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0FB" w:rsidRDefault="00101A47">
      <w:pPr>
        <w:tabs>
          <w:tab w:val="center" w:pos="4768"/>
          <w:tab w:val="left" w:pos="8055"/>
        </w:tabs>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20"/>
          <w:szCs w:val="20"/>
          <w:lang w:eastAsia="ru-RU"/>
        </w:rPr>
        <w:tab/>
        <w:t xml:space="preserve">  </w:t>
      </w:r>
      <w:r>
        <w:rPr>
          <w:rFonts w:ascii="Times New Roman" w:eastAsia="Times New Roman" w:hAnsi="Times New Roman" w:cs="Times New Roman"/>
          <w:noProof/>
          <w:sz w:val="20"/>
          <w:szCs w:val="20"/>
          <w:lang w:eastAsia="ru-RU"/>
        </w:rPr>
        <w:drawing>
          <wp:inline distT="0" distB="0" distL="0" distR="0">
            <wp:extent cx="438150" cy="685800"/>
            <wp:effectExtent l="0" t="0" r="0" b="0"/>
            <wp:docPr id="1" name="Рисунок 3"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uvat-B (3)"/>
                    <pic:cNvPicPr>
                      <a:picLocks noChangeAspect="1" noChangeArrowheads="1"/>
                    </pic:cNvPicPr>
                  </pic:nvPicPr>
                  <pic:blipFill>
                    <a:blip r:embed="rId7" cstate="print"/>
                    <a:stretch>
                      <a:fillRect/>
                    </a:stretch>
                  </pic:blipFill>
                  <pic:spPr bwMode="auto">
                    <a:xfrm>
                      <a:off x="0" y="0"/>
                      <a:ext cx="438150" cy="685800"/>
                    </a:xfrm>
                    <a:prstGeom prst="rect">
                      <a:avLst/>
                    </a:prstGeom>
                  </pic:spPr>
                </pic:pic>
              </a:graphicData>
            </a:graphic>
          </wp:inline>
        </w:drawing>
      </w:r>
      <w:r>
        <w:rPr>
          <w:rFonts w:ascii="Times New Roman" w:eastAsia="Times New Roman" w:hAnsi="Times New Roman" w:cs="Times New Roman"/>
          <w:sz w:val="20"/>
          <w:szCs w:val="20"/>
          <w:lang w:eastAsia="ru-RU"/>
        </w:rPr>
        <w:tab/>
      </w:r>
      <w:r>
        <w:rPr>
          <w:rFonts w:ascii="Times New Roman" w:eastAsia="Times New Roman" w:hAnsi="Times New Roman" w:cs="Times New Roman"/>
          <w:sz w:val="32"/>
          <w:szCs w:val="32"/>
          <w:lang w:eastAsia="ru-RU"/>
        </w:rPr>
        <w:t>ПРОЕКТ</w:t>
      </w:r>
    </w:p>
    <w:p w:rsidR="00A160FB" w:rsidRDefault="00A160FB">
      <w:pPr>
        <w:spacing w:after="0" w:line="240" w:lineRule="auto"/>
        <w:jc w:val="center"/>
        <w:rPr>
          <w:rFonts w:ascii="Times New Roman" w:eastAsia="Times New Roman" w:hAnsi="Times New Roman" w:cs="Times New Roman"/>
          <w:sz w:val="20"/>
          <w:szCs w:val="20"/>
          <w:lang w:eastAsia="ru-RU"/>
        </w:rPr>
      </w:pPr>
    </w:p>
    <w:p w:rsidR="00A160FB" w:rsidRDefault="00101A47">
      <w:pPr>
        <w:widowControl w:val="0"/>
        <w:spacing w:before="108" w:after="108" w:line="240" w:lineRule="auto"/>
        <w:jc w:val="center"/>
        <w:outlineLvl w:val="1"/>
        <w:rPr>
          <w:sz w:val="28"/>
          <w:szCs w:val="28"/>
        </w:rPr>
      </w:pPr>
      <w:r>
        <w:rPr>
          <w:rFonts w:ascii="Arial" w:eastAsia="Times New Roman" w:hAnsi="Arial" w:cs="Arial"/>
          <w:b/>
          <w:bCs/>
          <w:color w:val="000000"/>
          <w:sz w:val="28"/>
          <w:szCs w:val="28"/>
          <w:lang w:eastAsia="ru-RU"/>
        </w:rPr>
        <w:t xml:space="preserve">ДУМА </w:t>
      </w:r>
      <w:r w:rsidR="00224052">
        <w:rPr>
          <w:rFonts w:ascii="Arial" w:eastAsia="Times New Roman" w:hAnsi="Arial" w:cs="Arial"/>
          <w:b/>
          <w:bCs/>
          <w:color w:val="000000"/>
          <w:sz w:val="28"/>
          <w:szCs w:val="28"/>
          <w:lang w:eastAsia="ru-RU"/>
        </w:rPr>
        <w:t xml:space="preserve">КРАСНОЯРСКОГО </w:t>
      </w:r>
      <w:r>
        <w:rPr>
          <w:rFonts w:ascii="Arial" w:eastAsia="Times New Roman" w:hAnsi="Arial" w:cs="Arial"/>
          <w:b/>
          <w:bCs/>
          <w:color w:val="000000"/>
          <w:sz w:val="28"/>
          <w:szCs w:val="28"/>
          <w:lang w:eastAsia="ru-RU"/>
        </w:rPr>
        <w:t xml:space="preserve"> СЕЛЬСКОГО ПОСЕЛЕНИЯ</w:t>
      </w:r>
    </w:p>
    <w:p w:rsidR="00A160FB" w:rsidRDefault="00101A47">
      <w:pPr>
        <w:widowControl w:val="0"/>
        <w:spacing w:before="108" w:after="108" w:line="240" w:lineRule="auto"/>
        <w:jc w:val="center"/>
        <w:outlineLvl w:val="1"/>
        <w:rPr>
          <w:sz w:val="28"/>
          <w:szCs w:val="28"/>
        </w:rPr>
      </w:pPr>
      <w:r>
        <w:rPr>
          <w:rFonts w:ascii="Arial" w:eastAsia="Times New Roman" w:hAnsi="Arial" w:cs="Arial"/>
          <w:b/>
          <w:bCs/>
          <w:color w:val="000000"/>
          <w:sz w:val="28"/>
          <w:szCs w:val="28"/>
          <w:lang w:eastAsia="ru-RU"/>
        </w:rPr>
        <w:t>УВАТСКОГО МУНИЦИПАЛЬНОГО РАЙОНА</w:t>
      </w:r>
    </w:p>
    <w:p w:rsidR="00A160FB" w:rsidRDefault="00101A47">
      <w:pPr>
        <w:widowControl w:val="0"/>
        <w:spacing w:before="108" w:after="108" w:line="240" w:lineRule="auto"/>
        <w:jc w:val="center"/>
        <w:outlineLvl w:val="1"/>
        <w:rPr>
          <w:sz w:val="28"/>
          <w:szCs w:val="28"/>
        </w:rPr>
      </w:pPr>
      <w:r>
        <w:rPr>
          <w:rFonts w:ascii="Arial" w:eastAsia="Times New Roman" w:hAnsi="Arial" w:cs="Arial"/>
          <w:b/>
          <w:bCs/>
          <w:color w:val="000000"/>
          <w:sz w:val="28"/>
          <w:szCs w:val="28"/>
          <w:lang w:eastAsia="ru-RU"/>
        </w:rPr>
        <w:t>ТЮМЕНСКОЙ ОБЛАСТИ</w:t>
      </w:r>
    </w:p>
    <w:p w:rsidR="00A160FB" w:rsidRDefault="00101A47">
      <w:pPr>
        <w:widowControl w:val="0"/>
        <w:spacing w:before="108" w:after="108" w:line="240" w:lineRule="auto"/>
        <w:jc w:val="center"/>
        <w:outlineLvl w:val="1"/>
        <w:rPr>
          <w:rFonts w:ascii="Arial" w:eastAsia="Times New Roman" w:hAnsi="Arial" w:cs="Arial"/>
          <w:b/>
          <w:bCs/>
          <w:color w:val="000080"/>
          <w:sz w:val="32"/>
          <w:szCs w:val="32"/>
          <w:lang w:eastAsia="ru-RU"/>
        </w:rPr>
      </w:pPr>
      <w:proofErr w:type="gramStart"/>
      <w:r>
        <w:rPr>
          <w:rFonts w:ascii="Arial" w:eastAsia="Times New Roman" w:hAnsi="Arial" w:cs="Arial"/>
          <w:b/>
          <w:bCs/>
          <w:color w:val="000000"/>
          <w:sz w:val="32"/>
          <w:szCs w:val="32"/>
          <w:lang w:eastAsia="ru-RU"/>
        </w:rPr>
        <w:t>Р</w:t>
      </w:r>
      <w:proofErr w:type="gramEnd"/>
      <w:r>
        <w:rPr>
          <w:rFonts w:ascii="Arial" w:eastAsia="Times New Roman" w:hAnsi="Arial" w:cs="Arial"/>
          <w:b/>
          <w:bCs/>
          <w:color w:val="000000"/>
          <w:sz w:val="32"/>
          <w:szCs w:val="32"/>
          <w:lang w:eastAsia="ru-RU"/>
        </w:rPr>
        <w:t xml:space="preserve"> Е Ш Е Н И Е</w:t>
      </w:r>
    </w:p>
    <w:p w:rsidR="00A160FB" w:rsidRDefault="00A160FB">
      <w:pPr>
        <w:widowControl w:val="0"/>
        <w:spacing w:after="0" w:line="240" w:lineRule="auto"/>
        <w:ind w:firstLine="720"/>
        <w:jc w:val="both"/>
        <w:rPr>
          <w:rFonts w:ascii="Arial" w:eastAsia="Times New Roman" w:hAnsi="Arial" w:cs="Arial"/>
          <w:sz w:val="26"/>
          <w:szCs w:val="26"/>
          <w:lang w:eastAsia="ru-RU"/>
        </w:rPr>
      </w:pPr>
    </w:p>
    <w:p w:rsidR="00A160FB" w:rsidRDefault="00224052">
      <w:pPr>
        <w:widowControl w:val="0"/>
        <w:spacing w:after="0" w:line="240" w:lineRule="atLeast"/>
        <w:jc w:val="both"/>
      </w:pPr>
      <w:r>
        <w:rPr>
          <w:rFonts w:ascii="Arial" w:eastAsia="Times New Roman" w:hAnsi="Arial" w:cs="Arial"/>
          <w:sz w:val="26"/>
          <w:szCs w:val="26"/>
          <w:lang w:eastAsia="ru-RU"/>
        </w:rPr>
        <w:t xml:space="preserve">___________2016  г.        </w:t>
      </w:r>
      <w:r w:rsidR="00101A47">
        <w:rPr>
          <w:rFonts w:ascii="Arial" w:eastAsia="Times New Roman" w:hAnsi="Arial" w:cs="Arial"/>
          <w:sz w:val="26"/>
          <w:szCs w:val="26"/>
          <w:lang w:eastAsia="ru-RU"/>
        </w:rPr>
        <w:t xml:space="preserve">            с</w:t>
      </w:r>
      <w:proofErr w:type="gramStart"/>
      <w:r w:rsidR="00101A47">
        <w:rPr>
          <w:rFonts w:ascii="Arial" w:eastAsia="Times New Roman" w:hAnsi="Arial" w:cs="Arial"/>
          <w:sz w:val="26"/>
          <w:szCs w:val="26"/>
          <w:lang w:eastAsia="ru-RU"/>
        </w:rPr>
        <w:t>.</w:t>
      </w:r>
      <w:r>
        <w:rPr>
          <w:rFonts w:ascii="Arial" w:eastAsia="Times New Roman" w:hAnsi="Arial" w:cs="Arial"/>
          <w:sz w:val="26"/>
          <w:szCs w:val="26"/>
          <w:lang w:eastAsia="ru-RU"/>
        </w:rPr>
        <w:t>К</w:t>
      </w:r>
      <w:proofErr w:type="gramEnd"/>
      <w:r>
        <w:rPr>
          <w:rFonts w:ascii="Arial" w:eastAsia="Times New Roman" w:hAnsi="Arial" w:cs="Arial"/>
          <w:sz w:val="26"/>
          <w:szCs w:val="26"/>
          <w:lang w:eastAsia="ru-RU"/>
        </w:rPr>
        <w:t>расный Яр</w:t>
      </w:r>
      <w:r w:rsidR="00101A47">
        <w:rPr>
          <w:rFonts w:ascii="Arial" w:eastAsia="Times New Roman" w:hAnsi="Arial" w:cs="Arial"/>
          <w:sz w:val="26"/>
          <w:szCs w:val="26"/>
          <w:lang w:eastAsia="ru-RU"/>
        </w:rPr>
        <w:t xml:space="preserve">                                                  №  </w:t>
      </w:r>
      <w:r w:rsidR="00101A47">
        <w:rPr>
          <w:rFonts w:ascii="Arial" w:eastAsia="Times New Roman" w:hAnsi="Arial" w:cs="Arial"/>
          <w:sz w:val="26"/>
          <w:szCs w:val="26"/>
          <w:lang w:eastAsia="ru-RU"/>
        </w:rPr>
        <w:tab/>
        <w:t xml:space="preserve">                                   </w:t>
      </w:r>
      <w:r w:rsidR="00101A47">
        <w:rPr>
          <w:rFonts w:ascii="Arial" w:eastAsia="Times New Roman" w:hAnsi="Arial" w:cs="Arial"/>
          <w:sz w:val="26"/>
          <w:szCs w:val="26"/>
          <w:lang w:eastAsia="ru-RU"/>
        </w:rPr>
        <w:tab/>
        <w:t xml:space="preserve">          </w:t>
      </w:r>
      <w:r w:rsidR="00101A47">
        <w:rPr>
          <w:rFonts w:ascii="Arial" w:eastAsia="Times New Roman" w:hAnsi="Arial" w:cs="Arial"/>
          <w:sz w:val="26"/>
          <w:szCs w:val="26"/>
          <w:lang w:eastAsia="ru-RU"/>
        </w:rPr>
        <w:tab/>
      </w:r>
    </w:p>
    <w:p w:rsidR="00A160FB" w:rsidRDefault="00A160FB">
      <w:pPr>
        <w:widowControl w:val="0"/>
        <w:spacing w:after="0" w:line="240" w:lineRule="atLeast"/>
        <w:jc w:val="both"/>
        <w:rPr>
          <w:rFonts w:ascii="Arial" w:eastAsia="Times New Roman" w:hAnsi="Arial" w:cs="Arial"/>
          <w:sz w:val="26"/>
          <w:szCs w:val="26"/>
          <w:lang w:eastAsia="ru-RU"/>
        </w:rPr>
      </w:pPr>
    </w:p>
    <w:p w:rsidR="00A160FB" w:rsidRDefault="00101A47">
      <w:pPr>
        <w:pStyle w:val="ConsPlusNormal"/>
        <w:jc w:val="center"/>
      </w:pPr>
      <w:r>
        <w:rPr>
          <w:sz w:val="26"/>
          <w:szCs w:val="26"/>
        </w:rPr>
        <w:t xml:space="preserve">«Об утверждении Положения об определении условий предоставления и  порядка  выплаты пенсии за выслугу лет лицам, замещавшим должности муниципальной службы (муниципальные должности муниципальной службы)  в администрации </w:t>
      </w:r>
      <w:r w:rsidR="00224052">
        <w:rPr>
          <w:sz w:val="26"/>
          <w:szCs w:val="26"/>
        </w:rPr>
        <w:t xml:space="preserve">Красноярского </w:t>
      </w:r>
      <w:r>
        <w:rPr>
          <w:sz w:val="26"/>
          <w:szCs w:val="26"/>
        </w:rPr>
        <w:t>сельского поселения»</w:t>
      </w:r>
    </w:p>
    <w:p w:rsidR="00A160FB" w:rsidRDefault="00A160FB">
      <w:pPr>
        <w:widowControl w:val="0"/>
        <w:spacing w:after="0" w:line="240" w:lineRule="auto"/>
        <w:ind w:firstLine="708"/>
        <w:jc w:val="both"/>
        <w:outlineLvl w:val="0"/>
        <w:rPr>
          <w:rFonts w:ascii="Arial" w:eastAsia="Times New Roman" w:hAnsi="Arial" w:cs="Arial"/>
          <w:sz w:val="26"/>
          <w:szCs w:val="26"/>
          <w:lang w:eastAsia="ru-RU"/>
        </w:rPr>
      </w:pPr>
    </w:p>
    <w:p w:rsidR="00A160FB" w:rsidRDefault="00A160FB">
      <w:pPr>
        <w:widowControl w:val="0"/>
        <w:spacing w:after="0" w:line="240" w:lineRule="auto"/>
        <w:ind w:firstLine="708"/>
        <w:jc w:val="both"/>
        <w:outlineLvl w:val="0"/>
        <w:rPr>
          <w:rFonts w:ascii="Arial" w:eastAsia="Times New Roman" w:hAnsi="Arial" w:cs="Arial"/>
          <w:sz w:val="26"/>
          <w:szCs w:val="26"/>
          <w:lang w:eastAsia="ru-RU"/>
        </w:rPr>
      </w:pPr>
    </w:p>
    <w:p w:rsidR="00A160FB" w:rsidRDefault="00101A47">
      <w:pPr>
        <w:widowControl w:val="0"/>
        <w:spacing w:after="0" w:line="240" w:lineRule="auto"/>
        <w:ind w:firstLine="708"/>
        <w:jc w:val="both"/>
        <w:outlineLvl w:val="0"/>
      </w:pPr>
      <w:proofErr w:type="gramStart"/>
      <w:r>
        <w:rPr>
          <w:rFonts w:ascii="Arial" w:eastAsia="Times New Roman" w:hAnsi="Arial" w:cs="Arial"/>
          <w:sz w:val="26"/>
          <w:szCs w:val="26"/>
          <w:lang w:eastAsia="ru-RU"/>
        </w:rPr>
        <w:t xml:space="preserve">В соответствии с Федеральным законом от 02.03.2007 № 25-ФЗ «О муниципальной службе в Российской Федерации», Федеральным законом от 15.12.2001 № 166-ФЗ «О государственном пенсионном обеспечении в Российской Федерации», Законом Тюменской области от 05.07.2007 № 10 «О муниципальной службе в Тюменской области», Уставом </w:t>
      </w:r>
      <w:r w:rsidR="00224052">
        <w:rPr>
          <w:rFonts w:ascii="Arial" w:eastAsia="Times New Roman" w:hAnsi="Arial" w:cs="Arial"/>
          <w:sz w:val="26"/>
          <w:szCs w:val="26"/>
          <w:lang w:eastAsia="ru-RU"/>
        </w:rPr>
        <w:t xml:space="preserve">Красноярского </w:t>
      </w:r>
      <w:r>
        <w:rPr>
          <w:rFonts w:ascii="Arial" w:eastAsia="Times New Roman" w:hAnsi="Arial" w:cs="Arial"/>
          <w:sz w:val="26"/>
          <w:szCs w:val="26"/>
          <w:lang w:eastAsia="ru-RU"/>
        </w:rPr>
        <w:t xml:space="preserve">  сельского поселения Уватского муниципального района Тюменской области Дума </w:t>
      </w:r>
      <w:r w:rsidR="00224052">
        <w:rPr>
          <w:rFonts w:ascii="Arial" w:eastAsia="Times New Roman" w:hAnsi="Arial" w:cs="Arial"/>
          <w:sz w:val="26"/>
          <w:szCs w:val="26"/>
          <w:lang w:eastAsia="ru-RU"/>
        </w:rPr>
        <w:t xml:space="preserve">Красноярского </w:t>
      </w:r>
      <w:r>
        <w:rPr>
          <w:rFonts w:ascii="Arial" w:eastAsia="Times New Roman" w:hAnsi="Arial" w:cs="Arial"/>
          <w:sz w:val="26"/>
          <w:szCs w:val="26"/>
          <w:lang w:eastAsia="ru-RU"/>
        </w:rPr>
        <w:t xml:space="preserve">сельского поселения РЕШИЛА: </w:t>
      </w:r>
      <w:proofErr w:type="gramEnd"/>
    </w:p>
    <w:p w:rsidR="00A160FB" w:rsidRDefault="00101A47">
      <w:pPr>
        <w:widowControl w:val="0"/>
        <w:spacing w:after="0" w:line="240" w:lineRule="auto"/>
        <w:ind w:firstLine="708"/>
        <w:jc w:val="both"/>
        <w:outlineLvl w:val="0"/>
      </w:pPr>
      <w:r>
        <w:rPr>
          <w:rFonts w:ascii="Arial" w:hAnsi="Arial" w:cs="Arial"/>
          <w:sz w:val="26"/>
          <w:szCs w:val="26"/>
        </w:rPr>
        <w:t>1.</w:t>
      </w:r>
      <w:r>
        <w:rPr>
          <w:rFonts w:ascii="Arial" w:hAnsi="Arial" w:cs="Arial"/>
          <w:sz w:val="26"/>
          <w:szCs w:val="26"/>
        </w:rPr>
        <w:tab/>
        <w:t xml:space="preserve">Утвердить </w:t>
      </w:r>
      <w:bookmarkStart w:id="0" w:name="__DdeLink__928_2097913918"/>
      <w:r>
        <w:rPr>
          <w:rFonts w:ascii="Arial" w:hAnsi="Arial" w:cs="Arial"/>
          <w:sz w:val="26"/>
          <w:szCs w:val="26"/>
        </w:rPr>
        <w:t xml:space="preserve">Положение об определении условий предоставления и  порядка выплаты пенсии за выслугу лет лицам, замещавшим должности муниципальной службы (муниципальные должности муниципальной службы) в администрации </w:t>
      </w:r>
      <w:r w:rsidR="00224052">
        <w:rPr>
          <w:rFonts w:ascii="Arial" w:hAnsi="Arial" w:cs="Arial"/>
          <w:sz w:val="26"/>
          <w:szCs w:val="26"/>
        </w:rPr>
        <w:t xml:space="preserve">Красноярского </w:t>
      </w:r>
      <w:r>
        <w:rPr>
          <w:rFonts w:ascii="Arial" w:hAnsi="Arial" w:cs="Arial"/>
          <w:sz w:val="26"/>
          <w:szCs w:val="26"/>
        </w:rPr>
        <w:t xml:space="preserve"> сельского поселения</w:t>
      </w:r>
      <w:bookmarkEnd w:id="0"/>
      <w:r>
        <w:rPr>
          <w:rFonts w:ascii="Arial" w:hAnsi="Arial" w:cs="Arial"/>
          <w:sz w:val="26"/>
          <w:szCs w:val="26"/>
        </w:rPr>
        <w:t>».</w:t>
      </w:r>
    </w:p>
    <w:p w:rsidR="00A160FB" w:rsidRDefault="00101A47">
      <w:pPr>
        <w:widowControl w:val="0"/>
        <w:spacing w:after="0" w:line="240" w:lineRule="auto"/>
        <w:ind w:firstLine="708"/>
        <w:jc w:val="both"/>
        <w:outlineLvl w:val="0"/>
      </w:pPr>
      <w:r>
        <w:rPr>
          <w:rFonts w:ascii="Arial" w:hAnsi="Arial" w:cs="Arial"/>
          <w:sz w:val="26"/>
          <w:szCs w:val="26"/>
        </w:rPr>
        <w:t>2.</w:t>
      </w:r>
      <w:r>
        <w:rPr>
          <w:rFonts w:ascii="Arial" w:hAnsi="Arial" w:cs="Arial"/>
          <w:sz w:val="26"/>
          <w:szCs w:val="26"/>
        </w:rPr>
        <w:tab/>
        <w:t xml:space="preserve">Со дня вступления в силу настоящего решения признать утратившим силу решение Думы </w:t>
      </w:r>
      <w:r w:rsidR="00224052">
        <w:rPr>
          <w:rFonts w:ascii="Arial" w:hAnsi="Arial" w:cs="Arial"/>
          <w:sz w:val="26"/>
          <w:szCs w:val="26"/>
        </w:rPr>
        <w:t xml:space="preserve">Красноярского </w:t>
      </w:r>
      <w:r>
        <w:rPr>
          <w:rFonts w:ascii="Arial" w:hAnsi="Arial" w:cs="Arial"/>
          <w:sz w:val="26"/>
          <w:szCs w:val="26"/>
        </w:rPr>
        <w:t xml:space="preserve"> сельского поселения от </w:t>
      </w:r>
      <w:r w:rsidR="000E6948">
        <w:rPr>
          <w:rFonts w:ascii="Arial" w:hAnsi="Arial" w:cs="Arial"/>
          <w:sz w:val="26"/>
          <w:szCs w:val="26"/>
        </w:rPr>
        <w:t>21</w:t>
      </w:r>
      <w:r>
        <w:rPr>
          <w:rFonts w:ascii="Arial" w:hAnsi="Arial" w:cs="Arial"/>
          <w:sz w:val="26"/>
          <w:szCs w:val="26"/>
        </w:rPr>
        <w:t xml:space="preserve">.04.2015 № </w:t>
      </w:r>
      <w:r w:rsidR="000E6948">
        <w:rPr>
          <w:rFonts w:ascii="Arial" w:hAnsi="Arial" w:cs="Arial"/>
          <w:sz w:val="26"/>
          <w:szCs w:val="26"/>
        </w:rPr>
        <w:t>114</w:t>
      </w:r>
      <w:r>
        <w:rPr>
          <w:rFonts w:ascii="Arial" w:hAnsi="Arial" w:cs="Arial"/>
          <w:sz w:val="26"/>
          <w:szCs w:val="26"/>
        </w:rPr>
        <w:t xml:space="preserve"> «Об утверждении Положения о порядке установления и выплаты пенсии за выслугу лет лицам, замещавшим должности муниципальной службы в администрации </w:t>
      </w:r>
      <w:r w:rsidR="00224052">
        <w:rPr>
          <w:rFonts w:ascii="Arial" w:hAnsi="Arial" w:cs="Arial"/>
          <w:sz w:val="26"/>
          <w:szCs w:val="26"/>
        </w:rPr>
        <w:t xml:space="preserve">Красноярского </w:t>
      </w:r>
      <w:r>
        <w:rPr>
          <w:rFonts w:ascii="Arial" w:hAnsi="Arial" w:cs="Arial"/>
          <w:sz w:val="26"/>
          <w:szCs w:val="26"/>
        </w:rPr>
        <w:t xml:space="preserve"> сельского поселения»</w:t>
      </w:r>
    </w:p>
    <w:p w:rsidR="00A160FB" w:rsidRDefault="00101A47">
      <w:pPr>
        <w:spacing w:after="0" w:line="240" w:lineRule="auto"/>
        <w:ind w:firstLine="567"/>
        <w:jc w:val="both"/>
      </w:pPr>
      <w:r>
        <w:rPr>
          <w:rFonts w:ascii="Arial" w:eastAsia="Times New Roman" w:hAnsi="Arial" w:cs="Arial"/>
          <w:color w:val="000000"/>
          <w:sz w:val="26"/>
          <w:szCs w:val="26"/>
          <w:lang w:eastAsia="ru-RU"/>
        </w:rPr>
        <w:t>3.</w:t>
      </w:r>
      <w:r>
        <w:rPr>
          <w:rFonts w:ascii="Arial" w:eastAsia="Times New Roman" w:hAnsi="Arial" w:cs="Arial"/>
          <w:color w:val="000000"/>
          <w:sz w:val="26"/>
          <w:szCs w:val="26"/>
          <w:lang w:eastAsia="ru-RU"/>
        </w:rPr>
        <w:tab/>
        <w:t xml:space="preserve">Настоящее решение подлежит обнародованию путём  размещения на информационных </w:t>
      </w:r>
      <w:proofErr w:type="gramStart"/>
      <w:r>
        <w:rPr>
          <w:rFonts w:ascii="Arial" w:eastAsia="Times New Roman" w:hAnsi="Arial" w:cs="Arial"/>
          <w:color w:val="000000"/>
          <w:sz w:val="26"/>
          <w:szCs w:val="26"/>
          <w:lang w:eastAsia="ru-RU"/>
        </w:rPr>
        <w:t>стендах</w:t>
      </w:r>
      <w:proofErr w:type="gramEnd"/>
      <w:r>
        <w:rPr>
          <w:rFonts w:ascii="Arial" w:eastAsia="Times New Roman" w:hAnsi="Arial" w:cs="Arial"/>
          <w:color w:val="000000"/>
          <w:sz w:val="26"/>
          <w:szCs w:val="26"/>
          <w:lang w:eastAsia="ru-RU"/>
        </w:rPr>
        <w:t xml:space="preserve"> в местах, установленных администрацией </w:t>
      </w:r>
      <w:r w:rsidR="00224052">
        <w:rPr>
          <w:rFonts w:ascii="Arial" w:eastAsia="Times New Roman" w:hAnsi="Arial" w:cs="Arial"/>
          <w:color w:val="000000"/>
          <w:sz w:val="26"/>
          <w:szCs w:val="26"/>
          <w:lang w:eastAsia="ru-RU"/>
        </w:rPr>
        <w:t xml:space="preserve">Красноярского </w:t>
      </w:r>
      <w:r>
        <w:rPr>
          <w:rFonts w:ascii="Arial" w:eastAsia="Times New Roman" w:hAnsi="Arial" w:cs="Arial"/>
          <w:color w:val="000000"/>
          <w:sz w:val="26"/>
          <w:szCs w:val="26"/>
          <w:lang w:eastAsia="ru-RU"/>
        </w:rPr>
        <w:t>сельского поселения.</w:t>
      </w:r>
    </w:p>
    <w:p w:rsidR="00A160FB" w:rsidRDefault="00101A47">
      <w:pPr>
        <w:widowControl w:val="0"/>
        <w:spacing w:after="0" w:line="240" w:lineRule="auto"/>
        <w:ind w:firstLine="567"/>
        <w:jc w:val="both"/>
      </w:pPr>
      <w:r>
        <w:rPr>
          <w:rFonts w:ascii="Arial" w:eastAsia="Times New Roman" w:hAnsi="Arial" w:cs="Arial"/>
          <w:color w:val="000000"/>
          <w:sz w:val="26"/>
          <w:szCs w:val="26"/>
          <w:lang w:eastAsia="ru-RU"/>
        </w:rPr>
        <w:t>4.</w:t>
      </w:r>
      <w:r>
        <w:rPr>
          <w:rFonts w:ascii="Arial" w:eastAsia="Times New Roman" w:hAnsi="Arial" w:cs="Arial"/>
          <w:color w:val="000000"/>
          <w:sz w:val="26"/>
          <w:szCs w:val="26"/>
          <w:lang w:eastAsia="ru-RU"/>
        </w:rPr>
        <w:tab/>
        <w:t xml:space="preserve">Настоящее решение вступает в силу со дня его обнародования.  </w:t>
      </w:r>
    </w:p>
    <w:p w:rsidR="00A160FB" w:rsidRDefault="00101A47" w:rsidP="000E6948">
      <w:pPr>
        <w:pStyle w:val="a7"/>
        <w:ind w:firstLine="567"/>
      </w:pPr>
      <w:r>
        <w:rPr>
          <w:rFonts w:ascii="Arial" w:eastAsia="Times New Roman" w:hAnsi="Arial" w:cs="Arial"/>
          <w:color w:val="000000"/>
          <w:sz w:val="26"/>
          <w:szCs w:val="26"/>
          <w:lang w:eastAsia="ru-RU"/>
        </w:rPr>
        <w:t>5.</w:t>
      </w:r>
      <w:r>
        <w:rPr>
          <w:rFonts w:ascii="Arial" w:eastAsia="Times New Roman" w:hAnsi="Arial" w:cs="Arial"/>
          <w:color w:val="000000"/>
          <w:sz w:val="26"/>
          <w:szCs w:val="26"/>
          <w:lang w:eastAsia="ru-RU"/>
        </w:rPr>
        <w:tab/>
      </w:r>
      <w:proofErr w:type="gramStart"/>
      <w:r>
        <w:rPr>
          <w:rFonts w:ascii="Arial" w:eastAsia="Times New Roman" w:hAnsi="Arial" w:cs="Arial"/>
          <w:color w:val="000000"/>
          <w:sz w:val="26"/>
          <w:szCs w:val="26"/>
          <w:lang w:eastAsia="ru-RU"/>
        </w:rPr>
        <w:t>Контроль за</w:t>
      </w:r>
      <w:proofErr w:type="gramEnd"/>
      <w:r>
        <w:rPr>
          <w:rFonts w:ascii="Arial" w:eastAsia="Times New Roman" w:hAnsi="Arial" w:cs="Arial"/>
          <w:color w:val="000000"/>
          <w:sz w:val="26"/>
          <w:szCs w:val="26"/>
          <w:lang w:eastAsia="ru-RU"/>
        </w:rPr>
        <w:t xml:space="preserve"> исполнением настоящего решения возложить на постоянную комиссию Думы </w:t>
      </w:r>
      <w:r w:rsidR="000E6948">
        <w:rPr>
          <w:rFonts w:ascii="Arial" w:hAnsi="Arial"/>
          <w:sz w:val="26"/>
          <w:szCs w:val="26"/>
        </w:rPr>
        <w:t>по бюджетным и имущественным отношениям (</w:t>
      </w:r>
      <w:proofErr w:type="spellStart"/>
      <w:r w:rsidR="000E6948">
        <w:rPr>
          <w:rFonts w:ascii="Arial" w:hAnsi="Arial"/>
          <w:sz w:val="26"/>
          <w:szCs w:val="26"/>
        </w:rPr>
        <w:t>И.П.Самоловова</w:t>
      </w:r>
      <w:proofErr w:type="spellEnd"/>
      <w:r w:rsidR="000E6948">
        <w:rPr>
          <w:rFonts w:ascii="Arial" w:hAnsi="Arial"/>
          <w:sz w:val="26"/>
          <w:szCs w:val="26"/>
        </w:rPr>
        <w:t>).</w:t>
      </w:r>
    </w:p>
    <w:p w:rsidR="00A160FB" w:rsidRDefault="00A160FB">
      <w:pPr>
        <w:keepNext/>
        <w:widowControl w:val="0"/>
        <w:spacing w:after="0" w:line="240" w:lineRule="auto"/>
        <w:jc w:val="both"/>
        <w:outlineLvl w:val="4"/>
        <w:rPr>
          <w:rFonts w:ascii="Arial" w:eastAsia="Times New Roman" w:hAnsi="Arial" w:cs="Arial"/>
          <w:sz w:val="26"/>
          <w:szCs w:val="26"/>
          <w:lang w:eastAsia="ru-RU"/>
        </w:rPr>
      </w:pPr>
    </w:p>
    <w:p w:rsidR="00A160FB" w:rsidRDefault="00A160FB">
      <w:pPr>
        <w:widowControl w:val="0"/>
        <w:spacing w:after="0" w:line="240" w:lineRule="auto"/>
        <w:jc w:val="both"/>
        <w:outlineLvl w:val="4"/>
        <w:rPr>
          <w:rFonts w:ascii="Arial" w:eastAsia="Times New Roman" w:hAnsi="Arial" w:cs="Arial"/>
          <w:sz w:val="26"/>
          <w:szCs w:val="26"/>
          <w:lang w:eastAsia="ru-RU"/>
        </w:rPr>
      </w:pPr>
    </w:p>
    <w:p w:rsidR="00A160FB" w:rsidRDefault="00101A47" w:rsidP="000E6948">
      <w:pPr>
        <w:widowControl w:val="0"/>
        <w:spacing w:after="0" w:line="240" w:lineRule="auto"/>
        <w:outlineLvl w:val="4"/>
        <w:rPr>
          <w:color w:val="000000"/>
        </w:rPr>
      </w:pPr>
      <w:r>
        <w:rPr>
          <w:rFonts w:ascii="Arial" w:eastAsia="Times New Roman" w:hAnsi="Arial" w:cs="Arial"/>
          <w:color w:val="000000"/>
          <w:sz w:val="26"/>
          <w:szCs w:val="26"/>
          <w:lang w:eastAsia="ru-RU"/>
        </w:rPr>
        <w:t xml:space="preserve">Глава сельского </w:t>
      </w:r>
      <w:r w:rsidR="000E6948">
        <w:rPr>
          <w:rFonts w:ascii="Arial" w:eastAsia="Times New Roman" w:hAnsi="Arial" w:cs="Arial"/>
          <w:color w:val="000000"/>
          <w:sz w:val="26"/>
          <w:szCs w:val="26"/>
          <w:lang w:eastAsia="ru-RU"/>
        </w:rPr>
        <w:t xml:space="preserve"> поселения                                                              В.А.Коряков</w:t>
      </w:r>
    </w:p>
    <w:p w:rsidR="00A160FB" w:rsidRDefault="00101A47">
      <w:pPr>
        <w:pStyle w:val="ConsPlusTitle"/>
        <w:jc w:val="center"/>
      </w:pPr>
      <w:r>
        <w:lastRenderedPageBreak/>
        <w:tab/>
      </w:r>
      <w:r>
        <w:tab/>
      </w:r>
      <w:r>
        <w:tab/>
      </w:r>
      <w:r>
        <w:tab/>
      </w:r>
    </w:p>
    <w:tbl>
      <w:tblPr>
        <w:tblW w:w="4485" w:type="dxa"/>
        <w:tblInd w:w="5059" w:type="dxa"/>
        <w:tblCellMar>
          <w:top w:w="55" w:type="dxa"/>
          <w:left w:w="55" w:type="dxa"/>
          <w:bottom w:w="55" w:type="dxa"/>
          <w:right w:w="55" w:type="dxa"/>
        </w:tblCellMar>
        <w:tblLook w:val="04A0"/>
      </w:tblPr>
      <w:tblGrid>
        <w:gridCol w:w="4485"/>
      </w:tblGrid>
      <w:tr w:rsidR="00A160FB">
        <w:tc>
          <w:tcPr>
            <w:tcW w:w="4485" w:type="dxa"/>
            <w:shd w:val="clear" w:color="auto" w:fill="auto"/>
          </w:tcPr>
          <w:p w:rsidR="00A160FB" w:rsidRDefault="00101A47" w:rsidP="00224052">
            <w:pPr>
              <w:pStyle w:val="af0"/>
              <w:rPr>
                <w:rFonts w:ascii="Arial" w:hAnsi="Arial"/>
                <w:sz w:val="26"/>
                <w:szCs w:val="26"/>
              </w:rPr>
            </w:pPr>
            <w:r>
              <w:rPr>
                <w:rFonts w:ascii="Arial" w:hAnsi="Arial"/>
                <w:sz w:val="26"/>
                <w:szCs w:val="26"/>
              </w:rPr>
              <w:t xml:space="preserve">Приложение к решению Думы </w:t>
            </w:r>
            <w:r w:rsidR="00224052">
              <w:rPr>
                <w:rFonts w:ascii="Arial" w:hAnsi="Arial"/>
                <w:sz w:val="26"/>
                <w:szCs w:val="26"/>
              </w:rPr>
              <w:t xml:space="preserve">Красноярского </w:t>
            </w:r>
            <w:r>
              <w:rPr>
                <w:rFonts w:ascii="Arial" w:hAnsi="Arial"/>
                <w:sz w:val="26"/>
                <w:szCs w:val="26"/>
              </w:rPr>
              <w:t>сельского поселения</w:t>
            </w:r>
            <w:r w:rsidR="00224052">
              <w:rPr>
                <w:rFonts w:ascii="Arial" w:hAnsi="Arial"/>
                <w:sz w:val="26"/>
                <w:szCs w:val="26"/>
              </w:rPr>
              <w:t xml:space="preserve"> </w:t>
            </w:r>
            <w:r>
              <w:rPr>
                <w:rFonts w:ascii="Arial" w:hAnsi="Arial"/>
                <w:sz w:val="26"/>
                <w:szCs w:val="26"/>
              </w:rPr>
              <w:t>от_______2016 №___</w:t>
            </w:r>
          </w:p>
        </w:tc>
      </w:tr>
    </w:tbl>
    <w:p w:rsidR="00A160FB" w:rsidRDefault="00101A47">
      <w:pPr>
        <w:pStyle w:val="ConsPlusTitle"/>
        <w:jc w:val="center"/>
      </w:pPr>
      <w:r>
        <w:rPr>
          <w:rFonts w:ascii="Arial" w:hAnsi="Arial"/>
          <w:sz w:val="26"/>
          <w:szCs w:val="26"/>
        </w:rPr>
        <w:tab/>
      </w:r>
    </w:p>
    <w:p w:rsidR="00A160FB" w:rsidRDefault="00A160FB">
      <w:pPr>
        <w:pStyle w:val="ConsPlusTitle"/>
        <w:jc w:val="center"/>
        <w:rPr>
          <w:rFonts w:ascii="Arial" w:hAnsi="Arial"/>
          <w:b w:val="0"/>
          <w:sz w:val="26"/>
          <w:szCs w:val="26"/>
        </w:rPr>
      </w:pPr>
    </w:p>
    <w:p w:rsidR="00A160FB" w:rsidRDefault="00101A47">
      <w:pPr>
        <w:pStyle w:val="ConsPlusTitle"/>
        <w:jc w:val="center"/>
        <w:rPr>
          <w:rFonts w:ascii="Arial" w:hAnsi="Arial"/>
          <w:sz w:val="26"/>
          <w:szCs w:val="26"/>
        </w:rPr>
      </w:pPr>
      <w:r>
        <w:rPr>
          <w:rFonts w:ascii="Arial" w:hAnsi="Arial"/>
          <w:sz w:val="26"/>
          <w:szCs w:val="26"/>
        </w:rPr>
        <w:t xml:space="preserve">ПОЛОЖЕНИЕ </w:t>
      </w:r>
    </w:p>
    <w:p w:rsidR="00A160FB" w:rsidRDefault="00101A47">
      <w:pPr>
        <w:pStyle w:val="ConsPlusTitle"/>
        <w:jc w:val="center"/>
        <w:rPr>
          <w:rFonts w:ascii="Arial" w:hAnsi="Arial"/>
          <w:sz w:val="26"/>
          <w:szCs w:val="26"/>
        </w:rPr>
      </w:pPr>
      <w:r>
        <w:rPr>
          <w:rFonts w:ascii="Arial" w:hAnsi="Arial"/>
          <w:sz w:val="26"/>
          <w:szCs w:val="26"/>
        </w:rPr>
        <w:t xml:space="preserve">ОБ ОПРЕДЕЛЕНИИ УСЛОВИЙ ПРЕДОСТАВЛЕНИЯ И ПОРЯДКА ВЫПЛАТЫ ПЕНСИИ ЗА ВЫСЛУГУ ЛЕТ ЛИЦАМ, ЗАМЕЩАВШИМ ДОЛЖНОСТИ МУНИЦИПАЛЬНОЙ СЛУЖБЫ (МУНИЦИПАЛЬНЫЕ ДОЛЖНОСТИ МУНИЦИПАЛЬНОЙ СЛУЖБЫ) </w:t>
      </w:r>
    </w:p>
    <w:p w:rsidR="00A160FB" w:rsidRDefault="00101A47">
      <w:pPr>
        <w:pStyle w:val="ConsPlusTitle"/>
        <w:jc w:val="center"/>
        <w:rPr>
          <w:rFonts w:ascii="Arial" w:hAnsi="Arial"/>
          <w:sz w:val="26"/>
          <w:szCs w:val="26"/>
        </w:rPr>
      </w:pPr>
      <w:r>
        <w:rPr>
          <w:rFonts w:ascii="Arial" w:hAnsi="Arial"/>
          <w:sz w:val="26"/>
          <w:szCs w:val="26"/>
        </w:rPr>
        <w:t xml:space="preserve">В АДМИНИСТРАЦИИ </w:t>
      </w:r>
      <w:r w:rsidR="00224052">
        <w:rPr>
          <w:rFonts w:ascii="Arial" w:hAnsi="Arial"/>
          <w:sz w:val="26"/>
          <w:szCs w:val="26"/>
        </w:rPr>
        <w:t xml:space="preserve">КРАСНОЯРСКОГО </w:t>
      </w:r>
      <w:r>
        <w:rPr>
          <w:rFonts w:ascii="Arial" w:hAnsi="Arial"/>
          <w:sz w:val="26"/>
          <w:szCs w:val="26"/>
        </w:rPr>
        <w:t xml:space="preserve"> СЕЛЬСКОГО ПОСЕЛЕНИЯ</w:t>
      </w:r>
    </w:p>
    <w:p w:rsidR="00A160FB" w:rsidRDefault="00A160FB">
      <w:pPr>
        <w:pStyle w:val="ConsPlusNonformat"/>
        <w:jc w:val="both"/>
        <w:rPr>
          <w:rFonts w:ascii="Arial" w:hAnsi="Arial"/>
          <w:sz w:val="26"/>
          <w:szCs w:val="26"/>
        </w:rPr>
      </w:pPr>
    </w:p>
    <w:p w:rsidR="00A160FB" w:rsidRDefault="00101A47">
      <w:pPr>
        <w:pStyle w:val="ConsPlusNonformat"/>
        <w:jc w:val="center"/>
      </w:pPr>
      <w:r>
        <w:rPr>
          <w:rFonts w:ascii="Arial" w:hAnsi="Arial"/>
          <w:sz w:val="26"/>
          <w:szCs w:val="26"/>
        </w:rPr>
        <w:tab/>
        <w:t>1. Общие положения</w:t>
      </w:r>
    </w:p>
    <w:p w:rsidR="00A160FB" w:rsidRDefault="00A160FB">
      <w:pPr>
        <w:pStyle w:val="ConsPlusNormal"/>
        <w:ind w:left="540"/>
        <w:jc w:val="both"/>
      </w:pPr>
    </w:p>
    <w:p w:rsidR="00A160FB" w:rsidRDefault="00101A47">
      <w:pPr>
        <w:pStyle w:val="ConsPlusNormal"/>
        <w:ind w:firstLine="540"/>
        <w:jc w:val="both"/>
      </w:pPr>
      <w:r>
        <w:rPr>
          <w:sz w:val="26"/>
          <w:szCs w:val="26"/>
        </w:rPr>
        <w:t xml:space="preserve">1.1. </w:t>
      </w:r>
      <w:proofErr w:type="gramStart"/>
      <w:r>
        <w:rPr>
          <w:sz w:val="26"/>
          <w:szCs w:val="26"/>
        </w:rPr>
        <w:t xml:space="preserve">Настоящее Положение разработано в соответствии с Федеральным </w:t>
      </w:r>
      <w:hyperlink r:id="rId8">
        <w:r>
          <w:rPr>
            <w:rStyle w:val="-"/>
            <w:color w:val="000000"/>
            <w:sz w:val="26"/>
            <w:szCs w:val="26"/>
            <w:u w:val="none"/>
          </w:rPr>
          <w:t>законом</w:t>
        </w:r>
      </w:hyperlink>
      <w:r>
        <w:rPr>
          <w:sz w:val="26"/>
          <w:szCs w:val="26"/>
        </w:rPr>
        <w:t xml:space="preserve"> от 15.12.2001 N 166-ФЗ "О государственном пенсионном обеспечении в Российской Федерации", Федеральным </w:t>
      </w:r>
      <w:hyperlink r:id="rId9">
        <w:r>
          <w:rPr>
            <w:rStyle w:val="-"/>
            <w:color w:val="000000"/>
            <w:sz w:val="26"/>
            <w:szCs w:val="26"/>
            <w:u w:val="none"/>
          </w:rPr>
          <w:t>законом</w:t>
        </w:r>
      </w:hyperlink>
      <w:r>
        <w:rPr>
          <w:sz w:val="26"/>
          <w:szCs w:val="26"/>
        </w:rPr>
        <w:t xml:space="preserve"> от 02.03.2007 N 25-ФЗ "О муниципальной службе в Российской Федерации", </w:t>
      </w:r>
      <w:hyperlink r:id="rId10">
        <w:r>
          <w:rPr>
            <w:rStyle w:val="-"/>
            <w:color w:val="000000"/>
            <w:sz w:val="26"/>
            <w:szCs w:val="26"/>
            <w:u w:val="none"/>
          </w:rPr>
          <w:t>Законом</w:t>
        </w:r>
      </w:hyperlink>
      <w:r>
        <w:rPr>
          <w:sz w:val="26"/>
          <w:szCs w:val="26"/>
        </w:rPr>
        <w:t xml:space="preserve"> Тюменской области от 28.12.2004 N 327 "О государственной гражданской службе Тюменской области", </w:t>
      </w:r>
      <w:hyperlink r:id="rId11">
        <w:r>
          <w:rPr>
            <w:rStyle w:val="-"/>
            <w:color w:val="000000"/>
            <w:sz w:val="26"/>
            <w:szCs w:val="26"/>
            <w:u w:val="none"/>
          </w:rPr>
          <w:t>Законом</w:t>
        </w:r>
      </w:hyperlink>
      <w:r>
        <w:rPr>
          <w:sz w:val="26"/>
          <w:szCs w:val="26"/>
        </w:rPr>
        <w:t xml:space="preserve"> Тюменской области от 05.07.2007 N 10 "О муниципальной службе в Тюменской области" и определяет условия</w:t>
      </w:r>
      <w:proofErr w:type="gramEnd"/>
      <w:r>
        <w:rPr>
          <w:sz w:val="26"/>
          <w:szCs w:val="26"/>
        </w:rPr>
        <w:t xml:space="preserve"> предоставления и порядок выплаты пенсии за выслугу лет лицам, замещавшим должности муниципальной службы (муниципальные должности муниципальной службы) в администрации </w:t>
      </w:r>
      <w:r w:rsidR="00224052">
        <w:rPr>
          <w:sz w:val="26"/>
          <w:szCs w:val="26"/>
        </w:rPr>
        <w:t xml:space="preserve">Красноярского </w:t>
      </w:r>
      <w:r>
        <w:rPr>
          <w:sz w:val="26"/>
          <w:szCs w:val="26"/>
        </w:rPr>
        <w:t xml:space="preserve"> сельского поселения (далее - пенсия за выслугу лет).</w:t>
      </w:r>
    </w:p>
    <w:p w:rsidR="00A160FB" w:rsidRDefault="00101A47">
      <w:pPr>
        <w:pStyle w:val="ConsPlusNormal"/>
        <w:ind w:firstLine="540"/>
        <w:jc w:val="both"/>
      </w:pPr>
      <w:r>
        <w:rPr>
          <w:sz w:val="26"/>
          <w:szCs w:val="26"/>
        </w:rPr>
        <w:t xml:space="preserve">1.2. Пенсия за выслугу лет устанавливается дополнительно к трудовой пенсии по старости (инвалидности), назначенной в соответствии с Федеральным </w:t>
      </w:r>
      <w:hyperlink r:id="rId12">
        <w:r>
          <w:rPr>
            <w:rStyle w:val="-"/>
            <w:color w:val="000000"/>
            <w:sz w:val="26"/>
            <w:szCs w:val="26"/>
            <w:u w:val="none"/>
          </w:rPr>
          <w:t>законом</w:t>
        </w:r>
      </w:hyperlink>
      <w:r>
        <w:rPr>
          <w:sz w:val="26"/>
          <w:szCs w:val="26"/>
        </w:rPr>
        <w:t xml:space="preserve"> "О трудовых пенсиях в Российской Федерации", и выплачивается одновременно с ней.</w:t>
      </w:r>
    </w:p>
    <w:p w:rsidR="00A160FB" w:rsidRDefault="00101A47">
      <w:pPr>
        <w:pStyle w:val="ConsPlusNormal"/>
        <w:ind w:firstLine="540"/>
        <w:jc w:val="both"/>
      </w:pPr>
      <w:r>
        <w:rPr>
          <w:sz w:val="26"/>
          <w:szCs w:val="26"/>
        </w:rPr>
        <w:t xml:space="preserve">1.3. Периоды муниципальной службы, учитываемые при исчислении стажа муниципальной службы, дающие право на установление пенсии за выслугу лет, исчисляются в соответствии со </w:t>
      </w:r>
      <w:hyperlink r:id="rId13">
        <w:r>
          <w:rPr>
            <w:rStyle w:val="-"/>
            <w:color w:val="000000"/>
            <w:sz w:val="26"/>
            <w:szCs w:val="26"/>
            <w:u w:val="none"/>
          </w:rPr>
          <w:t>статьей 25</w:t>
        </w:r>
      </w:hyperlink>
      <w:r>
        <w:rPr>
          <w:sz w:val="26"/>
          <w:szCs w:val="26"/>
        </w:rPr>
        <w:t xml:space="preserve"> Федерального закона от 02.03.2007 N 25-ФЗ "О муниципальной службе в Российской Федерации", </w:t>
      </w:r>
      <w:hyperlink r:id="rId14">
        <w:r>
          <w:rPr>
            <w:rStyle w:val="-"/>
            <w:color w:val="000000"/>
            <w:sz w:val="26"/>
            <w:szCs w:val="26"/>
            <w:u w:val="none"/>
          </w:rPr>
          <w:t>статьей 9</w:t>
        </w:r>
      </w:hyperlink>
      <w:r>
        <w:rPr>
          <w:sz w:val="26"/>
          <w:szCs w:val="26"/>
        </w:rPr>
        <w:t xml:space="preserve"> Закона Тюменской области от 05.07.2007 N 10 "О муниципальной службе в Тюменской области".</w:t>
      </w:r>
    </w:p>
    <w:p w:rsidR="00A160FB" w:rsidRDefault="00101A47">
      <w:pPr>
        <w:pStyle w:val="ConsPlusNormal"/>
        <w:ind w:firstLine="540"/>
        <w:jc w:val="both"/>
        <w:rPr>
          <w:sz w:val="26"/>
          <w:szCs w:val="26"/>
        </w:rPr>
      </w:pPr>
      <w:r>
        <w:rPr>
          <w:sz w:val="26"/>
          <w:szCs w:val="26"/>
        </w:rPr>
        <w:t>При установлении пенсии за выслугу лет время, засчитываемое в стаж муниципальной службы, суммируется, в расчет принимается полное количество лет.</w:t>
      </w:r>
    </w:p>
    <w:p w:rsidR="00A160FB" w:rsidRDefault="00101A47">
      <w:pPr>
        <w:pStyle w:val="ConsPlusNormal"/>
        <w:ind w:firstLine="540"/>
        <w:jc w:val="both"/>
        <w:rPr>
          <w:sz w:val="26"/>
          <w:szCs w:val="26"/>
        </w:rPr>
      </w:pPr>
      <w:r>
        <w:rPr>
          <w:sz w:val="26"/>
          <w:szCs w:val="26"/>
        </w:rPr>
        <w:t>1.4. Пенсия за выслугу лет не устанавливается лицам, замещавшим муниципальные должности, которым в соответствии с законодательством РФ назначена пенсия за выслугу лет или установлена в соответствии с законодательством Тюменской области пенсия за выслугу лет к трудовой пенсии.</w:t>
      </w:r>
    </w:p>
    <w:p w:rsidR="00A160FB" w:rsidRDefault="00101A47">
      <w:pPr>
        <w:pStyle w:val="ConsPlusNormal"/>
        <w:ind w:firstLine="540"/>
        <w:jc w:val="both"/>
        <w:rPr>
          <w:sz w:val="26"/>
          <w:szCs w:val="26"/>
        </w:rPr>
      </w:pPr>
      <w:r>
        <w:rPr>
          <w:sz w:val="26"/>
          <w:szCs w:val="26"/>
        </w:rPr>
        <w:t xml:space="preserve">1.5. Финансирование расходов на выплату пенсии за выслугу лет осуществляется в установленном порядке за счет средств бюджета </w:t>
      </w:r>
      <w:r w:rsidR="00224052">
        <w:rPr>
          <w:sz w:val="26"/>
          <w:szCs w:val="26"/>
        </w:rPr>
        <w:t xml:space="preserve">Красноярского </w:t>
      </w:r>
      <w:r>
        <w:rPr>
          <w:sz w:val="26"/>
          <w:szCs w:val="26"/>
        </w:rPr>
        <w:t xml:space="preserve"> сельского поселения.</w:t>
      </w:r>
    </w:p>
    <w:p w:rsidR="00A160FB" w:rsidRDefault="00101A47">
      <w:pPr>
        <w:pStyle w:val="ConsPlusNormal"/>
        <w:ind w:firstLine="540"/>
        <w:jc w:val="both"/>
        <w:rPr>
          <w:sz w:val="26"/>
          <w:szCs w:val="26"/>
        </w:rPr>
      </w:pPr>
      <w:r>
        <w:rPr>
          <w:sz w:val="26"/>
          <w:szCs w:val="26"/>
        </w:rPr>
        <w:lastRenderedPageBreak/>
        <w:t>1.6.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Тюменской области.</w:t>
      </w:r>
    </w:p>
    <w:p w:rsidR="00A160FB" w:rsidRDefault="00A160FB">
      <w:pPr>
        <w:pStyle w:val="ConsPlusNormal"/>
        <w:jc w:val="both"/>
        <w:rPr>
          <w:sz w:val="26"/>
          <w:szCs w:val="26"/>
        </w:rPr>
      </w:pPr>
    </w:p>
    <w:p w:rsidR="00A160FB" w:rsidRDefault="00101A47">
      <w:pPr>
        <w:pStyle w:val="ConsPlusNormal"/>
        <w:jc w:val="center"/>
        <w:outlineLvl w:val="1"/>
        <w:rPr>
          <w:sz w:val="26"/>
          <w:szCs w:val="26"/>
        </w:rPr>
      </w:pPr>
      <w:r>
        <w:rPr>
          <w:sz w:val="26"/>
          <w:szCs w:val="26"/>
        </w:rPr>
        <w:t>2. Установление выплаты пенсии за выслугу лет</w:t>
      </w:r>
    </w:p>
    <w:p w:rsidR="00A160FB" w:rsidRDefault="00A160FB">
      <w:pPr>
        <w:pStyle w:val="ConsPlusNormal"/>
        <w:ind w:left="540"/>
        <w:jc w:val="both"/>
        <w:rPr>
          <w:sz w:val="26"/>
          <w:szCs w:val="26"/>
        </w:rPr>
      </w:pPr>
    </w:p>
    <w:p w:rsidR="00A160FB" w:rsidRDefault="00101A47">
      <w:pPr>
        <w:pStyle w:val="ConsPlusNormal"/>
        <w:ind w:firstLine="540"/>
        <w:jc w:val="both"/>
      </w:pPr>
      <w:r>
        <w:rPr>
          <w:sz w:val="26"/>
          <w:szCs w:val="26"/>
        </w:rPr>
        <w:t xml:space="preserve">2.1. </w:t>
      </w:r>
      <w:proofErr w:type="gramStart"/>
      <w:r>
        <w:rPr>
          <w:sz w:val="26"/>
          <w:szCs w:val="26"/>
        </w:rPr>
        <w:t xml:space="preserve">Право на пенсию за выслугу лет предоставляется лицам, замещавшим должности муниципальной службы (муниципальные должности муниципальной службы) в администрации </w:t>
      </w:r>
      <w:r w:rsidR="00224052">
        <w:rPr>
          <w:sz w:val="26"/>
          <w:szCs w:val="26"/>
        </w:rPr>
        <w:t>Красноярского</w:t>
      </w:r>
      <w:r>
        <w:rPr>
          <w:sz w:val="26"/>
          <w:szCs w:val="26"/>
        </w:rPr>
        <w:t xml:space="preserve"> сельского поселения (далее — сельское поселение), предусмотренные </w:t>
      </w:r>
      <w:hyperlink r:id="rId15">
        <w:r>
          <w:rPr>
            <w:rStyle w:val="-"/>
            <w:color w:val="000000"/>
            <w:sz w:val="26"/>
            <w:szCs w:val="26"/>
            <w:u w:val="none"/>
          </w:rPr>
          <w:t>реестром</w:t>
        </w:r>
      </w:hyperlink>
      <w:r>
        <w:rPr>
          <w:sz w:val="26"/>
          <w:szCs w:val="26"/>
        </w:rPr>
        <w:t xml:space="preserve"> должностей муниципальной службы, утвержденным Законом Тюменской области (далее - Заявитель), при одновременном выполнении следующих условий:</w:t>
      </w:r>
      <w:proofErr w:type="gramEnd"/>
    </w:p>
    <w:p w:rsidR="00A160FB" w:rsidRDefault="00101A47">
      <w:pPr>
        <w:pStyle w:val="ConsPlusNormal"/>
        <w:ind w:firstLine="540"/>
        <w:jc w:val="both"/>
        <w:rPr>
          <w:sz w:val="26"/>
          <w:szCs w:val="26"/>
        </w:rPr>
      </w:pPr>
      <w:r>
        <w:rPr>
          <w:sz w:val="26"/>
          <w:szCs w:val="26"/>
        </w:rPr>
        <w:t>1) стаж муниципальной службы составляет не менее 15 лет;</w:t>
      </w:r>
    </w:p>
    <w:p w:rsidR="00A160FB" w:rsidRDefault="00101A47">
      <w:pPr>
        <w:pStyle w:val="ConsPlusNormal"/>
        <w:ind w:firstLine="540"/>
        <w:jc w:val="both"/>
        <w:rPr>
          <w:sz w:val="26"/>
          <w:szCs w:val="26"/>
        </w:rPr>
      </w:pPr>
      <w:r>
        <w:rPr>
          <w:sz w:val="26"/>
          <w:szCs w:val="26"/>
        </w:rPr>
        <w:t xml:space="preserve">2) замещение муниципальной должности или должности муниципальной службы непосредственно перед увольнением не менее </w:t>
      </w:r>
      <w:proofErr w:type="gramStart"/>
      <w:r>
        <w:rPr>
          <w:sz w:val="26"/>
          <w:szCs w:val="26"/>
        </w:rPr>
        <w:t>12 полных месяцев</w:t>
      </w:r>
      <w:proofErr w:type="gramEnd"/>
      <w:r>
        <w:rPr>
          <w:sz w:val="26"/>
          <w:szCs w:val="26"/>
        </w:rPr>
        <w:t>;</w:t>
      </w:r>
    </w:p>
    <w:p w:rsidR="00A160FB" w:rsidRDefault="00101A47">
      <w:pPr>
        <w:pStyle w:val="ConsPlusNormal"/>
        <w:ind w:firstLine="540"/>
        <w:jc w:val="both"/>
        <w:rPr>
          <w:sz w:val="26"/>
          <w:szCs w:val="26"/>
        </w:rPr>
      </w:pPr>
      <w:r>
        <w:rPr>
          <w:sz w:val="26"/>
          <w:szCs w:val="26"/>
        </w:rPr>
        <w:t>3) увольнение с муниципальной службы (муниципальной должности) имело место по одному из следующих оснований:</w:t>
      </w:r>
    </w:p>
    <w:p w:rsidR="00A160FB" w:rsidRDefault="00101A47">
      <w:pPr>
        <w:pStyle w:val="ConsPlusNormal"/>
        <w:ind w:firstLine="540"/>
        <w:jc w:val="both"/>
        <w:rPr>
          <w:sz w:val="26"/>
          <w:szCs w:val="26"/>
        </w:rPr>
      </w:pPr>
      <w:r>
        <w:rPr>
          <w:sz w:val="26"/>
          <w:szCs w:val="26"/>
        </w:rPr>
        <w:t>а) ликвидация или реорганизация органов местного самоуправления, а также сокращение штатов муниципальных служащих;</w:t>
      </w:r>
    </w:p>
    <w:p w:rsidR="00A160FB" w:rsidRDefault="00101A47">
      <w:pPr>
        <w:pStyle w:val="ConsPlusNormal"/>
        <w:ind w:firstLine="540"/>
        <w:jc w:val="both"/>
        <w:rPr>
          <w:sz w:val="26"/>
          <w:szCs w:val="26"/>
        </w:rPr>
      </w:pPr>
      <w:r>
        <w:rPr>
          <w:sz w:val="26"/>
          <w:szCs w:val="26"/>
        </w:rPr>
        <w:t>б) достижение предельного возраста, установленного Федеральными законами и законами Тюменской области для замещения муниципальной должности или должности муниципальной службы;</w:t>
      </w:r>
    </w:p>
    <w:p w:rsidR="00A160FB" w:rsidRDefault="00101A47">
      <w:pPr>
        <w:pStyle w:val="ConsPlusNormal"/>
        <w:ind w:firstLine="540"/>
        <w:jc w:val="both"/>
        <w:rPr>
          <w:sz w:val="26"/>
          <w:szCs w:val="26"/>
        </w:rPr>
      </w:pPr>
      <w:r>
        <w:rPr>
          <w:sz w:val="26"/>
          <w:szCs w:val="26"/>
        </w:rPr>
        <w:t>в) по собственному желанию и в связи с выходом на государственную (трудовую) пенсию;</w:t>
      </w:r>
    </w:p>
    <w:p w:rsidR="00A160FB" w:rsidRDefault="00101A47">
      <w:pPr>
        <w:pStyle w:val="ConsPlusNormal"/>
        <w:ind w:firstLine="540"/>
        <w:jc w:val="both"/>
        <w:rPr>
          <w:sz w:val="26"/>
          <w:szCs w:val="26"/>
        </w:rPr>
      </w:pPr>
      <w:r>
        <w:rPr>
          <w:sz w:val="26"/>
          <w:szCs w:val="26"/>
        </w:rPr>
        <w:t>г) в связи с несоответствием замещаемой должности вследствие состояния здоровья, препятствующего прохождению муниципальной службы;</w:t>
      </w:r>
    </w:p>
    <w:p w:rsidR="00A160FB" w:rsidRDefault="00101A47">
      <w:pPr>
        <w:pStyle w:val="ConsPlusNormal"/>
        <w:ind w:firstLine="540"/>
        <w:jc w:val="both"/>
        <w:rPr>
          <w:sz w:val="26"/>
          <w:szCs w:val="26"/>
        </w:rPr>
      </w:pPr>
      <w:proofErr w:type="spellStart"/>
      <w:r>
        <w:rPr>
          <w:sz w:val="26"/>
          <w:szCs w:val="26"/>
        </w:rPr>
        <w:t>д</w:t>
      </w:r>
      <w:proofErr w:type="spellEnd"/>
      <w:r>
        <w:rPr>
          <w:sz w:val="26"/>
          <w:szCs w:val="26"/>
        </w:rPr>
        <w:t>) в связи с прекращением полномочий.</w:t>
      </w:r>
    </w:p>
    <w:p w:rsidR="00B03AA0" w:rsidRDefault="00101A47" w:rsidP="00B03AA0">
      <w:pPr>
        <w:pStyle w:val="ConsPlusNormal"/>
        <w:ind w:firstLine="540"/>
        <w:jc w:val="both"/>
        <w:rPr>
          <w:color w:val="FF0000"/>
          <w:sz w:val="26"/>
          <w:szCs w:val="26"/>
        </w:rPr>
      </w:pPr>
      <w:r>
        <w:rPr>
          <w:sz w:val="26"/>
          <w:szCs w:val="26"/>
        </w:rPr>
        <w:t>Лица, уволенные с муниципальной службы по основаниям, связанным с их виновными действиями, не имеют право на получение пенсии за выслугу лет.</w:t>
      </w:r>
      <w:r w:rsidR="00B03AA0" w:rsidRPr="00B03AA0">
        <w:rPr>
          <w:color w:val="FF0000"/>
          <w:sz w:val="26"/>
          <w:szCs w:val="26"/>
        </w:rPr>
        <w:t xml:space="preserve"> </w:t>
      </w:r>
    </w:p>
    <w:p w:rsidR="00B03AA0" w:rsidRDefault="00B03AA0" w:rsidP="00B03AA0">
      <w:pPr>
        <w:pStyle w:val="ConsPlusNormal"/>
        <w:ind w:firstLine="540"/>
        <w:jc w:val="both"/>
      </w:pPr>
      <w:r>
        <w:rPr>
          <w:sz w:val="26"/>
          <w:szCs w:val="26"/>
        </w:rPr>
        <w:t xml:space="preserve">2.2. </w:t>
      </w:r>
      <w:proofErr w:type="gramStart"/>
      <w:r>
        <w:rPr>
          <w:sz w:val="26"/>
          <w:szCs w:val="26"/>
        </w:rPr>
        <w:t xml:space="preserve">Размер пенсии за выслугу лет, расчет среднемесячного денежного содержания, из которого исчисляется пенсия за выслугу лет, определяется в соответствии с Федеральными законами от 15.12.2001 </w:t>
      </w:r>
      <w:hyperlink r:id="rId16">
        <w:r>
          <w:rPr>
            <w:rStyle w:val="-"/>
            <w:color w:val="000000"/>
            <w:sz w:val="26"/>
            <w:szCs w:val="26"/>
            <w:u w:val="none"/>
          </w:rPr>
          <w:t>N 166-ФЗ</w:t>
        </w:r>
      </w:hyperlink>
      <w:r>
        <w:rPr>
          <w:color w:val="000000"/>
          <w:sz w:val="26"/>
          <w:szCs w:val="26"/>
        </w:rPr>
        <w:t xml:space="preserve"> </w:t>
      </w:r>
      <w:r>
        <w:rPr>
          <w:sz w:val="26"/>
          <w:szCs w:val="26"/>
        </w:rPr>
        <w:t xml:space="preserve">"О государственном пенсионном обеспечении в Российской Федерации", от 02.03.2007 </w:t>
      </w:r>
      <w:hyperlink r:id="rId17">
        <w:r>
          <w:rPr>
            <w:rStyle w:val="-"/>
            <w:color w:val="000000"/>
            <w:sz w:val="26"/>
            <w:szCs w:val="26"/>
            <w:u w:val="none"/>
          </w:rPr>
          <w:t>N 25-ФЗ</w:t>
        </w:r>
      </w:hyperlink>
      <w:r>
        <w:rPr>
          <w:sz w:val="26"/>
          <w:szCs w:val="26"/>
        </w:rPr>
        <w:t xml:space="preserve"> "О муниципальной службе в Российской Федерации", </w:t>
      </w:r>
      <w:hyperlink r:id="rId18">
        <w:r>
          <w:rPr>
            <w:rStyle w:val="-"/>
            <w:color w:val="000000"/>
            <w:sz w:val="26"/>
            <w:szCs w:val="26"/>
            <w:u w:val="none"/>
          </w:rPr>
          <w:t>Законом</w:t>
        </w:r>
      </w:hyperlink>
      <w:r>
        <w:rPr>
          <w:sz w:val="26"/>
          <w:szCs w:val="26"/>
        </w:rPr>
        <w:t xml:space="preserve"> Тюменской области от 28.12.2004 N 327 "О государственной гражданской службе Тюменской области".</w:t>
      </w:r>
      <w:proofErr w:type="gramEnd"/>
    </w:p>
    <w:p w:rsidR="00B03AA0" w:rsidRDefault="00B03AA0" w:rsidP="00B03AA0">
      <w:pPr>
        <w:pStyle w:val="ConsPlusNormal"/>
        <w:ind w:firstLine="540"/>
        <w:jc w:val="both"/>
        <w:rPr>
          <w:sz w:val="26"/>
          <w:szCs w:val="26"/>
        </w:rPr>
      </w:pPr>
    </w:p>
    <w:p w:rsidR="00B03AA0" w:rsidRPr="00B03AA0" w:rsidRDefault="00B03AA0" w:rsidP="00B03AA0">
      <w:pPr>
        <w:pStyle w:val="ConsPlusNormal"/>
        <w:ind w:firstLine="540"/>
        <w:jc w:val="both"/>
        <w:rPr>
          <w:color w:val="auto"/>
        </w:rPr>
      </w:pPr>
      <w:r w:rsidRPr="00B03AA0">
        <w:rPr>
          <w:color w:val="auto"/>
          <w:sz w:val="26"/>
          <w:szCs w:val="26"/>
        </w:rPr>
        <w:t xml:space="preserve">2.3. </w:t>
      </w:r>
      <w:proofErr w:type="gramStart"/>
      <w:r w:rsidRPr="00B03AA0">
        <w:rPr>
          <w:color w:val="auto"/>
          <w:sz w:val="26"/>
          <w:szCs w:val="26"/>
        </w:rPr>
        <w:t xml:space="preserve">Лицам, указанным в </w:t>
      </w:r>
      <w:hyperlink w:anchor="P47">
        <w:r w:rsidRPr="00B03AA0">
          <w:rPr>
            <w:rStyle w:val="-"/>
            <w:color w:val="auto"/>
            <w:sz w:val="26"/>
            <w:szCs w:val="26"/>
            <w:u w:val="none"/>
          </w:rPr>
          <w:t xml:space="preserve">пункте </w:t>
        </w:r>
      </w:hyperlink>
      <w:r w:rsidRPr="00B03AA0">
        <w:rPr>
          <w:rStyle w:val="-"/>
          <w:color w:val="auto"/>
          <w:sz w:val="26"/>
          <w:szCs w:val="26"/>
          <w:u w:val="none"/>
        </w:rPr>
        <w:t>2.1.</w:t>
      </w:r>
      <w:r w:rsidRPr="00B03AA0">
        <w:rPr>
          <w:color w:val="auto"/>
          <w:sz w:val="26"/>
          <w:szCs w:val="26"/>
        </w:rPr>
        <w:t xml:space="preserve"> настоящего Положения, пенсия за выслугу лет устанавливается в размере 45 процентов их среднемесячного денежного содержания за вычетом страховой пенсии по старости (инвалидности) и накопительной пенсии, установленных в соответствии с Федеральными законами от 28.12.2013 № 400-ФЗ </w:t>
      </w:r>
      <w:hyperlink r:id="rId19">
        <w:r w:rsidRPr="00B03AA0">
          <w:rPr>
            <w:rStyle w:val="-"/>
            <w:color w:val="auto"/>
            <w:sz w:val="26"/>
            <w:szCs w:val="26"/>
            <w:u w:val="none"/>
          </w:rPr>
          <w:t>"О страховых пенсиях"</w:t>
        </w:r>
      </w:hyperlink>
      <w:r w:rsidRPr="00B03AA0">
        <w:rPr>
          <w:color w:val="auto"/>
          <w:sz w:val="26"/>
          <w:szCs w:val="26"/>
        </w:rPr>
        <w:t xml:space="preserve"> и от 28.12.2013 № 424-ФЗ </w:t>
      </w:r>
      <w:hyperlink r:id="rId20">
        <w:r w:rsidRPr="00B03AA0">
          <w:rPr>
            <w:rStyle w:val="-"/>
            <w:color w:val="auto"/>
            <w:sz w:val="26"/>
            <w:szCs w:val="26"/>
            <w:u w:val="none"/>
          </w:rPr>
          <w:t>"О накопительной пенсии"</w:t>
        </w:r>
      </w:hyperlink>
      <w:r w:rsidRPr="00B03AA0">
        <w:rPr>
          <w:color w:val="auto"/>
          <w:sz w:val="26"/>
          <w:szCs w:val="26"/>
        </w:rPr>
        <w:t>. За каждый полный год стажа муниципальной службы сверх 15 лет размер</w:t>
      </w:r>
      <w:proofErr w:type="gramEnd"/>
      <w:r w:rsidRPr="00B03AA0">
        <w:rPr>
          <w:color w:val="auto"/>
          <w:sz w:val="26"/>
          <w:szCs w:val="26"/>
        </w:rPr>
        <w:t xml:space="preserve"> пенсии за выслугу лет увеличивается на 3 процента среднемесячного денежного содержания, но не может превышать 75 процентов его среднемесячного денежного содержания </w:t>
      </w:r>
      <w:r w:rsidRPr="00B03AA0">
        <w:rPr>
          <w:color w:val="auto"/>
          <w:sz w:val="26"/>
          <w:szCs w:val="26"/>
        </w:rPr>
        <w:lastRenderedPageBreak/>
        <w:t>за вычетом страховой пенсии по старости (инвалидности) и накопительной пенсии.</w:t>
      </w:r>
    </w:p>
    <w:p w:rsidR="00B03AA0" w:rsidRPr="00B03AA0" w:rsidRDefault="00B03AA0" w:rsidP="00B03AA0">
      <w:pPr>
        <w:pStyle w:val="ConsPlusNormal"/>
        <w:ind w:firstLine="540"/>
        <w:jc w:val="both"/>
        <w:rPr>
          <w:color w:val="auto"/>
          <w:highlight w:val="yellow"/>
        </w:rPr>
      </w:pPr>
      <w:r w:rsidRPr="00B03AA0">
        <w:rPr>
          <w:color w:val="auto"/>
          <w:sz w:val="26"/>
          <w:szCs w:val="26"/>
        </w:rPr>
        <w:t>Среднемесячное денежное содержание определяется путем деления суммы полученного за 12 месяцев денежного содержания  на 12.</w:t>
      </w:r>
    </w:p>
    <w:p w:rsidR="00B03AA0" w:rsidRPr="00B03AA0" w:rsidRDefault="00B03AA0" w:rsidP="00B03AA0">
      <w:pPr>
        <w:pStyle w:val="ConsPlusNormal"/>
        <w:ind w:firstLine="540"/>
        <w:jc w:val="both"/>
        <w:rPr>
          <w:color w:val="auto"/>
        </w:rPr>
      </w:pPr>
      <w:r w:rsidRPr="00B03AA0">
        <w:rPr>
          <w:color w:val="auto"/>
          <w:sz w:val="26"/>
          <w:szCs w:val="26"/>
        </w:rPr>
        <w:t xml:space="preserve">2.4. </w:t>
      </w:r>
      <w:proofErr w:type="gramStart"/>
      <w:r w:rsidRPr="00B03AA0">
        <w:rPr>
          <w:color w:val="auto"/>
          <w:sz w:val="26"/>
          <w:szCs w:val="26"/>
        </w:rPr>
        <w:t>Размер пенсии за выслугу лет исчисляется по выбору лица, обратившегося за ее назначением, исходя из месячного денежного содержания (заработной платы) лица по должности муниципальной службы (муниципальной должности) на день увольнения или на день возникновения основания, дающего право на страховую пенсию по старости (инвалидности) в соответствии с действующим законодательством в сфере пенсионного обеспечения.</w:t>
      </w:r>
      <w:proofErr w:type="gramEnd"/>
    </w:p>
    <w:p w:rsidR="00B03AA0" w:rsidRPr="00B03AA0" w:rsidRDefault="00B03AA0" w:rsidP="00B03AA0">
      <w:pPr>
        <w:pStyle w:val="ConsPlusNormal"/>
        <w:ind w:firstLine="540"/>
        <w:jc w:val="both"/>
        <w:rPr>
          <w:color w:val="auto"/>
          <w:highlight w:val="yellow"/>
        </w:rPr>
      </w:pPr>
      <w:r w:rsidRPr="00B03AA0">
        <w:rPr>
          <w:color w:val="auto"/>
          <w:sz w:val="26"/>
          <w:szCs w:val="26"/>
        </w:rPr>
        <w:t xml:space="preserve">Размер месячного денежного содержания муниципального служащего, </w:t>
      </w:r>
      <w:proofErr w:type="gramStart"/>
      <w:r w:rsidRPr="00B03AA0">
        <w:rPr>
          <w:color w:val="auto"/>
          <w:sz w:val="26"/>
          <w:szCs w:val="26"/>
        </w:rPr>
        <w:t>исходя из которого исчисляется</w:t>
      </w:r>
      <w:proofErr w:type="gramEnd"/>
      <w:r w:rsidRPr="00B03AA0">
        <w:rPr>
          <w:color w:val="auto"/>
          <w:sz w:val="26"/>
          <w:szCs w:val="26"/>
        </w:rPr>
        <w:t xml:space="preserve"> пенсия за выслугу лет, не может превышать 1,8 должностного оклада по замещавшимся муниципальным должностям, должностям муниципальной службы.</w:t>
      </w:r>
    </w:p>
    <w:p w:rsidR="00B03AA0" w:rsidRPr="00B03AA0" w:rsidRDefault="00B03AA0" w:rsidP="00B03AA0">
      <w:pPr>
        <w:pStyle w:val="ConsPlusNormal"/>
        <w:ind w:firstLine="540"/>
        <w:jc w:val="both"/>
        <w:rPr>
          <w:color w:val="auto"/>
          <w:sz w:val="26"/>
          <w:szCs w:val="26"/>
        </w:rPr>
      </w:pPr>
      <w:r w:rsidRPr="00B03AA0">
        <w:rPr>
          <w:color w:val="auto"/>
          <w:sz w:val="26"/>
          <w:szCs w:val="26"/>
        </w:rPr>
        <w:t>Размер пенсии за выслугу лет не может быть менее 3000 рублей.</w:t>
      </w:r>
    </w:p>
    <w:p w:rsidR="00B03AA0" w:rsidRPr="00B03AA0" w:rsidRDefault="00B03AA0" w:rsidP="00B03AA0">
      <w:pPr>
        <w:pStyle w:val="ConsPlusNormal"/>
        <w:ind w:firstLine="540"/>
        <w:jc w:val="both"/>
        <w:rPr>
          <w:color w:val="auto"/>
          <w:highlight w:val="yellow"/>
        </w:rPr>
      </w:pPr>
      <w:r w:rsidRPr="00B03AA0">
        <w:rPr>
          <w:color w:val="auto"/>
          <w:sz w:val="26"/>
          <w:szCs w:val="26"/>
        </w:rPr>
        <w:t xml:space="preserve">Максимальный и минимальный размеры выплаты на последующий финансовый год не могут быть установлены ниже </w:t>
      </w:r>
      <w:proofErr w:type="gramStart"/>
      <w:r w:rsidRPr="00B03AA0">
        <w:rPr>
          <w:color w:val="auto"/>
          <w:sz w:val="26"/>
          <w:szCs w:val="26"/>
        </w:rPr>
        <w:t>действующих</w:t>
      </w:r>
      <w:proofErr w:type="gramEnd"/>
      <w:r w:rsidRPr="00B03AA0">
        <w:rPr>
          <w:color w:val="auto"/>
          <w:sz w:val="26"/>
          <w:szCs w:val="26"/>
        </w:rPr>
        <w:t xml:space="preserve"> в предыдущем году.</w:t>
      </w:r>
    </w:p>
    <w:p w:rsidR="00B03AA0" w:rsidRPr="00B03AA0" w:rsidRDefault="00B03AA0" w:rsidP="00B03AA0">
      <w:pPr>
        <w:pStyle w:val="ConsPlusNormal"/>
        <w:ind w:firstLine="540"/>
        <w:jc w:val="both"/>
        <w:rPr>
          <w:color w:val="auto"/>
        </w:rPr>
      </w:pPr>
      <w:r w:rsidRPr="00B03AA0">
        <w:rPr>
          <w:color w:val="auto"/>
          <w:sz w:val="26"/>
          <w:szCs w:val="26"/>
        </w:rPr>
        <w:t xml:space="preserve">2.5. </w:t>
      </w:r>
      <w:proofErr w:type="gramStart"/>
      <w:r w:rsidRPr="00B03AA0">
        <w:rPr>
          <w:color w:val="auto"/>
          <w:sz w:val="26"/>
          <w:szCs w:val="26"/>
        </w:rPr>
        <w:t>Максимальный размер выплаты установленной пенсии за выслугу лет лицам, замещавшим муниципальные должности, муниципальным служащим муниципального образования, занимавшим соответствующие должности муниципальной службы на основе реестра должностей муниципальной службы, ежегодно устанавливается решением Думы Красноярского сельского поселения о бюджете поселения на очередной финансовый год и на плановый период, исходя из суммы средств, предусмотренных на указанные цели.</w:t>
      </w:r>
      <w:proofErr w:type="gramEnd"/>
    </w:p>
    <w:p w:rsidR="00B03AA0" w:rsidRPr="00B03AA0" w:rsidRDefault="00B03AA0" w:rsidP="00B03AA0">
      <w:pPr>
        <w:pStyle w:val="ConsPlusNormal"/>
        <w:ind w:firstLine="540"/>
        <w:jc w:val="both"/>
        <w:rPr>
          <w:color w:val="auto"/>
        </w:rPr>
      </w:pPr>
      <w:r w:rsidRPr="00B03AA0">
        <w:rPr>
          <w:color w:val="auto"/>
          <w:sz w:val="26"/>
          <w:szCs w:val="26"/>
        </w:rPr>
        <w:t xml:space="preserve">2.6. </w:t>
      </w:r>
      <w:proofErr w:type="gramStart"/>
      <w:r w:rsidRPr="00B03AA0">
        <w:rPr>
          <w:color w:val="auto"/>
          <w:sz w:val="26"/>
          <w:szCs w:val="26"/>
        </w:rPr>
        <w:t xml:space="preserve">При определении размера пенсии за выслугу лет в порядке, установленном </w:t>
      </w:r>
      <w:hyperlink w:anchor="P57">
        <w:r w:rsidRPr="00B03AA0">
          <w:rPr>
            <w:rStyle w:val="-"/>
            <w:color w:val="auto"/>
            <w:sz w:val="26"/>
            <w:szCs w:val="26"/>
            <w:u w:val="none"/>
          </w:rPr>
          <w:t>пунктом 4</w:t>
        </w:r>
      </w:hyperlink>
      <w:r w:rsidRPr="00B03AA0">
        <w:rPr>
          <w:color w:val="auto"/>
          <w:sz w:val="26"/>
          <w:szCs w:val="26"/>
        </w:rPr>
        <w:t xml:space="preserve"> настоящего Положения, не учитывается размер доли страховой пенсии, исчисленной в соответствии с Федеральным </w:t>
      </w:r>
      <w:hyperlink r:id="rId21">
        <w:r w:rsidRPr="00B03AA0">
          <w:rPr>
            <w:rStyle w:val="-"/>
            <w:color w:val="auto"/>
            <w:sz w:val="26"/>
            <w:szCs w:val="26"/>
            <w:u w:val="none"/>
          </w:rPr>
          <w:t>законом</w:t>
        </w:r>
      </w:hyperlink>
      <w:r w:rsidRPr="00B03AA0">
        <w:rPr>
          <w:color w:val="auto"/>
          <w:sz w:val="26"/>
          <w:szCs w:val="26"/>
        </w:rPr>
        <w:t xml:space="preserve"> от 28.12.2013 № 400-ФЗ "О страховых пенсиях" исходя из суммы индивидуальных пенсионных коэффициентов за период не менее чем 12</w:t>
      </w:r>
      <w:r w:rsidRPr="00B03AA0">
        <w:rPr>
          <w:color w:val="auto"/>
          <w:sz w:val="26"/>
          <w:szCs w:val="26"/>
          <w:highlight w:val="yellow"/>
        </w:rPr>
        <w:t xml:space="preserve"> </w:t>
      </w:r>
      <w:r w:rsidRPr="00B03AA0">
        <w:rPr>
          <w:color w:val="auto"/>
          <w:sz w:val="26"/>
          <w:szCs w:val="26"/>
        </w:rPr>
        <w:t>полных месяцев работы и (или) иной деятельности после назначения пенсии за выслугу лет.</w:t>
      </w:r>
      <w:proofErr w:type="gramEnd"/>
    </w:p>
    <w:p w:rsidR="00B03AA0" w:rsidRPr="00B03AA0" w:rsidRDefault="00B03AA0" w:rsidP="00B03AA0">
      <w:pPr>
        <w:pStyle w:val="ConsPlusNormal"/>
        <w:jc w:val="both"/>
        <w:rPr>
          <w:color w:val="auto"/>
          <w:sz w:val="26"/>
          <w:szCs w:val="26"/>
        </w:rPr>
      </w:pPr>
    </w:p>
    <w:p w:rsidR="00B03AA0" w:rsidRPr="00B03AA0" w:rsidRDefault="00B03AA0" w:rsidP="00B03AA0">
      <w:pPr>
        <w:pStyle w:val="ConsPlusNormal"/>
        <w:ind w:firstLine="540"/>
        <w:jc w:val="both"/>
        <w:rPr>
          <w:color w:val="auto"/>
        </w:rPr>
      </w:pPr>
      <w:r w:rsidRPr="00B03AA0">
        <w:rPr>
          <w:color w:val="auto"/>
          <w:sz w:val="26"/>
          <w:szCs w:val="26"/>
        </w:rPr>
        <w:t>2.7. В состав среднемесячного денежного содержания, учитываемого при определении размера пенсии за выслугу лет лицам, замещавшим муниципальные должности, должности муниципальной службы, включаются:</w:t>
      </w:r>
    </w:p>
    <w:p w:rsidR="00B03AA0" w:rsidRPr="00B03AA0" w:rsidRDefault="00B03AA0" w:rsidP="00B03AA0">
      <w:pPr>
        <w:pStyle w:val="ConsPlusNormal"/>
        <w:ind w:firstLine="540"/>
        <w:jc w:val="both"/>
        <w:rPr>
          <w:color w:val="auto"/>
        </w:rPr>
      </w:pPr>
      <w:r w:rsidRPr="00B03AA0">
        <w:rPr>
          <w:color w:val="auto"/>
          <w:sz w:val="26"/>
          <w:szCs w:val="26"/>
        </w:rPr>
        <w:t>а) должностной оклад;</w:t>
      </w:r>
    </w:p>
    <w:p w:rsidR="00B03AA0" w:rsidRPr="00B03AA0" w:rsidRDefault="00B03AA0" w:rsidP="00B03AA0">
      <w:pPr>
        <w:pStyle w:val="ConsPlusNormal"/>
        <w:ind w:firstLine="540"/>
        <w:jc w:val="both"/>
        <w:rPr>
          <w:color w:val="auto"/>
        </w:rPr>
      </w:pPr>
      <w:r w:rsidRPr="00B03AA0">
        <w:rPr>
          <w:color w:val="auto"/>
          <w:sz w:val="26"/>
          <w:szCs w:val="26"/>
        </w:rPr>
        <w:t>б) надбавка за классный чин;</w:t>
      </w:r>
    </w:p>
    <w:p w:rsidR="00B03AA0" w:rsidRPr="00B03AA0" w:rsidRDefault="00B03AA0" w:rsidP="00B03AA0">
      <w:pPr>
        <w:pStyle w:val="ConsPlusNormal"/>
        <w:ind w:firstLine="540"/>
        <w:jc w:val="both"/>
        <w:rPr>
          <w:color w:val="auto"/>
          <w:sz w:val="26"/>
          <w:szCs w:val="26"/>
        </w:rPr>
      </w:pPr>
      <w:r w:rsidRPr="00B03AA0">
        <w:rPr>
          <w:color w:val="auto"/>
          <w:sz w:val="26"/>
          <w:szCs w:val="26"/>
        </w:rPr>
        <w:t>в) надбавка за особые условия (работы или муниципальной службы);</w:t>
      </w:r>
    </w:p>
    <w:p w:rsidR="00B03AA0" w:rsidRPr="00B03AA0" w:rsidRDefault="00B03AA0" w:rsidP="00B03AA0">
      <w:pPr>
        <w:pStyle w:val="ConsPlusNormal"/>
        <w:ind w:firstLine="540"/>
        <w:jc w:val="both"/>
        <w:rPr>
          <w:color w:val="auto"/>
          <w:sz w:val="26"/>
          <w:szCs w:val="26"/>
        </w:rPr>
      </w:pPr>
      <w:r w:rsidRPr="00B03AA0">
        <w:rPr>
          <w:color w:val="auto"/>
          <w:sz w:val="26"/>
          <w:szCs w:val="26"/>
        </w:rPr>
        <w:t>г) надбавка за выслугу лет;</w:t>
      </w:r>
    </w:p>
    <w:p w:rsidR="00B03AA0" w:rsidRPr="00B03AA0" w:rsidRDefault="00B03AA0" w:rsidP="00B03AA0">
      <w:pPr>
        <w:pStyle w:val="ConsPlusNormal"/>
        <w:ind w:firstLine="540"/>
        <w:jc w:val="both"/>
        <w:rPr>
          <w:color w:val="auto"/>
          <w:sz w:val="26"/>
          <w:szCs w:val="26"/>
        </w:rPr>
      </w:pPr>
      <w:proofErr w:type="spellStart"/>
      <w:r w:rsidRPr="00B03AA0">
        <w:rPr>
          <w:color w:val="auto"/>
          <w:sz w:val="26"/>
          <w:szCs w:val="26"/>
        </w:rPr>
        <w:t>д</w:t>
      </w:r>
      <w:proofErr w:type="spellEnd"/>
      <w:r w:rsidRPr="00B03AA0">
        <w:rPr>
          <w:color w:val="auto"/>
          <w:sz w:val="26"/>
          <w:szCs w:val="26"/>
        </w:rPr>
        <w:t>) районный коэффициент;</w:t>
      </w:r>
    </w:p>
    <w:p w:rsidR="00B03AA0" w:rsidRPr="00B03AA0" w:rsidRDefault="00B03AA0" w:rsidP="00B03AA0">
      <w:pPr>
        <w:pStyle w:val="ConsPlusNormal"/>
        <w:ind w:firstLine="540"/>
        <w:jc w:val="both"/>
        <w:rPr>
          <w:color w:val="auto"/>
          <w:sz w:val="26"/>
          <w:szCs w:val="26"/>
        </w:rPr>
      </w:pPr>
      <w:r w:rsidRPr="00B03AA0">
        <w:rPr>
          <w:color w:val="auto"/>
          <w:sz w:val="26"/>
          <w:szCs w:val="26"/>
        </w:rPr>
        <w:t>е) премии по результатам работы (кроме премий, носящих единовременный характер).</w:t>
      </w:r>
    </w:p>
    <w:p w:rsidR="00A160FB" w:rsidRDefault="00B03AA0">
      <w:pPr>
        <w:pStyle w:val="ConsPlusNormal"/>
        <w:ind w:firstLine="540"/>
        <w:jc w:val="both"/>
        <w:rPr>
          <w:color w:val="auto"/>
          <w:sz w:val="26"/>
          <w:szCs w:val="26"/>
        </w:rPr>
      </w:pPr>
      <w:proofErr w:type="gramStart"/>
      <w:r w:rsidRPr="00B03AA0">
        <w:rPr>
          <w:color w:val="auto"/>
          <w:sz w:val="26"/>
          <w:szCs w:val="26"/>
        </w:rPr>
        <w:t xml:space="preserve">Премии для исчисления месячного денежного содержания муниципального служащего учитываются в размере 1/12 их суммы за 12 месяцев, предшествующих дате увольнения с муниципальной службы либо достижения возраста, дающего право на страховую пенсию, </w:t>
      </w:r>
      <w:r w:rsidRPr="00B03AA0">
        <w:rPr>
          <w:color w:val="auto"/>
          <w:sz w:val="26"/>
          <w:szCs w:val="26"/>
        </w:rPr>
        <w:lastRenderedPageBreak/>
        <w:t>предусмотренную Федеральным</w:t>
      </w:r>
      <w:r w:rsidRPr="00B03AA0">
        <w:rPr>
          <w:i/>
          <w:iCs/>
          <w:color w:val="auto"/>
          <w:sz w:val="26"/>
          <w:szCs w:val="26"/>
        </w:rPr>
        <w:t xml:space="preserve"> </w:t>
      </w:r>
      <w:hyperlink r:id="rId22">
        <w:r w:rsidRPr="00B03AA0">
          <w:rPr>
            <w:rStyle w:val="-"/>
            <w:color w:val="auto"/>
            <w:sz w:val="26"/>
            <w:szCs w:val="26"/>
            <w:u w:val="none"/>
          </w:rPr>
          <w:t>законом</w:t>
        </w:r>
      </w:hyperlink>
      <w:r w:rsidRPr="00B03AA0">
        <w:rPr>
          <w:rStyle w:val="-"/>
          <w:i/>
          <w:iCs/>
          <w:color w:val="auto"/>
          <w:sz w:val="26"/>
          <w:szCs w:val="26"/>
          <w:u w:val="none"/>
        </w:rPr>
        <w:t xml:space="preserve"> </w:t>
      </w:r>
      <w:r w:rsidRPr="00B03AA0">
        <w:rPr>
          <w:rStyle w:val="-"/>
          <w:color w:val="auto"/>
          <w:sz w:val="26"/>
          <w:szCs w:val="26"/>
          <w:u w:val="none"/>
        </w:rPr>
        <w:t>28.12.2013 № 400-ФЗ</w:t>
      </w:r>
      <w:r w:rsidRPr="00B03AA0">
        <w:rPr>
          <w:color w:val="auto"/>
          <w:sz w:val="26"/>
          <w:szCs w:val="26"/>
        </w:rPr>
        <w:t xml:space="preserve"> "О страховых пенсиях", с учетом проведенного в централизованном порядке в соответствии с законодательством Российской Федерации и Тюменской области повышения должностных окладов в периоды</w:t>
      </w:r>
      <w:proofErr w:type="gramEnd"/>
      <w:r w:rsidRPr="00B03AA0">
        <w:rPr>
          <w:color w:val="auto"/>
          <w:sz w:val="26"/>
          <w:szCs w:val="26"/>
        </w:rPr>
        <w:t xml:space="preserve"> после выплаты премии.</w:t>
      </w:r>
    </w:p>
    <w:p w:rsidR="00B03AA0" w:rsidRDefault="00B03AA0">
      <w:pPr>
        <w:pStyle w:val="ConsPlusNormal"/>
        <w:ind w:firstLine="540"/>
        <w:jc w:val="both"/>
        <w:rPr>
          <w:sz w:val="26"/>
          <w:szCs w:val="26"/>
        </w:rPr>
      </w:pPr>
    </w:p>
    <w:p w:rsidR="00A160FB" w:rsidRDefault="00101A47">
      <w:pPr>
        <w:pStyle w:val="ConsPlusNormal"/>
        <w:jc w:val="center"/>
        <w:outlineLvl w:val="1"/>
        <w:rPr>
          <w:sz w:val="26"/>
          <w:szCs w:val="26"/>
        </w:rPr>
      </w:pPr>
      <w:r>
        <w:rPr>
          <w:sz w:val="26"/>
          <w:szCs w:val="26"/>
        </w:rPr>
        <w:t>3. Оформление документов на получение пенсии за выслугу лет</w:t>
      </w:r>
    </w:p>
    <w:p w:rsidR="00A160FB" w:rsidRDefault="00A160FB">
      <w:pPr>
        <w:pStyle w:val="ConsPlusNormal"/>
        <w:ind w:firstLine="540"/>
        <w:jc w:val="both"/>
        <w:rPr>
          <w:sz w:val="26"/>
          <w:szCs w:val="26"/>
        </w:rPr>
      </w:pPr>
    </w:p>
    <w:p w:rsidR="00A160FB" w:rsidRDefault="00101A47">
      <w:pPr>
        <w:pStyle w:val="ConsPlusNormal"/>
        <w:ind w:firstLine="540"/>
        <w:jc w:val="both"/>
      </w:pPr>
      <w:r>
        <w:rPr>
          <w:sz w:val="26"/>
          <w:szCs w:val="26"/>
        </w:rPr>
        <w:t xml:space="preserve">3.1. </w:t>
      </w:r>
      <w:hyperlink w:anchor="P141">
        <w:r>
          <w:rPr>
            <w:rStyle w:val="-"/>
            <w:color w:val="000000"/>
            <w:sz w:val="26"/>
            <w:szCs w:val="26"/>
            <w:u w:val="none"/>
          </w:rPr>
          <w:t>Заявление</w:t>
        </w:r>
      </w:hyperlink>
      <w:r>
        <w:rPr>
          <w:color w:val="000000"/>
          <w:sz w:val="26"/>
          <w:szCs w:val="26"/>
        </w:rPr>
        <w:t xml:space="preserve"> </w:t>
      </w:r>
      <w:r>
        <w:rPr>
          <w:sz w:val="26"/>
          <w:szCs w:val="26"/>
        </w:rPr>
        <w:t xml:space="preserve">на установление пенсии за выслугу лет подается на имя Главы </w:t>
      </w:r>
      <w:r w:rsidR="00224052">
        <w:rPr>
          <w:sz w:val="26"/>
          <w:szCs w:val="26"/>
        </w:rPr>
        <w:t>Красноярского</w:t>
      </w:r>
      <w:r>
        <w:rPr>
          <w:sz w:val="26"/>
          <w:szCs w:val="26"/>
        </w:rPr>
        <w:t xml:space="preserve"> сельского поселения (приложение N 1 к настоящему Положению) в администрацию </w:t>
      </w:r>
      <w:r w:rsidR="00224052">
        <w:rPr>
          <w:sz w:val="26"/>
          <w:szCs w:val="26"/>
        </w:rPr>
        <w:t>Красноярского</w:t>
      </w:r>
      <w:r>
        <w:rPr>
          <w:sz w:val="26"/>
          <w:szCs w:val="26"/>
        </w:rPr>
        <w:t xml:space="preserve"> сельского поселения.</w:t>
      </w:r>
    </w:p>
    <w:p w:rsidR="00A160FB" w:rsidRDefault="00101A47">
      <w:pPr>
        <w:pStyle w:val="ConsPlusNormal"/>
        <w:ind w:firstLine="540"/>
        <w:jc w:val="both"/>
        <w:rPr>
          <w:sz w:val="26"/>
          <w:szCs w:val="26"/>
        </w:rPr>
      </w:pPr>
      <w:bookmarkStart w:id="1" w:name="P63"/>
      <w:bookmarkEnd w:id="1"/>
      <w:r>
        <w:rPr>
          <w:sz w:val="26"/>
          <w:szCs w:val="26"/>
        </w:rPr>
        <w:t>3.2. К заявлению прилагаются следующие документы:</w:t>
      </w:r>
    </w:p>
    <w:p w:rsidR="00A160FB" w:rsidRDefault="00101A47">
      <w:pPr>
        <w:pStyle w:val="ConsPlusNormal"/>
        <w:ind w:firstLine="540"/>
        <w:jc w:val="both"/>
        <w:rPr>
          <w:sz w:val="26"/>
          <w:szCs w:val="26"/>
        </w:rPr>
      </w:pPr>
      <w:r>
        <w:rPr>
          <w:sz w:val="26"/>
          <w:szCs w:val="26"/>
        </w:rPr>
        <w:t>а) копия паспорта или иного документа, удостоверяющего личность и место жительства Заявителя;</w:t>
      </w:r>
    </w:p>
    <w:p w:rsidR="00A160FB" w:rsidRDefault="00101A47">
      <w:pPr>
        <w:pStyle w:val="ConsPlusNormal"/>
        <w:ind w:firstLine="540"/>
        <w:jc w:val="both"/>
        <w:rPr>
          <w:sz w:val="26"/>
          <w:szCs w:val="26"/>
        </w:rPr>
      </w:pPr>
      <w:r>
        <w:rPr>
          <w:sz w:val="26"/>
          <w:szCs w:val="26"/>
        </w:rPr>
        <w:t>б) копия трудовой книжки, заверенная кадровой службой по последнему месту службы;</w:t>
      </w:r>
    </w:p>
    <w:p w:rsidR="00A160FB" w:rsidRDefault="00101A47">
      <w:pPr>
        <w:pStyle w:val="ConsPlusNormal"/>
        <w:ind w:firstLine="540"/>
        <w:jc w:val="both"/>
      </w:pPr>
      <w:r>
        <w:rPr>
          <w:sz w:val="26"/>
          <w:szCs w:val="26"/>
        </w:rPr>
        <w:t xml:space="preserve">в) </w:t>
      </w:r>
      <w:hyperlink w:anchor="P220">
        <w:r>
          <w:rPr>
            <w:rStyle w:val="-"/>
            <w:color w:val="000000"/>
            <w:sz w:val="26"/>
            <w:szCs w:val="26"/>
            <w:u w:val="none"/>
          </w:rPr>
          <w:t>справка</w:t>
        </w:r>
      </w:hyperlink>
      <w:r>
        <w:rPr>
          <w:sz w:val="26"/>
          <w:szCs w:val="26"/>
        </w:rPr>
        <w:t xml:space="preserve"> о размере среднемесячного заработка за </w:t>
      </w:r>
      <w:proofErr w:type="gramStart"/>
      <w:r>
        <w:rPr>
          <w:sz w:val="26"/>
          <w:szCs w:val="26"/>
        </w:rPr>
        <w:t>последние</w:t>
      </w:r>
      <w:proofErr w:type="gramEnd"/>
      <w:r>
        <w:rPr>
          <w:sz w:val="26"/>
          <w:szCs w:val="26"/>
        </w:rPr>
        <w:t xml:space="preserve"> 12 месяцев муниципальной службы (приложение N 2 к настоящему Положению);</w:t>
      </w:r>
    </w:p>
    <w:p w:rsidR="00A160FB" w:rsidRDefault="00101A47">
      <w:pPr>
        <w:pStyle w:val="ConsPlusNormal"/>
        <w:ind w:firstLine="540"/>
        <w:jc w:val="both"/>
        <w:rPr>
          <w:sz w:val="26"/>
          <w:szCs w:val="26"/>
        </w:rPr>
      </w:pPr>
      <w:r>
        <w:rPr>
          <w:sz w:val="26"/>
          <w:szCs w:val="26"/>
        </w:rPr>
        <w:t>г) справка Пенсионного фонда Российской Федерации о размере получаемой страховой пенсии по старости (инвалидности).</w:t>
      </w:r>
    </w:p>
    <w:p w:rsidR="00A160FB" w:rsidRDefault="00101A47">
      <w:pPr>
        <w:pStyle w:val="ConsPlusNormal"/>
        <w:ind w:firstLine="540"/>
        <w:jc w:val="both"/>
        <w:rPr>
          <w:sz w:val="26"/>
          <w:szCs w:val="26"/>
        </w:rPr>
      </w:pPr>
      <w:r>
        <w:rPr>
          <w:sz w:val="26"/>
          <w:szCs w:val="26"/>
          <w:highlight w:val="white"/>
        </w:rPr>
        <w:t xml:space="preserve">3.3. Специалист администрации сельского поселения </w:t>
      </w:r>
      <w:r>
        <w:rPr>
          <w:sz w:val="26"/>
          <w:szCs w:val="26"/>
        </w:rPr>
        <w:t xml:space="preserve">  при приеме документов от Заявителя:</w:t>
      </w:r>
    </w:p>
    <w:p w:rsidR="00A160FB" w:rsidRDefault="00101A47">
      <w:pPr>
        <w:pStyle w:val="ConsPlusNormal"/>
        <w:ind w:firstLine="540"/>
        <w:jc w:val="both"/>
        <w:rPr>
          <w:sz w:val="26"/>
          <w:szCs w:val="26"/>
        </w:rPr>
      </w:pPr>
      <w:r>
        <w:rPr>
          <w:sz w:val="26"/>
          <w:szCs w:val="26"/>
        </w:rPr>
        <w:t>а) разъясняет Заявителю порядок и условия установления пенсии за выслугу лет;</w:t>
      </w:r>
    </w:p>
    <w:p w:rsidR="00A160FB" w:rsidRDefault="00101A47">
      <w:pPr>
        <w:pStyle w:val="ConsPlusNormal"/>
        <w:ind w:firstLine="540"/>
        <w:jc w:val="both"/>
        <w:rPr>
          <w:sz w:val="26"/>
          <w:szCs w:val="26"/>
        </w:rPr>
      </w:pPr>
      <w:r>
        <w:rPr>
          <w:sz w:val="26"/>
          <w:szCs w:val="26"/>
        </w:rPr>
        <w:t>б) регистрирует заявление и выдает расписку с указанием даты приема заявления, регистрационного номера и перечня принятых документов;</w:t>
      </w:r>
    </w:p>
    <w:p w:rsidR="00A160FB" w:rsidRDefault="00101A47">
      <w:pPr>
        <w:pStyle w:val="ConsPlusNormal"/>
        <w:ind w:firstLine="540"/>
        <w:jc w:val="both"/>
      </w:pPr>
      <w:bookmarkStart w:id="2" w:name="P71"/>
      <w:bookmarkEnd w:id="2"/>
      <w:r>
        <w:rPr>
          <w:sz w:val="26"/>
          <w:szCs w:val="26"/>
        </w:rPr>
        <w:t>в) оформляет</w:t>
      </w:r>
      <w:r>
        <w:rPr>
          <w:color w:val="000000"/>
          <w:sz w:val="26"/>
          <w:szCs w:val="26"/>
        </w:rPr>
        <w:t xml:space="preserve"> </w:t>
      </w:r>
      <w:hyperlink w:anchor="P315">
        <w:r>
          <w:rPr>
            <w:rStyle w:val="-"/>
            <w:color w:val="000000"/>
            <w:sz w:val="26"/>
            <w:szCs w:val="26"/>
            <w:u w:val="none"/>
          </w:rPr>
          <w:t>справку</w:t>
        </w:r>
      </w:hyperlink>
      <w:r>
        <w:rPr>
          <w:color w:val="000000"/>
          <w:sz w:val="26"/>
          <w:szCs w:val="26"/>
        </w:rPr>
        <w:t xml:space="preserve"> </w:t>
      </w:r>
      <w:r>
        <w:rPr>
          <w:sz w:val="26"/>
          <w:szCs w:val="26"/>
        </w:rPr>
        <w:t>о должностях, периоды службы (работы) в которых включаются в стаж муниципальной службы для назначения пенсии за выслугу лет (приложение N 3 к настоящему Положению);</w:t>
      </w:r>
    </w:p>
    <w:p w:rsidR="00A160FB" w:rsidRDefault="00101A47">
      <w:pPr>
        <w:pStyle w:val="ConsPlusNormal"/>
        <w:ind w:firstLine="540"/>
        <w:jc w:val="both"/>
      </w:pPr>
      <w:r>
        <w:rPr>
          <w:sz w:val="26"/>
          <w:szCs w:val="26"/>
        </w:rPr>
        <w:t xml:space="preserve">г) в течение 5 дней со дня приема заявления направляет в комиссию по установлению стажа муниципальной службы и пенсии за выслугу лет (далее - Комиссия), созданную при администрации сельского поселения, заявление и приложенные к нему документы, указанные в </w:t>
      </w:r>
      <w:hyperlink w:anchor="P63">
        <w:r>
          <w:rPr>
            <w:rStyle w:val="-"/>
            <w:color w:val="000000"/>
            <w:sz w:val="26"/>
            <w:szCs w:val="26"/>
            <w:u w:val="none"/>
          </w:rPr>
          <w:t>пункте 3.2</w:t>
        </w:r>
      </w:hyperlink>
      <w:r>
        <w:rPr>
          <w:color w:val="000000"/>
          <w:sz w:val="26"/>
          <w:szCs w:val="26"/>
        </w:rPr>
        <w:t xml:space="preserve">, </w:t>
      </w:r>
      <w:hyperlink w:anchor="P71">
        <w:r>
          <w:rPr>
            <w:rStyle w:val="-"/>
            <w:color w:val="000000"/>
            <w:sz w:val="26"/>
            <w:szCs w:val="26"/>
            <w:u w:val="none"/>
          </w:rPr>
          <w:t>подпункте в) пункта 3.3</w:t>
        </w:r>
      </w:hyperlink>
      <w:r>
        <w:rPr>
          <w:color w:val="000000"/>
          <w:sz w:val="26"/>
          <w:szCs w:val="26"/>
        </w:rPr>
        <w:t xml:space="preserve"> </w:t>
      </w:r>
      <w:r>
        <w:rPr>
          <w:sz w:val="26"/>
          <w:szCs w:val="26"/>
        </w:rPr>
        <w:t>настоящего Положения.</w:t>
      </w:r>
    </w:p>
    <w:p w:rsidR="00A160FB" w:rsidRDefault="00101A47">
      <w:pPr>
        <w:pStyle w:val="ConsPlusNormal"/>
        <w:ind w:firstLine="540"/>
        <w:jc w:val="both"/>
        <w:rPr>
          <w:sz w:val="26"/>
          <w:szCs w:val="26"/>
        </w:rPr>
      </w:pPr>
      <w:r>
        <w:rPr>
          <w:sz w:val="26"/>
          <w:szCs w:val="26"/>
        </w:rPr>
        <w:t>Состав и порядок работы Комиссии определяется Положением о комиссии по установлению стажа муниципальной службы и пенсии за выслугу лет, утверждаемым постановлением администрации сельского поселения.</w:t>
      </w:r>
    </w:p>
    <w:p w:rsidR="00A160FB" w:rsidRDefault="00101A47">
      <w:pPr>
        <w:pStyle w:val="ConsPlusNormal"/>
        <w:ind w:firstLine="540"/>
        <w:jc w:val="both"/>
        <w:rPr>
          <w:sz w:val="26"/>
          <w:szCs w:val="26"/>
        </w:rPr>
      </w:pPr>
      <w:r>
        <w:rPr>
          <w:sz w:val="26"/>
          <w:szCs w:val="26"/>
        </w:rPr>
        <w:t>Решение об установлении пенсии за выслугу лет (либо отказе в установлении пенсии за выслугу лет) принимает Комиссия в течение 20 дней со дня поступления в Комиссию заявления об установлении пенсии за выслугу лет и приложенных к нему документов.</w:t>
      </w:r>
    </w:p>
    <w:p w:rsidR="00A160FB" w:rsidRDefault="00101A47">
      <w:pPr>
        <w:pStyle w:val="ConsPlusNormal"/>
        <w:ind w:firstLine="540"/>
        <w:jc w:val="both"/>
        <w:rPr>
          <w:sz w:val="26"/>
          <w:szCs w:val="26"/>
        </w:rPr>
      </w:pPr>
      <w:r>
        <w:rPr>
          <w:sz w:val="26"/>
          <w:szCs w:val="26"/>
        </w:rPr>
        <w:t>При принятии Комиссией решения об установлении пенсии за выслугу лет указывается дата, с которой устанавливается пенсия за выслугу лет, и ее размер.</w:t>
      </w:r>
    </w:p>
    <w:p w:rsidR="00A160FB" w:rsidRDefault="00101A47">
      <w:pPr>
        <w:pStyle w:val="ConsPlusNormal"/>
        <w:ind w:firstLine="540"/>
        <w:jc w:val="both"/>
      </w:pPr>
      <w:r>
        <w:rPr>
          <w:sz w:val="26"/>
          <w:szCs w:val="26"/>
        </w:rPr>
        <w:t xml:space="preserve">3.4. </w:t>
      </w:r>
      <w:proofErr w:type="gramStart"/>
      <w:r>
        <w:rPr>
          <w:sz w:val="26"/>
          <w:szCs w:val="26"/>
        </w:rPr>
        <w:t xml:space="preserve">В течение 4 дней со дня принятия решения Комиссией о наличии или отсутствии оснований для установления пенсии за выслугу лет Комиссия направляет Главе сельского поселения решение Комиссии и заявление с </w:t>
      </w:r>
      <w:r>
        <w:rPr>
          <w:sz w:val="26"/>
          <w:szCs w:val="26"/>
        </w:rPr>
        <w:lastRenderedPageBreak/>
        <w:t xml:space="preserve">приложенными к нему документами, указанными в </w:t>
      </w:r>
      <w:hyperlink w:anchor="P63">
        <w:r>
          <w:rPr>
            <w:rStyle w:val="-"/>
            <w:color w:val="000000"/>
            <w:sz w:val="26"/>
            <w:szCs w:val="26"/>
            <w:u w:val="none"/>
          </w:rPr>
          <w:t>пункте 3.2</w:t>
        </w:r>
      </w:hyperlink>
      <w:r>
        <w:rPr>
          <w:color w:val="000000"/>
          <w:sz w:val="26"/>
          <w:szCs w:val="26"/>
        </w:rPr>
        <w:t xml:space="preserve">, </w:t>
      </w:r>
      <w:hyperlink w:anchor="P71">
        <w:r>
          <w:rPr>
            <w:rStyle w:val="-"/>
            <w:color w:val="000000"/>
            <w:sz w:val="26"/>
            <w:szCs w:val="26"/>
            <w:u w:val="none"/>
          </w:rPr>
          <w:t>подпункте в) пункта 3.3</w:t>
        </w:r>
      </w:hyperlink>
      <w:r>
        <w:rPr>
          <w:sz w:val="26"/>
          <w:szCs w:val="26"/>
        </w:rPr>
        <w:t xml:space="preserve"> настоящего Положения (далее - решение и заявление), для подготовки распоряжения администрации сельского поселения  о назначении пенсии за выслугу лет</w:t>
      </w:r>
      <w:proofErr w:type="gramEnd"/>
      <w:r>
        <w:rPr>
          <w:sz w:val="26"/>
          <w:szCs w:val="26"/>
        </w:rPr>
        <w:t xml:space="preserve"> либо </w:t>
      </w:r>
      <w:proofErr w:type="gramStart"/>
      <w:r>
        <w:rPr>
          <w:sz w:val="26"/>
          <w:szCs w:val="26"/>
        </w:rPr>
        <w:t>отказе</w:t>
      </w:r>
      <w:proofErr w:type="gramEnd"/>
      <w:r>
        <w:rPr>
          <w:sz w:val="26"/>
          <w:szCs w:val="26"/>
        </w:rPr>
        <w:t xml:space="preserve"> в назначении пенсии за выслугу лет.</w:t>
      </w:r>
    </w:p>
    <w:p w:rsidR="00A160FB" w:rsidRDefault="00101A47">
      <w:pPr>
        <w:pStyle w:val="ConsPlusNormal"/>
        <w:ind w:firstLine="540"/>
        <w:jc w:val="both"/>
        <w:rPr>
          <w:sz w:val="26"/>
          <w:szCs w:val="26"/>
        </w:rPr>
      </w:pPr>
      <w:r>
        <w:rPr>
          <w:sz w:val="26"/>
          <w:szCs w:val="26"/>
        </w:rPr>
        <w:t>3.5. В случае принятия решения Комиссии об установлении пенсии за выслугу лет, специалист администрации сельского поселения, осуществляющий ведение бухгалтерского учета и отчетности:</w:t>
      </w:r>
    </w:p>
    <w:p w:rsidR="00A160FB" w:rsidRDefault="00101A47">
      <w:pPr>
        <w:pStyle w:val="ConsPlusNormal"/>
        <w:ind w:firstLine="540"/>
        <w:jc w:val="both"/>
      </w:pPr>
      <w:r>
        <w:rPr>
          <w:sz w:val="26"/>
          <w:szCs w:val="26"/>
        </w:rPr>
        <w:t xml:space="preserve">а) в течение 3 дней со дня поступления решения и заявления от Комиссии готовит </w:t>
      </w:r>
      <w:hyperlink w:anchor="P372">
        <w:r>
          <w:rPr>
            <w:rStyle w:val="-"/>
            <w:color w:val="000000"/>
            <w:sz w:val="26"/>
            <w:szCs w:val="26"/>
            <w:u w:val="none"/>
          </w:rPr>
          <w:t>распоряжение</w:t>
        </w:r>
      </w:hyperlink>
      <w:r>
        <w:rPr>
          <w:color w:val="000000"/>
          <w:sz w:val="26"/>
          <w:szCs w:val="26"/>
        </w:rPr>
        <w:t xml:space="preserve"> администрации сельского поселения </w:t>
      </w:r>
      <w:r>
        <w:rPr>
          <w:sz w:val="26"/>
          <w:szCs w:val="26"/>
        </w:rPr>
        <w:t>"О назначении пенсии за выслугу лет" (приложение N 4 к настоящему Положению);</w:t>
      </w:r>
    </w:p>
    <w:p w:rsidR="00A160FB" w:rsidRDefault="00101A47">
      <w:pPr>
        <w:pStyle w:val="ConsPlusNormal"/>
        <w:ind w:firstLine="540"/>
        <w:jc w:val="both"/>
      </w:pPr>
      <w:r>
        <w:rPr>
          <w:sz w:val="26"/>
          <w:szCs w:val="26"/>
        </w:rPr>
        <w:t>б) направляет в течение 5 дней со дня принятия вышеуказанного распоряжения Заявителю уведомление о назначении пенсии за выслугу лет (</w:t>
      </w:r>
      <w:hyperlink w:anchor="P466">
        <w:r>
          <w:rPr>
            <w:rStyle w:val="-"/>
            <w:color w:val="000000"/>
            <w:sz w:val="26"/>
            <w:szCs w:val="26"/>
            <w:u w:val="none"/>
          </w:rPr>
          <w:t>вариант 1</w:t>
        </w:r>
      </w:hyperlink>
      <w:r>
        <w:rPr>
          <w:sz w:val="26"/>
          <w:szCs w:val="26"/>
        </w:rPr>
        <w:t xml:space="preserve"> приложения N 6 к настоящему Положению);</w:t>
      </w:r>
    </w:p>
    <w:p w:rsidR="00A160FB" w:rsidRDefault="00101A47">
      <w:pPr>
        <w:pStyle w:val="ConsPlusNormal"/>
        <w:ind w:firstLine="540"/>
        <w:jc w:val="both"/>
        <w:rPr>
          <w:sz w:val="26"/>
          <w:szCs w:val="26"/>
        </w:rPr>
      </w:pPr>
      <w:r>
        <w:rPr>
          <w:sz w:val="26"/>
          <w:szCs w:val="26"/>
        </w:rPr>
        <w:t>в) производит выплату пенсии за выслугу лет своевременно и правильно;</w:t>
      </w:r>
    </w:p>
    <w:p w:rsidR="00A160FB" w:rsidRDefault="00101A47">
      <w:pPr>
        <w:pStyle w:val="ConsPlusNormal"/>
        <w:ind w:firstLine="540"/>
        <w:jc w:val="both"/>
        <w:rPr>
          <w:sz w:val="26"/>
          <w:szCs w:val="26"/>
        </w:rPr>
      </w:pPr>
      <w:r>
        <w:rPr>
          <w:sz w:val="26"/>
          <w:szCs w:val="26"/>
        </w:rPr>
        <w:t xml:space="preserve">г) индексирует пенсию за выслугу лет при повышении денежного содержания (должностного вознаграждения) муниципальных служащих путем индексации размера среднемесячного заработка, </w:t>
      </w:r>
      <w:proofErr w:type="gramStart"/>
      <w:r>
        <w:rPr>
          <w:sz w:val="26"/>
          <w:szCs w:val="26"/>
        </w:rPr>
        <w:t>исходя из которого исчислялась</w:t>
      </w:r>
      <w:proofErr w:type="gramEnd"/>
      <w:r>
        <w:rPr>
          <w:sz w:val="26"/>
          <w:szCs w:val="26"/>
        </w:rPr>
        <w:t xml:space="preserve"> пенсия за выслугу лет;</w:t>
      </w:r>
    </w:p>
    <w:p w:rsidR="00A160FB" w:rsidRDefault="00101A47">
      <w:pPr>
        <w:pStyle w:val="ConsPlusNormal"/>
        <w:ind w:firstLine="540"/>
        <w:jc w:val="both"/>
        <w:rPr>
          <w:sz w:val="26"/>
          <w:szCs w:val="26"/>
        </w:rPr>
      </w:pPr>
      <w:proofErr w:type="spellStart"/>
      <w:r>
        <w:rPr>
          <w:sz w:val="26"/>
          <w:szCs w:val="26"/>
        </w:rPr>
        <w:t>д</w:t>
      </w:r>
      <w:proofErr w:type="spellEnd"/>
      <w:r>
        <w:rPr>
          <w:sz w:val="26"/>
          <w:szCs w:val="26"/>
        </w:rPr>
        <w:t>) производит перерасчет пенсии за выслугу лет при изменении трудовой пенсии по старости (инвалидности) со дня изменения трудовой пенсии по старости (инвалидности);</w:t>
      </w:r>
    </w:p>
    <w:p w:rsidR="00A160FB" w:rsidRDefault="00101A47">
      <w:pPr>
        <w:pStyle w:val="ConsPlusNormal"/>
        <w:ind w:firstLine="540"/>
        <w:jc w:val="both"/>
        <w:rPr>
          <w:sz w:val="26"/>
          <w:szCs w:val="26"/>
        </w:rPr>
      </w:pPr>
      <w:r>
        <w:rPr>
          <w:sz w:val="26"/>
          <w:szCs w:val="26"/>
        </w:rPr>
        <w:t xml:space="preserve">е) ведет учет численности лиц, получающих пенсию за выслугу лет за счет средств бюджета </w:t>
      </w:r>
      <w:r w:rsidR="00224052">
        <w:rPr>
          <w:sz w:val="26"/>
          <w:szCs w:val="26"/>
        </w:rPr>
        <w:t>Красноярского</w:t>
      </w:r>
      <w:r>
        <w:rPr>
          <w:sz w:val="26"/>
          <w:szCs w:val="26"/>
        </w:rPr>
        <w:t xml:space="preserve"> сельского поселения;</w:t>
      </w:r>
    </w:p>
    <w:p w:rsidR="00A160FB" w:rsidRDefault="00101A47">
      <w:pPr>
        <w:pStyle w:val="ConsPlusNormal"/>
        <w:ind w:firstLine="540"/>
        <w:jc w:val="both"/>
        <w:rPr>
          <w:sz w:val="26"/>
          <w:szCs w:val="26"/>
        </w:rPr>
      </w:pPr>
      <w:r>
        <w:rPr>
          <w:sz w:val="26"/>
          <w:szCs w:val="26"/>
        </w:rPr>
        <w:t xml:space="preserve">ж) ведет бухгалтерский учет расходов на выплату пенсии за выслугу лет за счет средств бюджета </w:t>
      </w:r>
      <w:r w:rsidR="00224052">
        <w:rPr>
          <w:sz w:val="26"/>
          <w:szCs w:val="26"/>
        </w:rPr>
        <w:t>Красноярского</w:t>
      </w:r>
      <w:r>
        <w:rPr>
          <w:sz w:val="26"/>
          <w:szCs w:val="26"/>
        </w:rPr>
        <w:t xml:space="preserve"> сельского поселения;</w:t>
      </w:r>
    </w:p>
    <w:p w:rsidR="00A160FB" w:rsidRDefault="00101A47">
      <w:pPr>
        <w:pStyle w:val="ConsPlusNormal"/>
        <w:ind w:firstLine="540"/>
        <w:jc w:val="both"/>
        <w:rPr>
          <w:sz w:val="26"/>
          <w:szCs w:val="26"/>
        </w:rPr>
      </w:pPr>
      <w:proofErr w:type="spellStart"/>
      <w:r>
        <w:rPr>
          <w:sz w:val="26"/>
          <w:szCs w:val="26"/>
        </w:rPr>
        <w:t>з</w:t>
      </w:r>
      <w:proofErr w:type="spellEnd"/>
      <w:r>
        <w:rPr>
          <w:sz w:val="26"/>
          <w:szCs w:val="26"/>
        </w:rPr>
        <w:t xml:space="preserve">) представляет данные для составления проекта бюджета </w:t>
      </w:r>
      <w:r w:rsidR="00224052">
        <w:rPr>
          <w:sz w:val="26"/>
          <w:szCs w:val="26"/>
        </w:rPr>
        <w:t xml:space="preserve">Красноярского </w:t>
      </w:r>
      <w:r>
        <w:rPr>
          <w:sz w:val="26"/>
          <w:szCs w:val="26"/>
        </w:rPr>
        <w:t>сельского поселения на очередной финансовый год и плановый период, бухгалтерских и статистических отчетов;</w:t>
      </w:r>
    </w:p>
    <w:p w:rsidR="00A160FB" w:rsidRDefault="00101A47">
      <w:pPr>
        <w:pStyle w:val="ConsPlusNormal"/>
        <w:ind w:firstLine="540"/>
        <w:jc w:val="both"/>
        <w:rPr>
          <w:sz w:val="26"/>
          <w:szCs w:val="26"/>
        </w:rPr>
      </w:pPr>
      <w:r>
        <w:rPr>
          <w:sz w:val="26"/>
          <w:szCs w:val="26"/>
        </w:rPr>
        <w:t>и) ежемесячно выплачивает пенсии получателям путем зачисления сумм пенсии на личные счета получателя в кредитных организациях;</w:t>
      </w:r>
    </w:p>
    <w:p w:rsidR="00A160FB" w:rsidRDefault="00101A47">
      <w:pPr>
        <w:pStyle w:val="ConsPlusNormal"/>
        <w:ind w:firstLine="540"/>
        <w:jc w:val="both"/>
        <w:rPr>
          <w:sz w:val="26"/>
          <w:szCs w:val="26"/>
        </w:rPr>
      </w:pPr>
      <w:r>
        <w:rPr>
          <w:sz w:val="26"/>
          <w:szCs w:val="26"/>
        </w:rPr>
        <w:t>к) уведомляет Комиссию о наличии информации, являющейся основанием для прекращения начисления и выплаты пенсии за выслугу лет, о наличии информации об изменении размера трудовой пенсии по старости (инвалидности) Заявителя, а также о невозможности перечисления пенсии за выслугу лет в связи с изменением реквизитов кредитной организации и номера счета Заявителя;</w:t>
      </w:r>
    </w:p>
    <w:p w:rsidR="00A160FB" w:rsidRDefault="00101A47">
      <w:pPr>
        <w:pStyle w:val="ConsPlusNormal"/>
        <w:ind w:firstLine="540"/>
        <w:jc w:val="both"/>
        <w:rPr>
          <w:sz w:val="26"/>
          <w:szCs w:val="26"/>
        </w:rPr>
      </w:pPr>
      <w:proofErr w:type="gramStart"/>
      <w:r>
        <w:rPr>
          <w:sz w:val="26"/>
          <w:szCs w:val="26"/>
        </w:rPr>
        <w:t>л) в течение 3 дней со дня получения решения Комиссии о прекращении выплаты пенсии за выслугу лет готовит распоряжение администрации сельского поселения  "О прекращении выплаты пенсии за выслугу лет", прекращает выплату пенсии за выслугу лет и направляет в течение 5 дней со дня принятия вышеуказанного распоряжения Заявителю соответствующее уведомление (вариант 2 приложения N 6 к настоящему Положению).</w:t>
      </w:r>
      <w:proofErr w:type="gramEnd"/>
    </w:p>
    <w:p w:rsidR="00A160FB" w:rsidRDefault="00101A47">
      <w:pPr>
        <w:pStyle w:val="ConsPlusNormal"/>
        <w:ind w:firstLine="540"/>
        <w:jc w:val="both"/>
        <w:rPr>
          <w:sz w:val="26"/>
          <w:szCs w:val="26"/>
        </w:rPr>
      </w:pPr>
      <w:r>
        <w:rPr>
          <w:sz w:val="26"/>
          <w:szCs w:val="26"/>
        </w:rPr>
        <w:t>м) в течение 3 дней со дня принятия решения Комиссии о возобновлении выплаты пенсии за выслугу лет готовит распоряжение администрации сельского поселения "О возобновлении выплаты пенсии за выслугу лет" и возобновляет выплату пенсии за выслугу лет.</w:t>
      </w:r>
    </w:p>
    <w:p w:rsidR="00A160FB" w:rsidRDefault="00101A47">
      <w:pPr>
        <w:pStyle w:val="ConsPlusNormal"/>
        <w:ind w:firstLine="540"/>
        <w:jc w:val="both"/>
        <w:rPr>
          <w:sz w:val="26"/>
          <w:szCs w:val="26"/>
        </w:rPr>
      </w:pPr>
      <w:r>
        <w:rPr>
          <w:sz w:val="26"/>
          <w:szCs w:val="26"/>
        </w:rPr>
        <w:lastRenderedPageBreak/>
        <w:t>3.6. В случае принятия решения Комиссией об отказе в установлении пенсии за выслугу лет, специалист администрации сельского поселения, осуществляющий ведение  бухгалтерского учета и отчетности:</w:t>
      </w:r>
    </w:p>
    <w:p w:rsidR="00A160FB" w:rsidRDefault="00101A47">
      <w:pPr>
        <w:pStyle w:val="ConsPlusNormal"/>
        <w:ind w:firstLine="540"/>
        <w:jc w:val="both"/>
      </w:pPr>
      <w:r>
        <w:rPr>
          <w:sz w:val="26"/>
          <w:szCs w:val="26"/>
        </w:rPr>
        <w:t xml:space="preserve">а) в течение 3 дней со дня поступления решения и заявления от Комиссии готовит </w:t>
      </w:r>
      <w:hyperlink w:anchor="P415">
        <w:r>
          <w:rPr>
            <w:rStyle w:val="-"/>
            <w:color w:val="000000"/>
            <w:sz w:val="26"/>
            <w:szCs w:val="26"/>
            <w:u w:val="none"/>
          </w:rPr>
          <w:t>распоряжение</w:t>
        </w:r>
      </w:hyperlink>
      <w:r>
        <w:rPr>
          <w:sz w:val="26"/>
          <w:szCs w:val="26"/>
        </w:rPr>
        <w:t xml:space="preserve"> администрации сельского поселения "Об отказе в назначении пенсии за выслугу лет" (приложение N 5 к настоящему Положению);</w:t>
      </w:r>
    </w:p>
    <w:p w:rsidR="00A160FB" w:rsidRDefault="00101A47">
      <w:pPr>
        <w:pStyle w:val="ConsPlusNormal"/>
        <w:ind w:firstLine="540"/>
        <w:jc w:val="both"/>
      </w:pPr>
      <w:r>
        <w:rPr>
          <w:sz w:val="26"/>
          <w:szCs w:val="26"/>
        </w:rPr>
        <w:t>б) направляет в течение 5 дней со дня принятия вышеуказанного распоряжения Заявителю уведомление об отказе в назначении пенсии за выслугу лет (</w:t>
      </w:r>
      <w:hyperlink w:anchor="P506">
        <w:r>
          <w:rPr>
            <w:rStyle w:val="-"/>
            <w:color w:val="000000"/>
            <w:sz w:val="26"/>
            <w:szCs w:val="26"/>
            <w:u w:val="none"/>
          </w:rPr>
          <w:t>вариант 3</w:t>
        </w:r>
      </w:hyperlink>
      <w:r>
        <w:rPr>
          <w:sz w:val="26"/>
          <w:szCs w:val="26"/>
        </w:rPr>
        <w:t xml:space="preserve"> приложения N 6 к настоящему Положению).</w:t>
      </w:r>
    </w:p>
    <w:p w:rsidR="00A160FB" w:rsidRDefault="00A160FB">
      <w:pPr>
        <w:pStyle w:val="ConsPlusNormal"/>
        <w:jc w:val="both"/>
        <w:rPr>
          <w:sz w:val="26"/>
          <w:szCs w:val="26"/>
        </w:rPr>
      </w:pPr>
    </w:p>
    <w:p w:rsidR="00A160FB" w:rsidRDefault="00101A47">
      <w:pPr>
        <w:pStyle w:val="ConsPlusNormal"/>
        <w:jc w:val="center"/>
        <w:outlineLvl w:val="1"/>
        <w:rPr>
          <w:sz w:val="26"/>
          <w:szCs w:val="26"/>
        </w:rPr>
      </w:pPr>
      <w:r>
        <w:rPr>
          <w:sz w:val="26"/>
          <w:szCs w:val="26"/>
        </w:rPr>
        <w:t>4. Основания прекращения и возобновления выплаты пенсии</w:t>
      </w:r>
    </w:p>
    <w:p w:rsidR="00A160FB" w:rsidRDefault="00101A47">
      <w:pPr>
        <w:pStyle w:val="ConsPlusNormal"/>
        <w:jc w:val="center"/>
        <w:rPr>
          <w:sz w:val="26"/>
          <w:szCs w:val="26"/>
        </w:rPr>
      </w:pPr>
      <w:r>
        <w:rPr>
          <w:sz w:val="26"/>
          <w:szCs w:val="26"/>
        </w:rPr>
        <w:t>за выслугу лет</w:t>
      </w:r>
    </w:p>
    <w:p w:rsidR="00A160FB" w:rsidRDefault="00A160FB">
      <w:pPr>
        <w:pStyle w:val="ConsPlusNormal"/>
        <w:jc w:val="both"/>
        <w:rPr>
          <w:sz w:val="26"/>
          <w:szCs w:val="26"/>
        </w:rPr>
      </w:pPr>
    </w:p>
    <w:p w:rsidR="00A160FB" w:rsidRDefault="00101A47">
      <w:pPr>
        <w:pStyle w:val="ConsPlusNormal"/>
        <w:ind w:firstLine="540"/>
        <w:jc w:val="both"/>
        <w:rPr>
          <w:sz w:val="26"/>
          <w:szCs w:val="26"/>
        </w:rPr>
      </w:pPr>
      <w:bookmarkStart w:id="3" w:name="P97"/>
      <w:bookmarkEnd w:id="3"/>
      <w:r>
        <w:rPr>
          <w:sz w:val="26"/>
          <w:szCs w:val="26"/>
        </w:rPr>
        <w:t>4.1. Начисление и выплата пенсии за выслугу лет прекращаются на основании распоряжения администрации сельского поселения в случае:</w:t>
      </w:r>
    </w:p>
    <w:p w:rsidR="00A160FB" w:rsidRDefault="00101A47">
      <w:pPr>
        <w:pStyle w:val="ConsPlusNormal"/>
        <w:ind w:firstLine="540"/>
        <w:jc w:val="both"/>
        <w:rPr>
          <w:sz w:val="26"/>
          <w:szCs w:val="26"/>
        </w:rPr>
      </w:pPr>
      <w:r>
        <w:rPr>
          <w:sz w:val="26"/>
          <w:szCs w:val="26"/>
        </w:rPr>
        <w:t>а) замещения получателем пенсии за выслугу лет государственной должности Российской Федерации, должности федеральной государственной гражданской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замещаемой на постоянной основе, должности муниципальной службы;</w:t>
      </w:r>
    </w:p>
    <w:p w:rsidR="00A160FB" w:rsidRDefault="00101A47">
      <w:pPr>
        <w:pStyle w:val="ConsPlusNormal"/>
        <w:ind w:firstLine="540"/>
        <w:jc w:val="both"/>
        <w:rPr>
          <w:sz w:val="26"/>
          <w:szCs w:val="26"/>
        </w:rPr>
      </w:pPr>
      <w:r>
        <w:rPr>
          <w:sz w:val="26"/>
          <w:szCs w:val="26"/>
        </w:rPr>
        <w:t>б) выезда получателя пенсии за выслугу лет на постоянное место жительства за пределы территории Российской Федерации.</w:t>
      </w:r>
    </w:p>
    <w:p w:rsidR="00A160FB" w:rsidRDefault="00101A47">
      <w:pPr>
        <w:pStyle w:val="ConsPlusNormal"/>
        <w:ind w:firstLine="540"/>
        <w:jc w:val="both"/>
        <w:rPr>
          <w:sz w:val="26"/>
          <w:szCs w:val="26"/>
        </w:rPr>
      </w:pPr>
      <w:r>
        <w:rPr>
          <w:sz w:val="26"/>
          <w:szCs w:val="26"/>
        </w:rPr>
        <w:t>Выплата пенсии за выслугу лет прекращается со дня, в котором наступили указанные события.</w:t>
      </w:r>
    </w:p>
    <w:p w:rsidR="00A160FB" w:rsidRDefault="00101A47">
      <w:pPr>
        <w:pStyle w:val="ConsPlusNormal"/>
        <w:ind w:firstLine="540"/>
        <w:jc w:val="both"/>
        <w:rPr>
          <w:sz w:val="26"/>
          <w:szCs w:val="26"/>
        </w:rPr>
      </w:pPr>
      <w:r>
        <w:rPr>
          <w:sz w:val="26"/>
          <w:szCs w:val="26"/>
        </w:rPr>
        <w:t>4.2. Заявитель обязан в письменной форме уведомить администрацию сельского поселения в течение 5 дней со дня наступления одного из нижеследующих событий, подав соответствующее заявление с приложением подтверждающих документов:</w:t>
      </w:r>
    </w:p>
    <w:p w:rsidR="00A160FB" w:rsidRDefault="00101A47">
      <w:pPr>
        <w:pStyle w:val="ConsPlusNormal"/>
        <w:ind w:firstLine="540"/>
        <w:jc w:val="both"/>
      </w:pPr>
      <w:r>
        <w:rPr>
          <w:sz w:val="26"/>
          <w:szCs w:val="26"/>
        </w:rPr>
        <w:t xml:space="preserve">а) в случаях, изложенных в </w:t>
      </w:r>
      <w:hyperlink w:anchor="P97">
        <w:r>
          <w:rPr>
            <w:rStyle w:val="-"/>
            <w:color w:val="000000"/>
            <w:sz w:val="26"/>
            <w:szCs w:val="26"/>
            <w:u w:val="none"/>
          </w:rPr>
          <w:t>п. 4.1</w:t>
        </w:r>
      </w:hyperlink>
      <w:r>
        <w:rPr>
          <w:color w:val="000000"/>
          <w:sz w:val="26"/>
          <w:szCs w:val="26"/>
        </w:rPr>
        <w:t xml:space="preserve"> </w:t>
      </w:r>
      <w:r>
        <w:rPr>
          <w:sz w:val="26"/>
          <w:szCs w:val="26"/>
        </w:rPr>
        <w:t>настоящего Положения;</w:t>
      </w:r>
    </w:p>
    <w:p w:rsidR="00A160FB" w:rsidRDefault="00101A47">
      <w:pPr>
        <w:pStyle w:val="ConsPlusNormal"/>
        <w:ind w:firstLine="540"/>
        <w:jc w:val="both"/>
        <w:rPr>
          <w:sz w:val="26"/>
          <w:szCs w:val="26"/>
        </w:rPr>
      </w:pPr>
      <w:r>
        <w:rPr>
          <w:sz w:val="26"/>
          <w:szCs w:val="26"/>
        </w:rPr>
        <w:t>б) об изменении размера трудовой пенсии по старости (инвалидности), выплачиваемой органами Пенсионного фонда Российской Федерации;</w:t>
      </w:r>
    </w:p>
    <w:p w:rsidR="00A160FB" w:rsidRDefault="00101A47">
      <w:pPr>
        <w:pStyle w:val="ConsPlusNormal"/>
        <w:ind w:firstLine="540"/>
        <w:jc w:val="both"/>
        <w:rPr>
          <w:sz w:val="26"/>
          <w:szCs w:val="26"/>
        </w:rPr>
      </w:pPr>
      <w:r>
        <w:rPr>
          <w:sz w:val="26"/>
          <w:szCs w:val="26"/>
        </w:rPr>
        <w:t>в) об изменении реквизитов кредитной организации и номера счета, на который производится перечисление пенсии за выслугу лет.</w:t>
      </w:r>
    </w:p>
    <w:p w:rsidR="00A160FB" w:rsidRDefault="00101A47">
      <w:pPr>
        <w:pStyle w:val="ConsPlusNormal"/>
        <w:ind w:firstLine="540"/>
        <w:jc w:val="both"/>
        <w:rPr>
          <w:sz w:val="26"/>
          <w:szCs w:val="26"/>
        </w:rPr>
      </w:pPr>
      <w:r>
        <w:rPr>
          <w:sz w:val="26"/>
          <w:szCs w:val="26"/>
        </w:rPr>
        <w:t xml:space="preserve">4.3. </w:t>
      </w:r>
      <w:proofErr w:type="gramStart"/>
      <w:r>
        <w:rPr>
          <w:sz w:val="26"/>
          <w:szCs w:val="26"/>
        </w:rPr>
        <w:t>Лица, получающие пенсию за выслугу лет в соответствии с настоящим Положением и проживающие за пределами Тюменской области, один раз в шесть месяцев (по состоянию на 10 число первого месяца отчетного периода) предоставляют в администрацию ___ сельского поселения сведения о размере трудовой пенсии по старости (инвалидности), выплачиваемой органами Пенсионного фонда Российской Федерации.</w:t>
      </w:r>
      <w:proofErr w:type="gramEnd"/>
    </w:p>
    <w:p w:rsidR="00A160FB" w:rsidRDefault="00101A47">
      <w:pPr>
        <w:pStyle w:val="ConsPlusNormal"/>
        <w:ind w:firstLine="540"/>
        <w:jc w:val="both"/>
        <w:rPr>
          <w:sz w:val="26"/>
          <w:szCs w:val="26"/>
        </w:rPr>
      </w:pPr>
      <w:r>
        <w:rPr>
          <w:sz w:val="26"/>
          <w:szCs w:val="26"/>
        </w:rPr>
        <w:t>В случае непредставления в течение месяца, следующего за отчетным периодом, сведений, предусмотренных настоящим пунктом, выплата пенсии за выслугу лет прекращается.</w:t>
      </w:r>
    </w:p>
    <w:p w:rsidR="00A160FB" w:rsidRDefault="00101A47">
      <w:pPr>
        <w:pStyle w:val="ConsPlusNormal"/>
        <w:ind w:firstLine="540"/>
        <w:jc w:val="both"/>
      </w:pPr>
      <w:r>
        <w:rPr>
          <w:sz w:val="26"/>
          <w:szCs w:val="26"/>
        </w:rPr>
        <w:t xml:space="preserve">4.4. Начисление и выплата пенсии за выслугу лет возобновляется по </w:t>
      </w:r>
      <w:hyperlink w:anchor="P141">
        <w:r>
          <w:rPr>
            <w:rStyle w:val="-"/>
            <w:color w:val="000000"/>
            <w:sz w:val="26"/>
            <w:szCs w:val="26"/>
            <w:u w:val="none"/>
          </w:rPr>
          <w:t>заявлению</w:t>
        </w:r>
      </w:hyperlink>
      <w:r>
        <w:rPr>
          <w:sz w:val="26"/>
          <w:szCs w:val="26"/>
        </w:rPr>
        <w:t xml:space="preserve"> лица, оформленному согласно приложению N 1 к настоящему Положению и направленному на имя Главы сельского поселения, в случае устранения причин, по которым они были прекращены в порядке, </w:t>
      </w:r>
      <w:r>
        <w:rPr>
          <w:sz w:val="26"/>
          <w:szCs w:val="26"/>
        </w:rPr>
        <w:lastRenderedPageBreak/>
        <w:t>предусмотренном настоящим Положением для установления пенсии за выслугу лет.</w:t>
      </w:r>
    </w:p>
    <w:p w:rsidR="00A160FB" w:rsidRDefault="00101A47">
      <w:pPr>
        <w:pStyle w:val="ConsPlusNormal"/>
        <w:ind w:firstLine="540"/>
        <w:jc w:val="both"/>
        <w:rPr>
          <w:sz w:val="26"/>
          <w:szCs w:val="26"/>
        </w:rPr>
      </w:pPr>
      <w:r>
        <w:rPr>
          <w:sz w:val="26"/>
          <w:szCs w:val="26"/>
        </w:rPr>
        <w:t>Начисление пенсии за выслугу лет возобновляется на основании распоряжения администрации сельского поселения с первого числа месяца, в котором было подано заявление, но не ранее дня, следующего за днем окончания события, с которым было связано прекращение выплаты пенсии за выслугу лет на муниципальной службе.</w:t>
      </w:r>
    </w:p>
    <w:p w:rsidR="00A160FB" w:rsidRDefault="00101A47">
      <w:pPr>
        <w:pStyle w:val="ConsPlusNormal"/>
        <w:ind w:firstLine="540"/>
        <w:jc w:val="both"/>
        <w:rPr>
          <w:sz w:val="26"/>
          <w:szCs w:val="26"/>
        </w:rPr>
      </w:pPr>
      <w:r>
        <w:rPr>
          <w:sz w:val="26"/>
          <w:szCs w:val="26"/>
        </w:rPr>
        <w:t>4.5. В случае смерти получателя пенсии за выслугу лет выплата пенсии прекращается на основании распоряжения администрации сельского поселения с месяца, следующего за тем, в котором наступило событие.</w:t>
      </w:r>
    </w:p>
    <w:p w:rsidR="00A160FB" w:rsidRDefault="00101A47" w:rsidP="000E6948">
      <w:pPr>
        <w:pStyle w:val="ConsPlusNormal"/>
        <w:ind w:firstLine="540"/>
        <w:jc w:val="both"/>
        <w:rPr>
          <w:sz w:val="26"/>
          <w:szCs w:val="26"/>
        </w:rPr>
      </w:pPr>
      <w:r>
        <w:rPr>
          <w:sz w:val="26"/>
          <w:szCs w:val="26"/>
        </w:rPr>
        <w:t>4.6. Вопросы, связанные с установлением и выплатой пенсии за выслугу лет, не урегулированные настоящим Положением, разрешаются в соответствии с федеральным законодательством, регулирующим вопросы назначения и выплаты трудовой пенсии по старости (инвалидности).</w:t>
      </w:r>
    </w:p>
    <w:p w:rsidR="000E6948" w:rsidRDefault="000E6948" w:rsidP="000E6948">
      <w:pPr>
        <w:pStyle w:val="ConsPlusNormal"/>
        <w:ind w:firstLine="540"/>
        <w:jc w:val="both"/>
        <w:rPr>
          <w:sz w:val="26"/>
          <w:szCs w:val="26"/>
        </w:rPr>
      </w:pPr>
    </w:p>
    <w:p w:rsidR="00A160FB" w:rsidRDefault="00101A47">
      <w:pPr>
        <w:pStyle w:val="ConsPlusNormal"/>
        <w:jc w:val="right"/>
        <w:outlineLvl w:val="1"/>
        <w:rPr>
          <w:sz w:val="26"/>
          <w:szCs w:val="26"/>
        </w:rPr>
      </w:pPr>
      <w:r>
        <w:rPr>
          <w:sz w:val="26"/>
          <w:szCs w:val="26"/>
        </w:rPr>
        <w:t>Приложение N 1</w:t>
      </w:r>
    </w:p>
    <w:p w:rsidR="00A160FB" w:rsidRDefault="00101A47">
      <w:pPr>
        <w:pStyle w:val="ConsPlusNormal"/>
        <w:jc w:val="right"/>
        <w:rPr>
          <w:sz w:val="26"/>
          <w:szCs w:val="26"/>
        </w:rPr>
      </w:pPr>
      <w:r>
        <w:rPr>
          <w:sz w:val="26"/>
          <w:szCs w:val="26"/>
        </w:rPr>
        <w:t>к Положению об определении</w:t>
      </w:r>
    </w:p>
    <w:p w:rsidR="00A160FB" w:rsidRDefault="00101A47">
      <w:pPr>
        <w:pStyle w:val="ConsPlusNormal"/>
        <w:jc w:val="right"/>
        <w:rPr>
          <w:sz w:val="26"/>
          <w:szCs w:val="26"/>
        </w:rPr>
      </w:pPr>
      <w:r>
        <w:rPr>
          <w:sz w:val="26"/>
          <w:szCs w:val="26"/>
        </w:rPr>
        <w:t>условий предоставления и порядка</w:t>
      </w:r>
    </w:p>
    <w:p w:rsidR="00A160FB" w:rsidRDefault="00101A47">
      <w:pPr>
        <w:pStyle w:val="ConsPlusNormal"/>
        <w:jc w:val="right"/>
        <w:rPr>
          <w:sz w:val="26"/>
          <w:szCs w:val="26"/>
        </w:rPr>
      </w:pPr>
      <w:r>
        <w:rPr>
          <w:sz w:val="26"/>
          <w:szCs w:val="26"/>
        </w:rPr>
        <w:t>выплаты пенсии за выслугу лет лицам,</w:t>
      </w:r>
    </w:p>
    <w:p w:rsidR="00A160FB" w:rsidRDefault="00101A47">
      <w:pPr>
        <w:pStyle w:val="ConsPlusNormal"/>
        <w:jc w:val="right"/>
        <w:rPr>
          <w:sz w:val="26"/>
          <w:szCs w:val="26"/>
        </w:rPr>
      </w:pPr>
      <w:r>
        <w:rPr>
          <w:sz w:val="26"/>
          <w:szCs w:val="26"/>
        </w:rPr>
        <w:t>замещавшим должности муниципальной</w:t>
      </w:r>
    </w:p>
    <w:p w:rsidR="00A160FB" w:rsidRDefault="00101A47">
      <w:pPr>
        <w:pStyle w:val="ConsPlusNormal"/>
        <w:jc w:val="right"/>
        <w:rPr>
          <w:sz w:val="26"/>
          <w:szCs w:val="26"/>
        </w:rPr>
      </w:pPr>
      <w:proofErr w:type="gramStart"/>
      <w:r>
        <w:rPr>
          <w:sz w:val="26"/>
          <w:szCs w:val="26"/>
        </w:rPr>
        <w:t>службы (муниципальные должности</w:t>
      </w:r>
      <w:proofErr w:type="gramEnd"/>
    </w:p>
    <w:p w:rsidR="00A160FB" w:rsidRDefault="00101A47">
      <w:pPr>
        <w:pStyle w:val="ConsPlusNormal"/>
        <w:jc w:val="right"/>
        <w:rPr>
          <w:sz w:val="26"/>
          <w:szCs w:val="26"/>
        </w:rPr>
      </w:pPr>
      <w:r>
        <w:rPr>
          <w:sz w:val="26"/>
          <w:szCs w:val="26"/>
        </w:rPr>
        <w:t xml:space="preserve">муниципальной службы) </w:t>
      </w:r>
    </w:p>
    <w:p w:rsidR="00A160FB" w:rsidRDefault="00101A47">
      <w:pPr>
        <w:pStyle w:val="ConsPlusNormal"/>
        <w:jc w:val="right"/>
      </w:pPr>
      <w:r>
        <w:rPr>
          <w:sz w:val="26"/>
          <w:szCs w:val="26"/>
        </w:rPr>
        <w:t xml:space="preserve">в администрации </w:t>
      </w:r>
      <w:r w:rsidR="00224052">
        <w:rPr>
          <w:sz w:val="26"/>
          <w:szCs w:val="26"/>
        </w:rPr>
        <w:t xml:space="preserve">Красноярского </w:t>
      </w:r>
      <w:r>
        <w:rPr>
          <w:sz w:val="26"/>
          <w:szCs w:val="26"/>
        </w:rPr>
        <w:t xml:space="preserve"> сельского поселения</w:t>
      </w:r>
    </w:p>
    <w:p w:rsidR="00A160FB" w:rsidRDefault="00A160FB">
      <w:pPr>
        <w:pStyle w:val="ConsPlusNormal"/>
      </w:pPr>
    </w:p>
    <w:p w:rsidR="00A160FB" w:rsidRDefault="00101A47">
      <w:pPr>
        <w:pStyle w:val="ConsPlusNonformat"/>
        <w:jc w:val="both"/>
      </w:pPr>
      <w:r>
        <w:t xml:space="preserve">                                    </w:t>
      </w:r>
      <w:r>
        <w:rPr>
          <w:rFonts w:ascii="Arial" w:hAnsi="Arial"/>
          <w:sz w:val="26"/>
          <w:szCs w:val="26"/>
        </w:rPr>
        <w:t>________________________________</w:t>
      </w:r>
    </w:p>
    <w:p w:rsidR="00A160FB" w:rsidRDefault="00101A47">
      <w:pPr>
        <w:pStyle w:val="ConsPlusNonformat"/>
        <w:jc w:val="right"/>
      </w:pPr>
      <w:proofErr w:type="gramStart"/>
      <w:r>
        <w:rPr>
          <w:rFonts w:ascii="Arial" w:hAnsi="Arial"/>
          <w:szCs w:val="22"/>
        </w:rPr>
        <w:t>(наименование должности, инициалы и</w:t>
      </w:r>
      <w:proofErr w:type="gramEnd"/>
    </w:p>
    <w:p w:rsidR="00A160FB" w:rsidRDefault="00101A47">
      <w:pPr>
        <w:pStyle w:val="ConsPlusNonformat"/>
        <w:jc w:val="right"/>
        <w:rPr>
          <w:rFonts w:ascii="Arial" w:hAnsi="Arial"/>
          <w:szCs w:val="22"/>
        </w:rPr>
      </w:pPr>
      <w:r>
        <w:rPr>
          <w:rFonts w:ascii="Arial" w:hAnsi="Arial"/>
          <w:szCs w:val="22"/>
        </w:rPr>
        <w:t xml:space="preserve">                                 </w:t>
      </w:r>
      <w:r>
        <w:rPr>
          <w:rFonts w:ascii="Arial" w:hAnsi="Arial"/>
          <w:szCs w:val="22"/>
        </w:rPr>
        <w:tab/>
      </w:r>
      <w:r>
        <w:rPr>
          <w:rFonts w:ascii="Arial" w:hAnsi="Arial"/>
          <w:szCs w:val="22"/>
        </w:rPr>
        <w:tab/>
      </w:r>
      <w:r>
        <w:rPr>
          <w:rFonts w:ascii="Arial" w:hAnsi="Arial"/>
          <w:szCs w:val="22"/>
        </w:rPr>
        <w:tab/>
        <w:t>_______________________________________</w:t>
      </w:r>
    </w:p>
    <w:p w:rsidR="00A160FB" w:rsidRDefault="00101A47">
      <w:pPr>
        <w:pStyle w:val="ConsPlusNonformat"/>
        <w:jc w:val="right"/>
        <w:rPr>
          <w:rFonts w:ascii="Arial" w:hAnsi="Arial"/>
          <w:szCs w:val="22"/>
        </w:rPr>
      </w:pPr>
      <w:r>
        <w:rPr>
          <w:rFonts w:ascii="Arial" w:hAnsi="Arial"/>
          <w:szCs w:val="22"/>
        </w:rPr>
        <w:t xml:space="preserve">                                     </w:t>
      </w:r>
      <w:r>
        <w:rPr>
          <w:rFonts w:ascii="Arial" w:hAnsi="Arial"/>
          <w:szCs w:val="22"/>
        </w:rPr>
        <w:tab/>
      </w:r>
      <w:r>
        <w:rPr>
          <w:rFonts w:ascii="Arial" w:hAnsi="Arial"/>
          <w:szCs w:val="22"/>
        </w:rPr>
        <w:tab/>
      </w:r>
      <w:r>
        <w:rPr>
          <w:rFonts w:ascii="Arial" w:hAnsi="Arial"/>
          <w:szCs w:val="22"/>
        </w:rPr>
        <w:tab/>
      </w:r>
      <w:r>
        <w:rPr>
          <w:rFonts w:ascii="Arial" w:hAnsi="Arial"/>
          <w:szCs w:val="22"/>
        </w:rPr>
        <w:tab/>
        <w:t xml:space="preserve"> фамилия представителя нанимателя)</w:t>
      </w:r>
    </w:p>
    <w:p w:rsidR="00A160FB" w:rsidRDefault="00101A47">
      <w:pPr>
        <w:pStyle w:val="ConsPlusNonformat"/>
        <w:jc w:val="right"/>
        <w:rPr>
          <w:rFonts w:ascii="Arial" w:hAnsi="Arial"/>
          <w:szCs w:val="22"/>
        </w:rPr>
      </w:pPr>
      <w:r>
        <w:rPr>
          <w:rFonts w:ascii="Arial" w:hAnsi="Arial"/>
          <w:szCs w:val="22"/>
        </w:rPr>
        <w:t xml:space="preserve">                                 от_____________________________________</w:t>
      </w:r>
    </w:p>
    <w:p w:rsidR="00A160FB" w:rsidRDefault="00101A47">
      <w:pPr>
        <w:pStyle w:val="ConsPlusNonformat"/>
        <w:jc w:val="right"/>
        <w:rPr>
          <w:rFonts w:ascii="Arial" w:hAnsi="Arial"/>
          <w:szCs w:val="22"/>
        </w:rPr>
      </w:pPr>
      <w:r>
        <w:rPr>
          <w:rFonts w:ascii="Arial" w:hAnsi="Arial"/>
          <w:szCs w:val="22"/>
        </w:rPr>
        <w:t xml:space="preserve">                                    </w:t>
      </w:r>
      <w:r>
        <w:rPr>
          <w:rFonts w:ascii="Arial" w:hAnsi="Arial"/>
          <w:szCs w:val="22"/>
        </w:rPr>
        <w:tab/>
      </w:r>
      <w:r>
        <w:rPr>
          <w:rFonts w:ascii="Arial" w:hAnsi="Arial"/>
          <w:szCs w:val="22"/>
        </w:rPr>
        <w:tab/>
      </w:r>
      <w:r>
        <w:rPr>
          <w:rFonts w:ascii="Arial" w:hAnsi="Arial"/>
          <w:szCs w:val="22"/>
        </w:rPr>
        <w:tab/>
        <w:t>(фамилия, имя, отчество заявителя)</w:t>
      </w:r>
    </w:p>
    <w:p w:rsidR="00A160FB" w:rsidRDefault="00101A47">
      <w:pPr>
        <w:pStyle w:val="ConsPlusNonformat"/>
        <w:jc w:val="right"/>
        <w:rPr>
          <w:rFonts w:ascii="Arial" w:hAnsi="Arial"/>
          <w:szCs w:val="22"/>
        </w:rPr>
      </w:pPr>
      <w:r>
        <w:rPr>
          <w:rFonts w:ascii="Arial" w:hAnsi="Arial"/>
          <w:szCs w:val="22"/>
        </w:rPr>
        <w:t xml:space="preserve">                               </w:t>
      </w:r>
      <w:r>
        <w:rPr>
          <w:rFonts w:ascii="Arial" w:hAnsi="Arial"/>
          <w:szCs w:val="22"/>
        </w:rPr>
        <w:tab/>
        <w:t xml:space="preserve"> </w:t>
      </w:r>
      <w:r>
        <w:rPr>
          <w:rFonts w:ascii="Arial" w:hAnsi="Arial"/>
          <w:szCs w:val="22"/>
        </w:rPr>
        <w:tab/>
      </w:r>
      <w:r>
        <w:rPr>
          <w:rFonts w:ascii="Arial" w:hAnsi="Arial"/>
          <w:szCs w:val="22"/>
        </w:rPr>
        <w:tab/>
      </w:r>
      <w:r>
        <w:rPr>
          <w:rFonts w:ascii="Arial" w:hAnsi="Arial"/>
          <w:szCs w:val="22"/>
        </w:rPr>
        <w:tab/>
        <w:t>______________________________________</w:t>
      </w:r>
    </w:p>
    <w:p w:rsidR="00A160FB" w:rsidRDefault="00101A47">
      <w:pPr>
        <w:pStyle w:val="ConsPlusNonformat"/>
        <w:jc w:val="right"/>
        <w:rPr>
          <w:rFonts w:ascii="Arial" w:hAnsi="Arial"/>
          <w:szCs w:val="22"/>
        </w:rPr>
      </w:pPr>
      <w:r>
        <w:rPr>
          <w:rFonts w:ascii="Arial" w:hAnsi="Arial"/>
          <w:szCs w:val="22"/>
        </w:rPr>
        <w:t xml:space="preserve">                                   </w:t>
      </w:r>
      <w:r>
        <w:rPr>
          <w:rFonts w:ascii="Arial" w:hAnsi="Arial"/>
          <w:szCs w:val="22"/>
        </w:rPr>
        <w:tab/>
      </w:r>
      <w:r>
        <w:rPr>
          <w:rFonts w:ascii="Arial" w:hAnsi="Arial"/>
          <w:szCs w:val="22"/>
        </w:rPr>
        <w:tab/>
      </w:r>
      <w:r>
        <w:rPr>
          <w:rFonts w:ascii="Arial" w:hAnsi="Arial"/>
          <w:szCs w:val="22"/>
        </w:rPr>
        <w:tab/>
        <w:t xml:space="preserve"> </w:t>
      </w:r>
      <w:proofErr w:type="gramStart"/>
      <w:r>
        <w:rPr>
          <w:rFonts w:ascii="Arial" w:hAnsi="Arial"/>
          <w:szCs w:val="22"/>
        </w:rPr>
        <w:t>(наименование должности на день</w:t>
      </w:r>
      <w:proofErr w:type="gramEnd"/>
    </w:p>
    <w:p w:rsidR="00A160FB" w:rsidRDefault="00101A47">
      <w:pPr>
        <w:pStyle w:val="ConsPlusNonformat"/>
        <w:jc w:val="right"/>
        <w:rPr>
          <w:rFonts w:ascii="Arial" w:hAnsi="Arial"/>
          <w:szCs w:val="22"/>
        </w:rPr>
      </w:pPr>
      <w:r>
        <w:rPr>
          <w:rFonts w:ascii="Arial" w:hAnsi="Arial"/>
          <w:szCs w:val="22"/>
        </w:rPr>
        <w:t xml:space="preserve">                                 </w:t>
      </w:r>
      <w:r>
        <w:rPr>
          <w:rFonts w:ascii="Arial" w:hAnsi="Arial"/>
          <w:szCs w:val="22"/>
        </w:rPr>
        <w:tab/>
      </w:r>
      <w:r>
        <w:rPr>
          <w:rFonts w:ascii="Arial" w:hAnsi="Arial"/>
          <w:szCs w:val="22"/>
        </w:rPr>
        <w:tab/>
      </w:r>
      <w:r>
        <w:rPr>
          <w:rFonts w:ascii="Arial" w:hAnsi="Arial"/>
          <w:szCs w:val="22"/>
        </w:rPr>
        <w:tab/>
      </w:r>
      <w:r>
        <w:rPr>
          <w:rFonts w:ascii="Arial" w:hAnsi="Arial"/>
          <w:szCs w:val="22"/>
        </w:rPr>
        <w:tab/>
        <w:t>______________________________________</w:t>
      </w:r>
    </w:p>
    <w:p w:rsidR="00A160FB" w:rsidRDefault="00101A47">
      <w:pPr>
        <w:pStyle w:val="ConsPlusNonformat"/>
        <w:jc w:val="right"/>
        <w:rPr>
          <w:rFonts w:ascii="Arial" w:hAnsi="Arial"/>
          <w:szCs w:val="22"/>
        </w:rPr>
      </w:pPr>
      <w:r>
        <w:rPr>
          <w:rFonts w:ascii="Arial" w:hAnsi="Arial"/>
          <w:szCs w:val="22"/>
        </w:rPr>
        <w:t xml:space="preserve">                                     </w:t>
      </w:r>
      <w:r>
        <w:rPr>
          <w:rFonts w:ascii="Arial" w:hAnsi="Arial"/>
          <w:szCs w:val="22"/>
        </w:rPr>
        <w:tab/>
      </w:r>
      <w:r>
        <w:rPr>
          <w:rFonts w:ascii="Arial" w:hAnsi="Arial"/>
          <w:szCs w:val="22"/>
        </w:rPr>
        <w:tab/>
      </w:r>
      <w:r>
        <w:rPr>
          <w:rFonts w:ascii="Arial" w:hAnsi="Arial"/>
          <w:szCs w:val="22"/>
        </w:rPr>
        <w:tab/>
        <w:t>увольнения, наименование органа,</w:t>
      </w:r>
    </w:p>
    <w:p w:rsidR="00A160FB" w:rsidRDefault="00101A47">
      <w:pPr>
        <w:pStyle w:val="ConsPlusNonformat"/>
        <w:jc w:val="right"/>
        <w:rPr>
          <w:rFonts w:ascii="Arial" w:hAnsi="Arial"/>
          <w:szCs w:val="22"/>
        </w:rPr>
      </w:pPr>
      <w:r>
        <w:rPr>
          <w:rFonts w:ascii="Arial" w:hAnsi="Arial"/>
          <w:szCs w:val="22"/>
        </w:rPr>
        <w:t xml:space="preserve">                                 </w:t>
      </w:r>
      <w:r>
        <w:rPr>
          <w:rFonts w:ascii="Arial" w:hAnsi="Arial"/>
          <w:szCs w:val="22"/>
        </w:rPr>
        <w:tab/>
      </w:r>
      <w:r>
        <w:rPr>
          <w:rFonts w:ascii="Arial" w:hAnsi="Arial"/>
          <w:szCs w:val="22"/>
        </w:rPr>
        <w:tab/>
      </w:r>
      <w:r>
        <w:rPr>
          <w:rFonts w:ascii="Arial" w:hAnsi="Arial"/>
          <w:szCs w:val="22"/>
        </w:rPr>
        <w:tab/>
      </w:r>
      <w:r>
        <w:rPr>
          <w:rFonts w:ascii="Arial" w:hAnsi="Arial"/>
          <w:szCs w:val="22"/>
        </w:rPr>
        <w:tab/>
        <w:t>______________________________________</w:t>
      </w:r>
    </w:p>
    <w:p w:rsidR="00A160FB" w:rsidRDefault="00101A47">
      <w:pPr>
        <w:pStyle w:val="ConsPlusNonformat"/>
        <w:jc w:val="right"/>
        <w:rPr>
          <w:rFonts w:ascii="Arial" w:hAnsi="Arial"/>
          <w:szCs w:val="22"/>
        </w:rPr>
      </w:pPr>
      <w:r>
        <w:rPr>
          <w:rFonts w:ascii="Arial" w:hAnsi="Arial"/>
          <w:szCs w:val="22"/>
        </w:rPr>
        <w:t xml:space="preserve">                                          </w:t>
      </w:r>
      <w:r>
        <w:rPr>
          <w:rFonts w:ascii="Arial" w:hAnsi="Arial"/>
          <w:szCs w:val="22"/>
        </w:rPr>
        <w:tab/>
      </w:r>
      <w:r>
        <w:rPr>
          <w:rFonts w:ascii="Arial" w:hAnsi="Arial"/>
          <w:szCs w:val="22"/>
        </w:rPr>
        <w:tab/>
      </w:r>
      <w:r>
        <w:rPr>
          <w:rFonts w:ascii="Arial" w:hAnsi="Arial"/>
          <w:szCs w:val="22"/>
        </w:rPr>
        <w:tab/>
      </w:r>
      <w:r>
        <w:rPr>
          <w:rFonts w:ascii="Arial" w:hAnsi="Arial"/>
          <w:szCs w:val="22"/>
        </w:rPr>
        <w:tab/>
        <w:t>из которого уволился)</w:t>
      </w:r>
    </w:p>
    <w:p w:rsidR="00A160FB" w:rsidRDefault="00101A47">
      <w:pPr>
        <w:pStyle w:val="ConsPlusNonformat"/>
        <w:jc w:val="both"/>
        <w:rPr>
          <w:rFonts w:ascii="Arial" w:hAnsi="Arial"/>
          <w:szCs w:val="22"/>
        </w:rPr>
      </w:pPr>
      <w:r>
        <w:rPr>
          <w:rFonts w:ascii="Arial" w:hAnsi="Arial"/>
          <w:szCs w:val="22"/>
        </w:rPr>
        <w:t xml:space="preserve">                                </w:t>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t xml:space="preserve">Домашний адрес ______________________                                     </w:t>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t xml:space="preserve"> </w:t>
      </w:r>
      <w:r>
        <w:rPr>
          <w:rFonts w:ascii="Arial" w:hAnsi="Arial"/>
          <w:szCs w:val="22"/>
        </w:rPr>
        <w:tab/>
        <w:t>_____________________________________</w:t>
      </w:r>
    </w:p>
    <w:p w:rsidR="00A160FB" w:rsidRDefault="00101A47">
      <w:pPr>
        <w:pStyle w:val="ConsPlusNonformat"/>
        <w:jc w:val="both"/>
      </w:pPr>
      <w:r>
        <w:rPr>
          <w:rFonts w:ascii="Arial" w:hAnsi="Arial"/>
          <w:szCs w:val="22"/>
        </w:rPr>
        <w:t xml:space="preserve">                                </w:t>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t>Телефон_____________________________</w:t>
      </w:r>
    </w:p>
    <w:p w:rsidR="00A160FB" w:rsidRDefault="00A160FB">
      <w:pPr>
        <w:pStyle w:val="ConsPlusNonformat"/>
        <w:jc w:val="center"/>
        <w:rPr>
          <w:rFonts w:ascii="Arial" w:hAnsi="Arial"/>
          <w:szCs w:val="22"/>
        </w:rPr>
      </w:pPr>
    </w:p>
    <w:p w:rsidR="00A160FB" w:rsidRDefault="00A160FB">
      <w:pPr>
        <w:pStyle w:val="ConsPlusNonformat"/>
        <w:jc w:val="center"/>
        <w:rPr>
          <w:rFonts w:ascii="Arial" w:hAnsi="Arial"/>
          <w:szCs w:val="22"/>
        </w:rPr>
      </w:pPr>
    </w:p>
    <w:p w:rsidR="00A160FB" w:rsidRDefault="00101A47">
      <w:pPr>
        <w:pStyle w:val="ConsPlusNonformat"/>
        <w:jc w:val="center"/>
      </w:pPr>
      <w:r>
        <w:rPr>
          <w:rFonts w:ascii="Arial" w:hAnsi="Arial"/>
          <w:szCs w:val="22"/>
        </w:rPr>
        <w:t>ЗАЯВЛЕНИЕ</w:t>
      </w:r>
    </w:p>
    <w:p w:rsidR="00A160FB" w:rsidRDefault="00101A47">
      <w:pPr>
        <w:pStyle w:val="ConsPlusNonformat"/>
        <w:jc w:val="center"/>
      </w:pPr>
      <w:bookmarkStart w:id="4" w:name="P141"/>
      <w:bookmarkEnd w:id="4"/>
      <w:r>
        <w:rPr>
          <w:rFonts w:ascii="Arial" w:hAnsi="Arial"/>
          <w:szCs w:val="22"/>
        </w:rPr>
        <w:t xml:space="preserve">  об установлении пенсии за выслугу лет</w:t>
      </w:r>
    </w:p>
    <w:p w:rsidR="00A160FB" w:rsidRDefault="00A160FB">
      <w:pPr>
        <w:pStyle w:val="ConsPlusNonformat"/>
        <w:jc w:val="both"/>
        <w:rPr>
          <w:rFonts w:ascii="Arial" w:hAnsi="Arial"/>
          <w:szCs w:val="22"/>
        </w:rPr>
      </w:pPr>
    </w:p>
    <w:p w:rsidR="00A160FB" w:rsidRDefault="00101A47">
      <w:pPr>
        <w:pStyle w:val="ConsPlusNonformat"/>
        <w:jc w:val="both"/>
      </w:pPr>
      <w:r>
        <w:rPr>
          <w:rFonts w:ascii="Arial" w:hAnsi="Arial"/>
          <w:szCs w:val="22"/>
        </w:rPr>
        <w:t xml:space="preserve"> </w:t>
      </w:r>
      <w:r>
        <w:rPr>
          <w:rFonts w:ascii="Arial" w:hAnsi="Arial"/>
          <w:szCs w:val="22"/>
        </w:rPr>
        <w:tab/>
      </w:r>
      <w:proofErr w:type="gramStart"/>
      <w:r>
        <w:rPr>
          <w:rFonts w:ascii="Arial" w:eastAsia="Calibri" w:hAnsi="Arial" w:cs="Arial"/>
          <w:sz w:val="26"/>
          <w:szCs w:val="26"/>
          <w:lang w:eastAsia="en-US"/>
        </w:rPr>
        <w:t>В  соответствии  с  Федеральными законами "</w:t>
      </w:r>
      <w:hyperlink r:id="rId23">
        <w:r>
          <w:rPr>
            <w:rStyle w:val="-"/>
            <w:rFonts w:ascii="Arial" w:eastAsia="Calibri" w:hAnsi="Arial" w:cs="Arial"/>
            <w:color w:val="00000A"/>
            <w:sz w:val="26"/>
            <w:szCs w:val="26"/>
            <w:u w:val="none"/>
            <w:lang w:eastAsia="en-US"/>
          </w:rPr>
          <w:t>О государственном пенсионном</w:t>
        </w:r>
      </w:hyperlink>
      <w:r>
        <w:rPr>
          <w:rStyle w:val="-"/>
          <w:rFonts w:ascii="Arial" w:eastAsia="Calibri" w:hAnsi="Arial" w:cs="Arial"/>
          <w:color w:val="00000A"/>
          <w:sz w:val="26"/>
          <w:szCs w:val="26"/>
          <w:u w:val="none"/>
          <w:lang w:eastAsia="en-US"/>
        </w:rPr>
        <w:t xml:space="preserve"> </w:t>
      </w:r>
      <w:r>
        <w:rPr>
          <w:rFonts w:ascii="Arial" w:eastAsia="Calibri" w:hAnsi="Arial" w:cs="Arial"/>
          <w:sz w:val="26"/>
          <w:szCs w:val="26"/>
          <w:lang w:eastAsia="en-US"/>
        </w:rPr>
        <w:t>обеспечении  в  Российской Федерации", "</w:t>
      </w:r>
      <w:hyperlink r:id="rId24">
        <w:r>
          <w:rPr>
            <w:rStyle w:val="-"/>
            <w:rFonts w:ascii="Arial" w:eastAsia="Calibri" w:hAnsi="Arial" w:cs="Arial"/>
            <w:color w:val="00000A"/>
            <w:sz w:val="26"/>
            <w:szCs w:val="26"/>
            <w:u w:val="none"/>
            <w:lang w:eastAsia="en-US"/>
          </w:rPr>
          <w:t>О муниципальной службе</w:t>
        </w:r>
      </w:hyperlink>
      <w:r>
        <w:rPr>
          <w:rFonts w:ascii="Arial" w:eastAsia="Calibri" w:hAnsi="Arial" w:cs="Arial"/>
          <w:sz w:val="26"/>
          <w:szCs w:val="26"/>
          <w:lang w:eastAsia="en-US"/>
        </w:rPr>
        <w:t xml:space="preserve"> в Российской Федерации",  прошу  установить  мне  пенсию за выслугу лет (возобновить мне</w:t>
      </w:r>
      <w:r>
        <w:rPr>
          <w:rFonts w:ascii="Arial" w:eastAsia="Calibri" w:hAnsi="Arial" w:cs="Arial"/>
          <w:szCs w:val="22"/>
          <w:lang w:eastAsia="en-US"/>
        </w:rPr>
        <w:t xml:space="preserve"> </w:t>
      </w:r>
      <w:r>
        <w:rPr>
          <w:rFonts w:ascii="Arial" w:eastAsia="Calibri" w:hAnsi="Arial" w:cs="Arial"/>
          <w:sz w:val="26"/>
          <w:szCs w:val="26"/>
          <w:lang w:eastAsia="en-US"/>
        </w:rPr>
        <w:t>выплату пенсии за выслугу лет) к назначенной в _________ г. трудовой пенсии</w:t>
      </w:r>
      <w:r>
        <w:rPr>
          <w:rFonts w:ascii="Arial" w:eastAsia="Calibri" w:hAnsi="Arial" w:cs="Arial"/>
          <w:szCs w:val="22"/>
          <w:lang w:eastAsia="en-US"/>
        </w:rPr>
        <w:t xml:space="preserve"> </w:t>
      </w:r>
      <w:r>
        <w:rPr>
          <w:rFonts w:ascii="Arial" w:eastAsia="Calibri" w:hAnsi="Arial" w:cs="Arial"/>
          <w:sz w:val="26"/>
          <w:szCs w:val="26"/>
          <w:lang w:eastAsia="en-US"/>
        </w:rPr>
        <w:t>по  старости (инвалидности), исходя из среднемесячного денежного содержания по  должности, замещавшейся на день увольнения с муниципальной службы (либо на день возникновения основания</w:t>
      </w:r>
      <w:proofErr w:type="gramEnd"/>
      <w:r>
        <w:rPr>
          <w:rFonts w:ascii="Arial" w:eastAsia="Calibri" w:hAnsi="Arial" w:cs="Arial"/>
          <w:sz w:val="26"/>
          <w:szCs w:val="26"/>
          <w:lang w:eastAsia="en-US"/>
        </w:rPr>
        <w:t xml:space="preserve">, </w:t>
      </w:r>
      <w:proofErr w:type="gramStart"/>
      <w:r>
        <w:rPr>
          <w:rFonts w:ascii="Arial" w:eastAsia="Calibri" w:hAnsi="Arial" w:cs="Arial"/>
          <w:sz w:val="26"/>
          <w:szCs w:val="26"/>
          <w:lang w:eastAsia="en-US"/>
        </w:rPr>
        <w:t>дающего</w:t>
      </w:r>
      <w:proofErr w:type="gramEnd"/>
      <w:r>
        <w:rPr>
          <w:rFonts w:ascii="Arial" w:eastAsia="Calibri" w:hAnsi="Arial" w:cs="Arial"/>
          <w:sz w:val="26"/>
          <w:szCs w:val="26"/>
          <w:lang w:eastAsia="en-US"/>
        </w:rPr>
        <w:t xml:space="preserve"> право на трудовую пенсию).</w:t>
      </w:r>
    </w:p>
    <w:p w:rsidR="00A160FB" w:rsidRDefault="00101A47">
      <w:pPr>
        <w:pStyle w:val="ConsPlusNonformat"/>
        <w:jc w:val="both"/>
        <w:rPr>
          <w:rFonts w:ascii="Arial" w:eastAsia="Calibri" w:hAnsi="Arial" w:cs="Arial"/>
          <w:sz w:val="26"/>
          <w:szCs w:val="26"/>
          <w:lang w:eastAsia="en-US"/>
        </w:rPr>
      </w:pPr>
      <w:r>
        <w:rPr>
          <w:rFonts w:ascii="Arial" w:eastAsia="Calibri" w:hAnsi="Arial" w:cs="Arial"/>
          <w:sz w:val="26"/>
          <w:szCs w:val="26"/>
          <w:lang w:eastAsia="en-US"/>
        </w:rPr>
        <w:lastRenderedPageBreak/>
        <w:tab/>
      </w:r>
      <w:proofErr w:type="gramStart"/>
      <w:r>
        <w:rPr>
          <w:rFonts w:ascii="Arial" w:eastAsia="Calibri" w:hAnsi="Arial" w:cs="Arial"/>
          <w:sz w:val="26"/>
          <w:szCs w:val="26"/>
          <w:lang w:eastAsia="en-US"/>
        </w:rPr>
        <w:t>При   замещении   государственной   должности   Российской   Федерации,</w:t>
      </w:r>
      <w:r>
        <w:rPr>
          <w:rFonts w:ascii="Arial" w:eastAsia="Calibri" w:hAnsi="Arial" w:cs="Arial"/>
          <w:szCs w:val="22"/>
          <w:lang w:eastAsia="en-US"/>
        </w:rPr>
        <w:t xml:space="preserve"> </w:t>
      </w:r>
      <w:r>
        <w:rPr>
          <w:rFonts w:ascii="Arial" w:eastAsia="Calibri" w:hAnsi="Arial" w:cs="Arial"/>
          <w:sz w:val="26"/>
          <w:szCs w:val="26"/>
          <w:lang w:eastAsia="en-US"/>
        </w:rPr>
        <w:t>должности  федеральной  государственной гражданской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замещаемой  на постоянной основе, должности муниципальной службы, выезде на постоянное  место  жительства  за  пределы территории Российской Федерации изменении   реквизитов  банка  и  номера  счета,  на  который  производится перечисление  пенсии за выслугу лет, при изменении трудовой пенсии</w:t>
      </w:r>
      <w:proofErr w:type="gramEnd"/>
      <w:r>
        <w:rPr>
          <w:rFonts w:ascii="Arial" w:eastAsia="Calibri" w:hAnsi="Arial" w:cs="Arial"/>
          <w:sz w:val="26"/>
          <w:szCs w:val="26"/>
          <w:lang w:eastAsia="en-US"/>
        </w:rPr>
        <w:t xml:space="preserve"> обязуюсь в 5-дневный срок уведомить администрацию </w:t>
      </w:r>
      <w:r w:rsidR="00224052">
        <w:rPr>
          <w:rFonts w:ascii="Arial" w:eastAsia="Calibri" w:hAnsi="Arial" w:cs="Arial"/>
          <w:sz w:val="26"/>
          <w:szCs w:val="26"/>
          <w:lang w:eastAsia="en-US"/>
        </w:rPr>
        <w:t xml:space="preserve">Красноярского </w:t>
      </w:r>
      <w:r>
        <w:rPr>
          <w:rFonts w:ascii="Arial" w:eastAsia="Calibri" w:hAnsi="Arial" w:cs="Arial"/>
          <w:sz w:val="26"/>
          <w:szCs w:val="26"/>
          <w:lang w:eastAsia="en-US"/>
        </w:rPr>
        <w:t xml:space="preserve"> сельского поселения</w:t>
      </w:r>
    </w:p>
    <w:p w:rsidR="00A160FB" w:rsidRDefault="00101A47">
      <w:pPr>
        <w:jc w:val="both"/>
        <w:rPr>
          <w:rFonts w:ascii="Arial" w:hAnsi="Arial"/>
        </w:rPr>
      </w:pPr>
      <w:r>
        <w:rPr>
          <w:rFonts w:ascii="Arial" w:hAnsi="Arial"/>
        </w:rPr>
        <w:tab/>
      </w:r>
    </w:p>
    <w:p w:rsidR="00A160FB" w:rsidRDefault="00101A47">
      <w:pPr>
        <w:jc w:val="both"/>
        <w:rPr>
          <w:rFonts w:ascii="Arial" w:hAnsi="Arial"/>
        </w:rPr>
      </w:pPr>
      <w:r>
        <w:rPr>
          <w:rFonts w:ascii="Arial" w:hAnsi="Arial"/>
        </w:rPr>
        <w:tab/>
      </w:r>
    </w:p>
    <w:p w:rsidR="000E6948" w:rsidRDefault="000E6948">
      <w:pPr>
        <w:jc w:val="both"/>
        <w:rPr>
          <w:rFonts w:ascii="Arial" w:hAnsi="Arial"/>
        </w:rPr>
      </w:pPr>
    </w:p>
    <w:p w:rsidR="00A160FB" w:rsidRDefault="00101A47">
      <w:pPr>
        <w:jc w:val="both"/>
        <w:rPr>
          <w:rFonts w:ascii="Arial" w:hAnsi="Arial"/>
        </w:rPr>
      </w:pPr>
      <w:r>
        <w:rPr>
          <w:rFonts w:ascii="Arial" w:hAnsi="Arial"/>
        </w:rPr>
        <w:t>К заявлению приложены документы:</w:t>
      </w:r>
    </w:p>
    <w:p w:rsidR="00A160FB" w:rsidRDefault="00101A47">
      <w:pPr>
        <w:pStyle w:val="ConsPlusNonformat"/>
        <w:jc w:val="both"/>
        <w:rPr>
          <w:rFonts w:ascii="Arial" w:hAnsi="Arial"/>
        </w:rPr>
      </w:pPr>
      <w:r>
        <w:rPr>
          <w:rFonts w:ascii="Arial" w:hAnsi="Arial"/>
        </w:rPr>
        <w:t xml:space="preserve">    1.</w:t>
      </w:r>
    </w:p>
    <w:p w:rsidR="00A160FB" w:rsidRDefault="00101A47">
      <w:pPr>
        <w:pStyle w:val="ConsPlusNonformat"/>
        <w:jc w:val="both"/>
        <w:rPr>
          <w:rFonts w:ascii="Arial" w:hAnsi="Arial"/>
        </w:rPr>
      </w:pPr>
      <w:r>
        <w:rPr>
          <w:rFonts w:ascii="Arial" w:hAnsi="Arial"/>
        </w:rPr>
        <w:t xml:space="preserve">    2.</w:t>
      </w:r>
    </w:p>
    <w:p w:rsidR="00A160FB" w:rsidRDefault="00101A47">
      <w:pPr>
        <w:pStyle w:val="ConsPlusNonformat"/>
        <w:jc w:val="both"/>
        <w:rPr>
          <w:rFonts w:ascii="Arial" w:hAnsi="Arial"/>
        </w:rPr>
      </w:pPr>
      <w:r>
        <w:rPr>
          <w:rFonts w:ascii="Arial" w:hAnsi="Arial"/>
        </w:rPr>
        <w:t xml:space="preserve">    3.</w:t>
      </w:r>
    </w:p>
    <w:p w:rsidR="00A160FB" w:rsidRDefault="00101A47">
      <w:pPr>
        <w:pStyle w:val="ConsPlusNonformat"/>
        <w:jc w:val="both"/>
        <w:rPr>
          <w:rFonts w:ascii="Arial" w:hAnsi="Arial"/>
        </w:rPr>
      </w:pPr>
      <w:r>
        <w:rPr>
          <w:rFonts w:ascii="Arial" w:hAnsi="Arial"/>
        </w:rPr>
        <w:t xml:space="preserve">    4.</w:t>
      </w:r>
    </w:p>
    <w:p w:rsidR="00A160FB" w:rsidRDefault="00A160FB">
      <w:pPr>
        <w:pStyle w:val="ConsPlusNonformat"/>
        <w:jc w:val="both"/>
        <w:rPr>
          <w:rFonts w:ascii="Arial" w:hAnsi="Arial"/>
        </w:rPr>
      </w:pPr>
    </w:p>
    <w:p w:rsidR="00A160FB" w:rsidRDefault="00101A47">
      <w:pPr>
        <w:pStyle w:val="ConsPlusNonformat"/>
        <w:jc w:val="both"/>
        <w:rPr>
          <w:rFonts w:ascii="Arial" w:hAnsi="Arial"/>
        </w:rPr>
      </w:pPr>
      <w:r>
        <w:rPr>
          <w:rFonts w:ascii="Arial" w:hAnsi="Arial"/>
        </w:rPr>
        <w:t>___________________      __________________________________________________</w:t>
      </w:r>
    </w:p>
    <w:p w:rsidR="00A160FB" w:rsidRDefault="00101A47">
      <w:pPr>
        <w:pStyle w:val="ConsPlusNonformat"/>
        <w:jc w:val="both"/>
        <w:rPr>
          <w:rFonts w:ascii="Arial" w:hAnsi="Arial"/>
        </w:rPr>
      </w:pPr>
      <w:r>
        <w:rPr>
          <w:rFonts w:ascii="Arial" w:hAnsi="Arial"/>
        </w:rPr>
        <w:t xml:space="preserve">      (дата)                               (подпись заявителя)</w:t>
      </w:r>
    </w:p>
    <w:p w:rsidR="00A160FB" w:rsidRDefault="00A160FB">
      <w:pPr>
        <w:pStyle w:val="ConsPlusNonformat"/>
        <w:jc w:val="both"/>
      </w:pPr>
    </w:p>
    <w:p w:rsidR="00A160FB" w:rsidRDefault="00101A47">
      <w:pPr>
        <w:pStyle w:val="ConsPlusNonformat"/>
        <w:jc w:val="both"/>
        <w:rPr>
          <w:rFonts w:ascii="Arial" w:eastAsia="Calibri" w:hAnsi="Arial" w:cs="Arial"/>
          <w:sz w:val="26"/>
          <w:szCs w:val="26"/>
          <w:lang w:eastAsia="en-US"/>
        </w:rPr>
      </w:pPr>
      <w:r>
        <w:rPr>
          <w:rFonts w:ascii="Arial" w:eastAsia="Calibri" w:hAnsi="Arial" w:cs="Arial"/>
          <w:sz w:val="26"/>
          <w:szCs w:val="26"/>
          <w:lang w:eastAsia="en-US"/>
        </w:rPr>
        <w:t xml:space="preserve">    Заявление зарегистрировано "_____" ___________ ______ </w:t>
      </w:r>
      <w:proofErr w:type="gramStart"/>
      <w:r>
        <w:rPr>
          <w:rFonts w:ascii="Arial" w:eastAsia="Calibri" w:hAnsi="Arial" w:cs="Arial"/>
          <w:sz w:val="26"/>
          <w:szCs w:val="26"/>
          <w:lang w:eastAsia="en-US"/>
        </w:rPr>
        <w:t>г</w:t>
      </w:r>
      <w:proofErr w:type="gramEnd"/>
      <w:r>
        <w:rPr>
          <w:rFonts w:ascii="Arial" w:eastAsia="Calibri" w:hAnsi="Arial" w:cs="Arial"/>
          <w:sz w:val="26"/>
          <w:szCs w:val="26"/>
          <w:lang w:eastAsia="en-US"/>
        </w:rPr>
        <w:t>.</w:t>
      </w:r>
    </w:p>
    <w:p w:rsidR="00A160FB" w:rsidRDefault="00101A47">
      <w:pPr>
        <w:pStyle w:val="ConsPlusNonformat"/>
        <w:jc w:val="both"/>
        <w:rPr>
          <w:rFonts w:ascii="Arial" w:hAnsi="Arial"/>
        </w:rPr>
      </w:pPr>
      <w:r>
        <w:rPr>
          <w:rFonts w:ascii="Arial" w:hAnsi="Arial"/>
          <w:szCs w:val="22"/>
        </w:rPr>
        <w:tab/>
      </w:r>
    </w:p>
    <w:p w:rsidR="00A160FB" w:rsidRDefault="00A160FB">
      <w:pPr>
        <w:pStyle w:val="ConsPlusNonformat"/>
        <w:jc w:val="both"/>
        <w:rPr>
          <w:szCs w:val="22"/>
        </w:rPr>
      </w:pPr>
    </w:p>
    <w:p w:rsidR="00A160FB" w:rsidRDefault="00101A47">
      <w:pPr>
        <w:pStyle w:val="ConsPlusNonformat"/>
        <w:jc w:val="both"/>
        <w:rPr>
          <w:rFonts w:ascii="Arial" w:hAnsi="Arial"/>
        </w:rPr>
      </w:pPr>
      <w:r>
        <w:rPr>
          <w:rFonts w:ascii="Arial" w:hAnsi="Arial"/>
        </w:rPr>
        <w:t>_______________     ___________________________________________________</w:t>
      </w:r>
    </w:p>
    <w:p w:rsidR="00A160FB" w:rsidRDefault="00101A47">
      <w:pPr>
        <w:pStyle w:val="ConsPlusNonformat"/>
        <w:jc w:val="both"/>
      </w:pPr>
      <w:r>
        <w:rPr>
          <w:rFonts w:ascii="Arial" w:hAnsi="Arial"/>
        </w:rPr>
        <w:t xml:space="preserve">  (подпись)                </w:t>
      </w:r>
      <w:r>
        <w:rPr>
          <w:rFonts w:ascii="Arial" w:hAnsi="Arial"/>
          <w:szCs w:val="22"/>
        </w:rPr>
        <w:t>(инициалы, фамилия специалиста бухгалтерского учета и отчетности)</w:t>
      </w:r>
    </w:p>
    <w:p w:rsidR="00A160FB" w:rsidRDefault="00A160FB">
      <w:pPr>
        <w:pStyle w:val="ConsPlusNonformat"/>
        <w:jc w:val="both"/>
        <w:rPr>
          <w:rFonts w:ascii="Arial" w:hAnsi="Arial"/>
        </w:rPr>
      </w:pPr>
    </w:p>
    <w:p w:rsidR="00A160FB" w:rsidRDefault="00101A47">
      <w:pPr>
        <w:pStyle w:val="ConsPlusNonformat"/>
        <w:jc w:val="both"/>
        <w:rPr>
          <w:rFonts w:ascii="Arial" w:hAnsi="Arial"/>
        </w:rPr>
      </w:pPr>
      <w:r>
        <w:rPr>
          <w:rFonts w:ascii="Arial" w:hAnsi="Arial"/>
        </w:rPr>
        <w:t>_____________________________________________________________________</w:t>
      </w:r>
    </w:p>
    <w:p w:rsidR="00A160FB" w:rsidRDefault="00101A47">
      <w:pPr>
        <w:pStyle w:val="ConsPlusNonformat"/>
        <w:jc w:val="both"/>
        <w:rPr>
          <w:rFonts w:ascii="Arial" w:hAnsi="Arial"/>
        </w:rPr>
      </w:pPr>
      <w:r>
        <w:rPr>
          <w:rFonts w:ascii="Arial" w:hAnsi="Arial"/>
        </w:rPr>
        <w:t xml:space="preserve">                               линия отрыва</w:t>
      </w:r>
    </w:p>
    <w:p w:rsidR="00A160FB" w:rsidRDefault="00A160FB">
      <w:pPr>
        <w:pStyle w:val="ConsPlusNonformat"/>
        <w:jc w:val="both"/>
        <w:rPr>
          <w:rFonts w:ascii="Arial" w:hAnsi="Arial"/>
        </w:rPr>
      </w:pPr>
    </w:p>
    <w:p w:rsidR="00A160FB" w:rsidRDefault="00101A47">
      <w:pPr>
        <w:pStyle w:val="ConsPlusNonformat"/>
        <w:jc w:val="both"/>
        <w:rPr>
          <w:rFonts w:ascii="Arial" w:hAnsi="Arial"/>
        </w:rPr>
      </w:pPr>
      <w:r>
        <w:rPr>
          <w:rFonts w:ascii="Arial" w:hAnsi="Arial"/>
        </w:rPr>
        <w:t xml:space="preserve">                                 РАСПИСКА</w:t>
      </w:r>
    </w:p>
    <w:p w:rsidR="00A160FB" w:rsidRDefault="00A160FB">
      <w:pPr>
        <w:pStyle w:val="ConsPlusNonformat"/>
        <w:jc w:val="both"/>
        <w:rPr>
          <w:rFonts w:ascii="Arial" w:hAnsi="Arial"/>
        </w:rPr>
      </w:pPr>
    </w:p>
    <w:p w:rsidR="00A160FB" w:rsidRDefault="00101A47">
      <w:pPr>
        <w:pStyle w:val="ConsPlusNonformat"/>
        <w:jc w:val="both"/>
      </w:pPr>
      <w:r>
        <w:rPr>
          <w:rFonts w:ascii="Arial" w:hAnsi="Arial"/>
        </w:rPr>
        <w:tab/>
        <w:t>Заявление гр. _________________________________________________________</w:t>
      </w:r>
    </w:p>
    <w:p w:rsidR="00A160FB" w:rsidRDefault="00101A47">
      <w:pPr>
        <w:pStyle w:val="ConsPlusNonformat"/>
        <w:jc w:val="both"/>
        <w:rPr>
          <w:rFonts w:ascii="Arial" w:hAnsi="Arial"/>
        </w:rPr>
      </w:pPr>
      <w:r>
        <w:rPr>
          <w:rFonts w:ascii="Arial" w:hAnsi="Arial"/>
        </w:rPr>
        <w:t xml:space="preserve">об установлении пенсии за выслугу лет принято "_____" ___________ ______ </w:t>
      </w:r>
      <w:proofErr w:type="gramStart"/>
      <w:r>
        <w:rPr>
          <w:rFonts w:ascii="Arial" w:hAnsi="Arial"/>
        </w:rPr>
        <w:t>г</w:t>
      </w:r>
      <w:proofErr w:type="gramEnd"/>
      <w:r>
        <w:rPr>
          <w:rFonts w:ascii="Arial" w:hAnsi="Arial"/>
        </w:rPr>
        <w:t>.</w:t>
      </w:r>
    </w:p>
    <w:p w:rsidR="00A160FB" w:rsidRDefault="00101A47">
      <w:pPr>
        <w:pStyle w:val="ConsPlusNonformat"/>
        <w:jc w:val="both"/>
        <w:rPr>
          <w:rFonts w:ascii="Arial" w:hAnsi="Arial"/>
        </w:rPr>
      </w:pPr>
      <w:r>
        <w:rPr>
          <w:rFonts w:ascii="Arial" w:hAnsi="Arial"/>
        </w:rPr>
        <w:t>и зарегистрировано под N __________.</w:t>
      </w:r>
    </w:p>
    <w:p w:rsidR="00A160FB" w:rsidRDefault="00101A47">
      <w:pPr>
        <w:pStyle w:val="ConsPlusNonformat"/>
        <w:jc w:val="both"/>
      </w:pPr>
      <w:r>
        <w:rPr>
          <w:rFonts w:ascii="Arial" w:hAnsi="Arial"/>
        </w:rPr>
        <w:tab/>
      </w:r>
    </w:p>
    <w:p w:rsidR="00A160FB" w:rsidRDefault="00101A47">
      <w:pPr>
        <w:pStyle w:val="ConsPlusNonformat"/>
        <w:jc w:val="both"/>
      </w:pPr>
      <w:r>
        <w:rPr>
          <w:rFonts w:ascii="Arial" w:hAnsi="Arial"/>
        </w:rPr>
        <w:tab/>
        <w:t>К заявлению приложены документы:</w:t>
      </w:r>
    </w:p>
    <w:p w:rsidR="00A160FB" w:rsidRDefault="00101A47">
      <w:pPr>
        <w:pStyle w:val="ConsPlusNonformat"/>
        <w:jc w:val="both"/>
      </w:pPr>
      <w:r>
        <w:rPr>
          <w:rFonts w:ascii="Arial" w:hAnsi="Arial"/>
        </w:rPr>
        <w:t xml:space="preserve"> </w:t>
      </w:r>
      <w:r>
        <w:rPr>
          <w:rFonts w:ascii="Arial" w:hAnsi="Arial"/>
        </w:rPr>
        <w:tab/>
        <w:t>1.</w:t>
      </w:r>
    </w:p>
    <w:p w:rsidR="00A160FB" w:rsidRDefault="00101A47">
      <w:pPr>
        <w:pStyle w:val="ConsPlusNonformat"/>
        <w:jc w:val="both"/>
      </w:pPr>
      <w:r>
        <w:rPr>
          <w:rFonts w:ascii="Arial" w:hAnsi="Arial"/>
        </w:rPr>
        <w:tab/>
        <w:t>2.</w:t>
      </w:r>
    </w:p>
    <w:p w:rsidR="00A160FB" w:rsidRDefault="00101A47">
      <w:pPr>
        <w:pStyle w:val="ConsPlusNonformat"/>
        <w:jc w:val="both"/>
        <w:rPr>
          <w:rFonts w:ascii="Arial" w:hAnsi="Arial"/>
        </w:rPr>
      </w:pPr>
      <w:r>
        <w:rPr>
          <w:rFonts w:ascii="Arial" w:hAnsi="Arial"/>
        </w:rPr>
        <w:t>___________________     ___________________________________________________</w:t>
      </w:r>
    </w:p>
    <w:p w:rsidR="00A160FB" w:rsidRDefault="00101A47">
      <w:pPr>
        <w:pStyle w:val="ConsPlusNonformat"/>
        <w:jc w:val="both"/>
        <w:rPr>
          <w:rFonts w:ascii="Arial" w:hAnsi="Arial"/>
        </w:rPr>
        <w:sectPr w:rsidR="00A160FB" w:rsidSect="000E6948">
          <w:headerReference w:type="default" r:id="rId25"/>
          <w:footerReference w:type="default" r:id="rId26"/>
          <w:pgSz w:w="11906" w:h="16838"/>
          <w:pgMar w:top="851" w:right="707" w:bottom="0" w:left="1701" w:header="720" w:footer="720" w:gutter="0"/>
          <w:cols w:space="720"/>
          <w:formProt w:val="0"/>
          <w:docGrid w:linePitch="240" w:charSpace="-2049"/>
        </w:sectPr>
      </w:pPr>
      <w:r>
        <w:rPr>
          <w:rFonts w:ascii="Arial" w:hAnsi="Arial"/>
        </w:rPr>
        <w:t xml:space="preserve">        (подпись)                            (инициалы, фамилия специалиста администрации)</w:t>
      </w:r>
    </w:p>
    <w:p w:rsidR="00A160FB" w:rsidRDefault="00101A47">
      <w:pPr>
        <w:pStyle w:val="ConsPlusNormal"/>
        <w:jc w:val="right"/>
        <w:outlineLvl w:val="1"/>
        <w:rPr>
          <w:sz w:val="26"/>
          <w:szCs w:val="26"/>
        </w:rPr>
      </w:pPr>
      <w:r>
        <w:rPr>
          <w:sz w:val="26"/>
          <w:szCs w:val="26"/>
        </w:rPr>
        <w:lastRenderedPageBreak/>
        <w:t>Приложение N 2</w:t>
      </w:r>
    </w:p>
    <w:p w:rsidR="00A160FB" w:rsidRDefault="00101A47">
      <w:pPr>
        <w:pStyle w:val="ConsPlusNormal"/>
        <w:jc w:val="right"/>
        <w:rPr>
          <w:sz w:val="26"/>
          <w:szCs w:val="26"/>
        </w:rPr>
      </w:pPr>
      <w:r>
        <w:rPr>
          <w:sz w:val="26"/>
          <w:szCs w:val="26"/>
        </w:rPr>
        <w:t>к Положению об определении</w:t>
      </w:r>
    </w:p>
    <w:p w:rsidR="00A160FB" w:rsidRDefault="00101A47">
      <w:pPr>
        <w:pStyle w:val="ConsPlusNormal"/>
        <w:jc w:val="right"/>
        <w:rPr>
          <w:sz w:val="26"/>
          <w:szCs w:val="26"/>
        </w:rPr>
      </w:pPr>
      <w:r>
        <w:rPr>
          <w:sz w:val="26"/>
          <w:szCs w:val="26"/>
        </w:rPr>
        <w:t>условий предоставления и порядка</w:t>
      </w:r>
    </w:p>
    <w:p w:rsidR="00A160FB" w:rsidRDefault="00101A47">
      <w:pPr>
        <w:pStyle w:val="ConsPlusNormal"/>
        <w:jc w:val="right"/>
        <w:rPr>
          <w:sz w:val="26"/>
          <w:szCs w:val="26"/>
        </w:rPr>
      </w:pPr>
      <w:r>
        <w:rPr>
          <w:sz w:val="26"/>
          <w:szCs w:val="26"/>
        </w:rPr>
        <w:t>выплаты пенсии за выслугу лет лицам,</w:t>
      </w:r>
    </w:p>
    <w:p w:rsidR="00A160FB" w:rsidRDefault="00101A47">
      <w:pPr>
        <w:pStyle w:val="ConsPlusNormal"/>
        <w:jc w:val="right"/>
        <w:rPr>
          <w:sz w:val="26"/>
          <w:szCs w:val="26"/>
        </w:rPr>
      </w:pPr>
      <w:r>
        <w:rPr>
          <w:sz w:val="26"/>
          <w:szCs w:val="26"/>
        </w:rPr>
        <w:t>замещавшим должности муниципальной</w:t>
      </w:r>
    </w:p>
    <w:p w:rsidR="00A160FB" w:rsidRDefault="00101A47">
      <w:pPr>
        <w:pStyle w:val="ConsPlusNormal"/>
        <w:jc w:val="right"/>
        <w:rPr>
          <w:sz w:val="26"/>
          <w:szCs w:val="26"/>
        </w:rPr>
      </w:pPr>
      <w:proofErr w:type="gramStart"/>
      <w:r>
        <w:rPr>
          <w:sz w:val="26"/>
          <w:szCs w:val="26"/>
        </w:rPr>
        <w:t>службы (муниципальные должности</w:t>
      </w:r>
      <w:proofErr w:type="gramEnd"/>
    </w:p>
    <w:p w:rsidR="00A160FB" w:rsidRDefault="00101A47">
      <w:pPr>
        <w:pStyle w:val="ConsPlusNormal"/>
        <w:jc w:val="right"/>
        <w:rPr>
          <w:sz w:val="26"/>
          <w:szCs w:val="26"/>
        </w:rPr>
      </w:pPr>
      <w:r>
        <w:rPr>
          <w:sz w:val="26"/>
          <w:szCs w:val="26"/>
        </w:rPr>
        <w:t>муниципальной службы) в администрации</w:t>
      </w:r>
    </w:p>
    <w:p w:rsidR="00A160FB" w:rsidRDefault="00224052">
      <w:pPr>
        <w:pStyle w:val="ConsPlusNormal"/>
        <w:jc w:val="right"/>
        <w:rPr>
          <w:sz w:val="26"/>
          <w:szCs w:val="26"/>
        </w:rPr>
      </w:pPr>
      <w:r>
        <w:rPr>
          <w:sz w:val="26"/>
          <w:szCs w:val="26"/>
        </w:rPr>
        <w:t xml:space="preserve">Красноярского </w:t>
      </w:r>
      <w:r w:rsidR="00101A47">
        <w:rPr>
          <w:sz w:val="26"/>
          <w:szCs w:val="26"/>
        </w:rPr>
        <w:t xml:space="preserve"> сельского поселения</w:t>
      </w:r>
    </w:p>
    <w:p w:rsidR="00A160FB" w:rsidRDefault="00A160FB">
      <w:pPr>
        <w:pStyle w:val="ConsPlusNormal"/>
        <w:jc w:val="center"/>
      </w:pPr>
    </w:p>
    <w:p w:rsidR="00A160FB" w:rsidRDefault="00101A47">
      <w:pPr>
        <w:pStyle w:val="ConsPlusNonformat"/>
        <w:jc w:val="both"/>
        <w:rPr>
          <w:rFonts w:ascii="Arial" w:hAnsi="Arial"/>
        </w:rPr>
      </w:pPr>
      <w:bookmarkStart w:id="5" w:name="P220"/>
      <w:bookmarkEnd w:id="5"/>
      <w:r>
        <w:rPr>
          <w:rFonts w:ascii="Arial" w:hAnsi="Arial"/>
        </w:rPr>
        <w:t xml:space="preserve">                                  СПРАВКА</w:t>
      </w:r>
    </w:p>
    <w:p w:rsidR="00A160FB" w:rsidRDefault="00101A47">
      <w:pPr>
        <w:pStyle w:val="ConsPlusNonformat"/>
        <w:jc w:val="both"/>
        <w:rPr>
          <w:rFonts w:ascii="Arial" w:hAnsi="Arial"/>
        </w:rPr>
      </w:pPr>
      <w:r>
        <w:rPr>
          <w:rFonts w:ascii="Arial" w:hAnsi="Arial"/>
        </w:rPr>
        <w:t xml:space="preserve">           о размере среднемесячного денежного содержания лица,</w:t>
      </w:r>
    </w:p>
    <w:p w:rsidR="00A160FB" w:rsidRDefault="00101A47">
      <w:pPr>
        <w:pStyle w:val="ConsPlusNonformat"/>
        <w:jc w:val="both"/>
        <w:rPr>
          <w:rFonts w:ascii="Arial" w:hAnsi="Arial"/>
        </w:rPr>
      </w:pPr>
      <w:r>
        <w:rPr>
          <w:rFonts w:ascii="Arial" w:hAnsi="Arial"/>
        </w:rPr>
        <w:t xml:space="preserve">                замещавшего должность муниципальной службы</w:t>
      </w:r>
    </w:p>
    <w:p w:rsidR="00A160FB" w:rsidRDefault="00A160FB">
      <w:pPr>
        <w:pStyle w:val="ConsPlusNonformat"/>
        <w:jc w:val="both"/>
        <w:rPr>
          <w:rFonts w:ascii="Arial" w:hAnsi="Arial"/>
        </w:rPr>
      </w:pPr>
    </w:p>
    <w:p w:rsidR="00A160FB" w:rsidRDefault="00101A47">
      <w:pPr>
        <w:pStyle w:val="ConsPlusNonformat"/>
        <w:jc w:val="both"/>
        <w:rPr>
          <w:rFonts w:ascii="Arial" w:hAnsi="Arial"/>
        </w:rPr>
      </w:pPr>
      <w:r>
        <w:rPr>
          <w:rFonts w:ascii="Arial" w:hAnsi="Arial"/>
        </w:rPr>
        <w:t>Денежное содержание</w:t>
      </w:r>
    </w:p>
    <w:p w:rsidR="00A160FB" w:rsidRDefault="00101A47">
      <w:pPr>
        <w:pStyle w:val="ConsPlusNonformat"/>
        <w:jc w:val="both"/>
        <w:rPr>
          <w:rFonts w:ascii="Arial" w:hAnsi="Arial"/>
        </w:rPr>
      </w:pPr>
      <w:r>
        <w:rPr>
          <w:rFonts w:ascii="Arial" w:hAnsi="Arial"/>
        </w:rPr>
        <w:t>__________________________________________________________________________,</w:t>
      </w:r>
    </w:p>
    <w:p w:rsidR="00A160FB" w:rsidRDefault="00101A47">
      <w:pPr>
        <w:pStyle w:val="ConsPlusNonformat"/>
        <w:jc w:val="both"/>
        <w:rPr>
          <w:rFonts w:ascii="Arial" w:hAnsi="Arial"/>
        </w:rPr>
      </w:pPr>
      <w:r>
        <w:rPr>
          <w:rFonts w:ascii="Arial" w:hAnsi="Arial"/>
        </w:rPr>
        <w:t xml:space="preserve">                         (фамилия, имя, отчество)</w:t>
      </w:r>
    </w:p>
    <w:p w:rsidR="00A160FB" w:rsidRDefault="00101A47">
      <w:pPr>
        <w:pStyle w:val="ConsPlusNonformat"/>
        <w:jc w:val="both"/>
        <w:rPr>
          <w:rFonts w:ascii="Arial" w:hAnsi="Arial"/>
        </w:rPr>
      </w:pPr>
      <w:r>
        <w:rPr>
          <w:rFonts w:ascii="Arial" w:hAnsi="Arial"/>
        </w:rPr>
        <w:t>замещавшего должность</w:t>
      </w:r>
    </w:p>
    <w:p w:rsidR="00A160FB" w:rsidRDefault="00101A47">
      <w:pPr>
        <w:pStyle w:val="ConsPlusNonformat"/>
        <w:jc w:val="both"/>
        <w:rPr>
          <w:rFonts w:ascii="Arial" w:hAnsi="Arial"/>
        </w:rPr>
      </w:pPr>
      <w:r>
        <w:rPr>
          <w:rFonts w:ascii="Arial" w:hAnsi="Arial"/>
        </w:rPr>
        <w:t>___________________________________________________________________________</w:t>
      </w:r>
    </w:p>
    <w:p w:rsidR="00A160FB" w:rsidRDefault="00101A47">
      <w:pPr>
        <w:pStyle w:val="ConsPlusNonformat"/>
        <w:jc w:val="both"/>
        <w:rPr>
          <w:rFonts w:ascii="Arial" w:hAnsi="Arial"/>
        </w:rPr>
      </w:pPr>
      <w:r>
        <w:rPr>
          <w:rFonts w:ascii="Arial" w:hAnsi="Arial"/>
        </w:rPr>
        <w:t xml:space="preserve">                         (наименование должности)</w:t>
      </w:r>
    </w:p>
    <w:p w:rsidR="00A160FB" w:rsidRDefault="00101A47">
      <w:pPr>
        <w:pStyle w:val="ConsPlusNonformat"/>
        <w:jc w:val="both"/>
        <w:rPr>
          <w:rFonts w:ascii="Arial" w:hAnsi="Arial"/>
        </w:rPr>
      </w:pPr>
      <w:r>
        <w:rPr>
          <w:rFonts w:ascii="Arial" w:hAnsi="Arial"/>
        </w:rPr>
        <w:t>___________________________________________________________________________</w:t>
      </w:r>
    </w:p>
    <w:p w:rsidR="00A160FB" w:rsidRDefault="00101A47">
      <w:pPr>
        <w:pStyle w:val="ConsPlusNonformat"/>
        <w:jc w:val="both"/>
        <w:rPr>
          <w:rFonts w:ascii="Arial" w:hAnsi="Arial"/>
        </w:rPr>
      </w:pPr>
      <w:r>
        <w:rPr>
          <w:rFonts w:ascii="Arial" w:hAnsi="Arial"/>
        </w:rPr>
        <w:t xml:space="preserve">               (наименование органа местного самоуправления)</w:t>
      </w:r>
    </w:p>
    <w:p w:rsidR="00A160FB" w:rsidRDefault="00101A47">
      <w:pPr>
        <w:pStyle w:val="ConsPlusNonformat"/>
        <w:jc w:val="both"/>
        <w:rPr>
          <w:rFonts w:ascii="Arial" w:hAnsi="Arial"/>
        </w:rPr>
      </w:pPr>
      <w:r>
        <w:rPr>
          <w:rFonts w:ascii="Arial" w:hAnsi="Arial"/>
        </w:rPr>
        <w:t>за период с _________________________ по ______________________ составляло:</w:t>
      </w:r>
    </w:p>
    <w:p w:rsidR="00A160FB" w:rsidRDefault="00101A47">
      <w:pPr>
        <w:pStyle w:val="ConsPlusNonformat"/>
        <w:jc w:val="both"/>
        <w:rPr>
          <w:rFonts w:ascii="Arial" w:hAnsi="Arial"/>
        </w:rPr>
      </w:pPr>
      <w:r>
        <w:rPr>
          <w:rFonts w:ascii="Arial" w:hAnsi="Arial"/>
        </w:rPr>
        <w:t xml:space="preserve">                               (день, месяц, год)                   (день, месяц, год)</w:t>
      </w:r>
    </w:p>
    <w:p w:rsidR="00A160FB" w:rsidRDefault="00A160FB">
      <w:pPr>
        <w:pStyle w:val="ConsPlusNormal"/>
      </w:pPr>
    </w:p>
    <w:tbl>
      <w:tblPr>
        <w:tblW w:w="9638" w:type="dxa"/>
        <w:tblInd w:w="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17" w:type="dxa"/>
          <w:bottom w:w="102" w:type="dxa"/>
          <w:right w:w="62" w:type="dxa"/>
        </w:tblCellMar>
        <w:tblLook w:val="0000"/>
      </w:tblPr>
      <w:tblGrid>
        <w:gridCol w:w="5217"/>
        <w:gridCol w:w="1586"/>
        <w:gridCol w:w="1644"/>
        <w:gridCol w:w="1191"/>
      </w:tblGrid>
      <w:tr w:rsidR="00A160FB">
        <w:tc>
          <w:tcPr>
            <w:tcW w:w="52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pPr>
          </w:p>
        </w:tc>
        <w:tc>
          <w:tcPr>
            <w:tcW w:w="1586" w:type="dxa"/>
            <w:vMerge w:val="restart"/>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101A47">
            <w:pPr>
              <w:pStyle w:val="ConsPlusNormal"/>
            </w:pPr>
            <w:r>
              <w:t>За _______</w:t>
            </w:r>
          </w:p>
          <w:p w:rsidR="00A160FB" w:rsidRDefault="00101A47">
            <w:pPr>
              <w:pStyle w:val="ConsPlusNormal"/>
              <w:jc w:val="center"/>
            </w:pPr>
            <w:r>
              <w:t>месяцев (рублей, копеек)</w:t>
            </w:r>
          </w:p>
        </w:tc>
        <w:tc>
          <w:tcPr>
            <w:tcW w:w="2835" w:type="dxa"/>
            <w:gridSpan w:val="2"/>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101A47">
            <w:pPr>
              <w:pStyle w:val="ConsPlusNormal"/>
              <w:jc w:val="center"/>
            </w:pPr>
            <w:r>
              <w:t>В месяц ________</w:t>
            </w:r>
          </w:p>
        </w:tc>
      </w:tr>
      <w:tr w:rsidR="00A160FB">
        <w:tc>
          <w:tcPr>
            <w:tcW w:w="5216" w:type="dxa"/>
            <w:vMerge/>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tc>
        <w:tc>
          <w:tcPr>
            <w:tcW w:w="1586" w:type="dxa"/>
            <w:vMerge/>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101A47">
            <w:pPr>
              <w:pStyle w:val="ConsPlusNormal"/>
              <w:jc w:val="center"/>
            </w:pPr>
            <w:r>
              <w:t>Процентов</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101A47">
            <w:pPr>
              <w:pStyle w:val="ConsPlusNormal"/>
              <w:jc w:val="center"/>
            </w:pPr>
            <w:r>
              <w:t>Рублей, копеек</w:t>
            </w:r>
          </w:p>
        </w:tc>
      </w:tr>
      <w:tr w:rsidR="00A160FB">
        <w:tc>
          <w:tcPr>
            <w:tcW w:w="5216"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101A47">
            <w:pPr>
              <w:pStyle w:val="ConsPlusNormal"/>
            </w:pPr>
            <w:r>
              <w:t>I. Денежное содержание</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jc w:val="center"/>
            </w:pP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jc w:val="center"/>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jc w:val="center"/>
            </w:pPr>
          </w:p>
        </w:tc>
      </w:tr>
      <w:tr w:rsidR="00A160FB">
        <w:tc>
          <w:tcPr>
            <w:tcW w:w="5216"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101A47">
            <w:pPr>
              <w:pStyle w:val="ConsPlusNormal"/>
            </w:pPr>
            <w:r>
              <w:t>1) должностной оклад</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jc w:val="center"/>
            </w:pP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jc w:val="center"/>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jc w:val="center"/>
            </w:pPr>
          </w:p>
        </w:tc>
      </w:tr>
      <w:tr w:rsidR="00A160FB">
        <w:tc>
          <w:tcPr>
            <w:tcW w:w="5216"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101A47">
            <w:pPr>
              <w:pStyle w:val="ConsPlusNormal"/>
            </w:pPr>
            <w:r>
              <w:t xml:space="preserve">2) надбавки к должностному окладу </w:t>
            </w:r>
            <w:proofErr w:type="gramStart"/>
            <w:r>
              <w:t>за</w:t>
            </w:r>
            <w:proofErr w:type="gramEnd"/>
            <w:r>
              <w:t>:</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jc w:val="center"/>
            </w:pP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jc w:val="center"/>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jc w:val="center"/>
            </w:pPr>
          </w:p>
        </w:tc>
      </w:tr>
      <w:tr w:rsidR="00A160FB">
        <w:tc>
          <w:tcPr>
            <w:tcW w:w="5216"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101A47">
            <w:pPr>
              <w:pStyle w:val="ConsPlusNormal"/>
            </w:pPr>
            <w:r>
              <w:lastRenderedPageBreak/>
              <w:t>а) классный чин</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jc w:val="center"/>
            </w:pP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jc w:val="center"/>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jc w:val="center"/>
            </w:pPr>
          </w:p>
        </w:tc>
      </w:tr>
      <w:tr w:rsidR="00A160FB">
        <w:tc>
          <w:tcPr>
            <w:tcW w:w="5216"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101A47">
            <w:pPr>
              <w:pStyle w:val="ConsPlusNormal"/>
            </w:pPr>
            <w:r>
              <w:t>б) выслугу лет</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jc w:val="center"/>
            </w:pP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jc w:val="center"/>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jc w:val="center"/>
            </w:pPr>
          </w:p>
        </w:tc>
      </w:tr>
      <w:tr w:rsidR="00A160FB">
        <w:tc>
          <w:tcPr>
            <w:tcW w:w="5216"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101A47">
            <w:pPr>
              <w:pStyle w:val="ConsPlusNormal"/>
            </w:pPr>
            <w:r>
              <w:t>в) особые условия муниципальной службы</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jc w:val="center"/>
            </w:pP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jc w:val="center"/>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jc w:val="center"/>
            </w:pPr>
          </w:p>
        </w:tc>
      </w:tr>
      <w:tr w:rsidR="00A160FB">
        <w:tc>
          <w:tcPr>
            <w:tcW w:w="5216"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101A47">
            <w:pPr>
              <w:pStyle w:val="ConsPlusNormal"/>
            </w:pPr>
            <w:r>
              <w:t>3) премии по результатам работы</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jc w:val="center"/>
            </w:pP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jc w:val="center"/>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jc w:val="center"/>
            </w:pPr>
          </w:p>
        </w:tc>
      </w:tr>
      <w:tr w:rsidR="00A160FB">
        <w:tc>
          <w:tcPr>
            <w:tcW w:w="5216"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101A47">
            <w:pPr>
              <w:pStyle w:val="ConsPlusNormal"/>
            </w:pPr>
            <w:r>
              <w:t>II. Размер районного коэффициента</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jc w:val="center"/>
            </w:pP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jc w:val="center"/>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jc w:val="center"/>
            </w:pPr>
          </w:p>
        </w:tc>
      </w:tr>
      <w:tr w:rsidR="00A160FB">
        <w:tc>
          <w:tcPr>
            <w:tcW w:w="5216"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101A47">
            <w:pPr>
              <w:pStyle w:val="ConsPlusNormal"/>
            </w:pPr>
            <w:r>
              <w:t>III. Итого</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jc w:val="center"/>
            </w:pP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jc w:val="center"/>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jc w:val="center"/>
            </w:pPr>
          </w:p>
        </w:tc>
      </w:tr>
      <w:tr w:rsidR="00A160FB">
        <w:tc>
          <w:tcPr>
            <w:tcW w:w="5216"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101A47">
            <w:pPr>
              <w:pStyle w:val="ConsPlusNormal"/>
            </w:pPr>
            <w:r>
              <w:t>IV. Предельное среднемесячное денежное содержание (1,8 должностного оклада)</w:t>
            </w:r>
          </w:p>
          <w:p w:rsidR="00A160FB" w:rsidRDefault="00101A47">
            <w:pPr>
              <w:pStyle w:val="ConsPlusNormal"/>
            </w:pPr>
            <w:r>
              <w:t>______________________</w:t>
            </w:r>
          </w:p>
          <w:p w:rsidR="00A160FB" w:rsidRDefault="00101A47">
            <w:pPr>
              <w:pStyle w:val="ConsPlusNormal"/>
            </w:pPr>
            <w:r>
              <w:t>(наименование должности)</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jc w:val="center"/>
            </w:pP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jc w:val="center"/>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jc w:val="center"/>
            </w:pPr>
          </w:p>
        </w:tc>
      </w:tr>
      <w:tr w:rsidR="00A160FB">
        <w:tc>
          <w:tcPr>
            <w:tcW w:w="5216"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101A47">
            <w:pPr>
              <w:pStyle w:val="ConsPlusNormal"/>
            </w:pPr>
            <w:r>
              <w:t>V. Среднемесячное денежное содержание, учитываемое для начисления пенсии за выслугу лет</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101A47">
            <w:pPr>
              <w:pStyle w:val="ConsPlusNormal"/>
              <w:jc w:val="center"/>
            </w:pPr>
            <w:r>
              <w:t>-</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101A47">
            <w:pPr>
              <w:pStyle w:val="ConsPlusNormal"/>
              <w:jc w:val="center"/>
            </w:pPr>
            <w:r>
              <w:t>-</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jc w:val="center"/>
            </w:pPr>
          </w:p>
        </w:tc>
      </w:tr>
    </w:tbl>
    <w:p w:rsidR="00A160FB" w:rsidRDefault="00A160FB">
      <w:pPr>
        <w:pStyle w:val="ConsPlusNormal"/>
        <w:jc w:val="both"/>
      </w:pPr>
    </w:p>
    <w:p w:rsidR="00A160FB" w:rsidRDefault="00101A47">
      <w:pPr>
        <w:pStyle w:val="ConsPlusNonformat"/>
        <w:jc w:val="both"/>
        <w:rPr>
          <w:rFonts w:ascii="Arial" w:hAnsi="Arial"/>
        </w:rPr>
      </w:pPr>
      <w:r>
        <w:rPr>
          <w:rFonts w:ascii="Arial" w:hAnsi="Arial"/>
        </w:rPr>
        <w:t>Руководитель органа местного</w:t>
      </w:r>
    </w:p>
    <w:p w:rsidR="00A160FB" w:rsidRDefault="00101A47">
      <w:pPr>
        <w:pStyle w:val="ConsPlusNonformat"/>
        <w:jc w:val="both"/>
        <w:rPr>
          <w:rFonts w:ascii="Arial" w:hAnsi="Arial"/>
        </w:rPr>
      </w:pPr>
      <w:r>
        <w:rPr>
          <w:rFonts w:ascii="Arial" w:hAnsi="Arial"/>
        </w:rPr>
        <w:t>самоуправления</w:t>
      </w:r>
    </w:p>
    <w:p w:rsidR="00A160FB" w:rsidRDefault="00101A47">
      <w:pPr>
        <w:pStyle w:val="ConsPlusNonformat"/>
        <w:jc w:val="both"/>
        <w:rPr>
          <w:rFonts w:ascii="Arial" w:hAnsi="Arial"/>
        </w:rPr>
      </w:pPr>
      <w:r>
        <w:rPr>
          <w:rFonts w:ascii="Arial" w:hAnsi="Arial"/>
        </w:rPr>
        <w:t>____________ ______________________</w:t>
      </w:r>
    </w:p>
    <w:p w:rsidR="00A160FB" w:rsidRDefault="00101A47">
      <w:pPr>
        <w:pStyle w:val="ConsPlusNonformat"/>
        <w:jc w:val="both"/>
        <w:rPr>
          <w:rFonts w:ascii="Arial" w:hAnsi="Arial"/>
        </w:rPr>
      </w:pPr>
      <w:r>
        <w:rPr>
          <w:rFonts w:ascii="Arial" w:hAnsi="Arial"/>
        </w:rPr>
        <w:t xml:space="preserve">  (подпись)          (инициалы, фамилия)</w:t>
      </w:r>
    </w:p>
    <w:p w:rsidR="00A160FB" w:rsidRDefault="00A160FB">
      <w:pPr>
        <w:pStyle w:val="ConsPlusNonformat"/>
        <w:jc w:val="both"/>
        <w:rPr>
          <w:rFonts w:ascii="Arial" w:hAnsi="Arial"/>
        </w:rPr>
      </w:pPr>
    </w:p>
    <w:p w:rsidR="00A160FB" w:rsidRDefault="00101A47">
      <w:pPr>
        <w:pStyle w:val="ConsPlusNonformat"/>
        <w:jc w:val="both"/>
        <w:rPr>
          <w:rFonts w:ascii="Arial" w:hAnsi="Arial"/>
        </w:rPr>
      </w:pPr>
      <w:r>
        <w:rPr>
          <w:rFonts w:ascii="Arial" w:hAnsi="Arial"/>
        </w:rPr>
        <w:t>Главный бухгалтер</w:t>
      </w:r>
    </w:p>
    <w:p w:rsidR="00A160FB" w:rsidRDefault="00101A47">
      <w:pPr>
        <w:pStyle w:val="ConsPlusNonformat"/>
        <w:jc w:val="both"/>
        <w:rPr>
          <w:rFonts w:ascii="Arial" w:hAnsi="Arial"/>
        </w:rPr>
      </w:pPr>
      <w:r>
        <w:rPr>
          <w:rFonts w:ascii="Arial" w:hAnsi="Arial"/>
        </w:rPr>
        <w:t>___________ _______________________</w:t>
      </w:r>
    </w:p>
    <w:p w:rsidR="00A160FB" w:rsidRDefault="00101A47">
      <w:pPr>
        <w:pStyle w:val="ConsPlusNonformat"/>
        <w:jc w:val="both"/>
        <w:rPr>
          <w:rFonts w:ascii="Arial" w:hAnsi="Arial"/>
        </w:rPr>
      </w:pPr>
      <w:r>
        <w:rPr>
          <w:rFonts w:ascii="Arial" w:hAnsi="Arial"/>
        </w:rPr>
        <w:t xml:space="preserve">  (подпись)         (инициалы, фамилия)</w:t>
      </w:r>
    </w:p>
    <w:p w:rsidR="00A160FB" w:rsidRDefault="00A160FB">
      <w:pPr>
        <w:pStyle w:val="ConsPlusNonformat"/>
        <w:jc w:val="both"/>
        <w:rPr>
          <w:rFonts w:ascii="Arial" w:hAnsi="Arial"/>
        </w:rPr>
      </w:pPr>
    </w:p>
    <w:p w:rsidR="00A160FB" w:rsidRDefault="00101A47">
      <w:pPr>
        <w:pStyle w:val="ConsPlusNonformat"/>
        <w:jc w:val="both"/>
        <w:rPr>
          <w:rFonts w:ascii="Arial" w:hAnsi="Arial"/>
        </w:rPr>
      </w:pPr>
      <w:r>
        <w:rPr>
          <w:rFonts w:ascii="Arial" w:hAnsi="Arial"/>
        </w:rPr>
        <w:t>Место для печати</w:t>
      </w:r>
    </w:p>
    <w:p w:rsidR="00A160FB" w:rsidRDefault="00A160FB">
      <w:pPr>
        <w:pStyle w:val="ConsPlusNonformat"/>
        <w:jc w:val="both"/>
        <w:rPr>
          <w:rFonts w:ascii="Arial" w:hAnsi="Arial"/>
        </w:rPr>
      </w:pPr>
    </w:p>
    <w:p w:rsidR="00A160FB" w:rsidRDefault="00101A47">
      <w:pPr>
        <w:pStyle w:val="ConsPlusNonformat"/>
        <w:jc w:val="both"/>
        <w:rPr>
          <w:rFonts w:ascii="Arial" w:hAnsi="Arial"/>
        </w:rPr>
      </w:pPr>
      <w:r>
        <w:rPr>
          <w:rFonts w:ascii="Arial" w:hAnsi="Arial"/>
        </w:rPr>
        <w:t>Дата выдачи _________________________</w:t>
      </w:r>
    </w:p>
    <w:p w:rsidR="00A160FB" w:rsidRDefault="00101A47" w:rsidP="000E6948">
      <w:pPr>
        <w:pStyle w:val="ConsPlusNonformat"/>
        <w:jc w:val="both"/>
        <w:rPr>
          <w:rFonts w:ascii="Arial" w:hAnsi="Arial"/>
        </w:rPr>
      </w:pPr>
      <w:r>
        <w:rPr>
          <w:rFonts w:ascii="Arial" w:hAnsi="Arial"/>
        </w:rPr>
        <w:t xml:space="preserve">                             (число, месяц, год)</w:t>
      </w:r>
    </w:p>
    <w:p w:rsidR="000E6948" w:rsidRPr="000E6948" w:rsidRDefault="000E6948" w:rsidP="000E6948">
      <w:pPr>
        <w:pStyle w:val="ConsPlusNonformat"/>
        <w:jc w:val="both"/>
        <w:rPr>
          <w:rFonts w:ascii="Arial" w:hAnsi="Arial"/>
        </w:rPr>
      </w:pPr>
    </w:p>
    <w:p w:rsidR="00A160FB" w:rsidRDefault="00A160FB">
      <w:pPr>
        <w:pStyle w:val="ConsPlusNormal"/>
        <w:jc w:val="right"/>
      </w:pPr>
    </w:p>
    <w:p w:rsidR="00A160FB" w:rsidRDefault="00101A47">
      <w:pPr>
        <w:pStyle w:val="ConsPlusNormal"/>
        <w:jc w:val="right"/>
        <w:outlineLvl w:val="1"/>
      </w:pPr>
      <w:r>
        <w:lastRenderedPageBreak/>
        <w:t>П</w:t>
      </w:r>
      <w:r>
        <w:rPr>
          <w:sz w:val="26"/>
          <w:szCs w:val="26"/>
        </w:rPr>
        <w:t>риложение N 3</w:t>
      </w:r>
    </w:p>
    <w:p w:rsidR="00A160FB" w:rsidRDefault="00101A47">
      <w:pPr>
        <w:pStyle w:val="ConsPlusNormal"/>
        <w:jc w:val="right"/>
        <w:rPr>
          <w:sz w:val="26"/>
          <w:szCs w:val="26"/>
        </w:rPr>
      </w:pPr>
      <w:r>
        <w:rPr>
          <w:sz w:val="26"/>
          <w:szCs w:val="26"/>
        </w:rPr>
        <w:t>к Положению об определении</w:t>
      </w:r>
    </w:p>
    <w:p w:rsidR="00A160FB" w:rsidRDefault="00101A47">
      <w:pPr>
        <w:pStyle w:val="ConsPlusNormal"/>
        <w:jc w:val="right"/>
        <w:rPr>
          <w:sz w:val="26"/>
          <w:szCs w:val="26"/>
        </w:rPr>
      </w:pPr>
      <w:r>
        <w:rPr>
          <w:sz w:val="26"/>
          <w:szCs w:val="26"/>
        </w:rPr>
        <w:t>условий предоставления и порядка</w:t>
      </w:r>
    </w:p>
    <w:p w:rsidR="00A160FB" w:rsidRDefault="00101A47">
      <w:pPr>
        <w:pStyle w:val="ConsPlusNormal"/>
        <w:jc w:val="right"/>
        <w:rPr>
          <w:sz w:val="26"/>
          <w:szCs w:val="26"/>
        </w:rPr>
      </w:pPr>
      <w:r>
        <w:rPr>
          <w:sz w:val="26"/>
          <w:szCs w:val="26"/>
        </w:rPr>
        <w:t>выплаты пенсии за выслугу лет лицам,</w:t>
      </w:r>
    </w:p>
    <w:p w:rsidR="00A160FB" w:rsidRDefault="00101A47">
      <w:pPr>
        <w:pStyle w:val="ConsPlusNormal"/>
        <w:jc w:val="right"/>
        <w:rPr>
          <w:sz w:val="26"/>
          <w:szCs w:val="26"/>
        </w:rPr>
      </w:pPr>
      <w:r>
        <w:rPr>
          <w:sz w:val="26"/>
          <w:szCs w:val="26"/>
        </w:rPr>
        <w:t>замещавшим должности муниципальной</w:t>
      </w:r>
    </w:p>
    <w:p w:rsidR="00A160FB" w:rsidRDefault="00101A47">
      <w:pPr>
        <w:pStyle w:val="ConsPlusNormal"/>
        <w:jc w:val="right"/>
        <w:rPr>
          <w:sz w:val="26"/>
          <w:szCs w:val="26"/>
        </w:rPr>
      </w:pPr>
      <w:proofErr w:type="gramStart"/>
      <w:r>
        <w:rPr>
          <w:sz w:val="26"/>
          <w:szCs w:val="26"/>
        </w:rPr>
        <w:t>службы (муниципальные должности</w:t>
      </w:r>
      <w:proofErr w:type="gramEnd"/>
    </w:p>
    <w:p w:rsidR="00A160FB" w:rsidRDefault="00101A47">
      <w:pPr>
        <w:pStyle w:val="ConsPlusNormal"/>
        <w:jc w:val="right"/>
        <w:rPr>
          <w:sz w:val="26"/>
          <w:szCs w:val="26"/>
        </w:rPr>
      </w:pPr>
      <w:r>
        <w:rPr>
          <w:sz w:val="26"/>
          <w:szCs w:val="26"/>
        </w:rPr>
        <w:t>муниципальной службы) в администрации</w:t>
      </w:r>
    </w:p>
    <w:p w:rsidR="00A160FB" w:rsidRDefault="00224052">
      <w:pPr>
        <w:pStyle w:val="ConsPlusNormal"/>
        <w:jc w:val="right"/>
        <w:rPr>
          <w:sz w:val="26"/>
          <w:szCs w:val="26"/>
        </w:rPr>
      </w:pPr>
      <w:r>
        <w:rPr>
          <w:sz w:val="26"/>
          <w:szCs w:val="26"/>
        </w:rPr>
        <w:t>Красноярского</w:t>
      </w:r>
      <w:r w:rsidR="00101A47">
        <w:rPr>
          <w:sz w:val="26"/>
          <w:szCs w:val="26"/>
        </w:rPr>
        <w:t xml:space="preserve"> сельского поселения</w:t>
      </w:r>
    </w:p>
    <w:p w:rsidR="00A160FB" w:rsidRDefault="00A160FB">
      <w:pPr>
        <w:pStyle w:val="ConsPlusNormal"/>
        <w:jc w:val="right"/>
      </w:pPr>
    </w:p>
    <w:p w:rsidR="00A160FB" w:rsidRDefault="00101A47">
      <w:pPr>
        <w:pStyle w:val="ConsPlusNonformat"/>
        <w:jc w:val="both"/>
        <w:rPr>
          <w:rFonts w:ascii="Arial" w:hAnsi="Arial"/>
        </w:rPr>
      </w:pPr>
      <w:bookmarkStart w:id="6" w:name="P315"/>
      <w:bookmarkEnd w:id="6"/>
      <w:r>
        <w:rPr>
          <w:rFonts w:ascii="Arial" w:hAnsi="Arial"/>
        </w:rPr>
        <w:t xml:space="preserve">                                  Справка</w:t>
      </w:r>
    </w:p>
    <w:p w:rsidR="00A160FB" w:rsidRDefault="00101A47">
      <w:pPr>
        <w:pStyle w:val="ConsPlusNonformat"/>
        <w:jc w:val="both"/>
        <w:rPr>
          <w:rFonts w:ascii="Arial" w:hAnsi="Arial"/>
        </w:rPr>
      </w:pPr>
      <w:r>
        <w:rPr>
          <w:rFonts w:ascii="Arial" w:hAnsi="Arial"/>
        </w:rPr>
        <w:t xml:space="preserve">        о должностях, периоды службы (работы) в которых включаются</w:t>
      </w:r>
    </w:p>
    <w:p w:rsidR="00A160FB" w:rsidRDefault="00101A47">
      <w:pPr>
        <w:pStyle w:val="ConsPlusNonformat"/>
        <w:jc w:val="both"/>
        <w:rPr>
          <w:rFonts w:ascii="Arial" w:hAnsi="Arial"/>
        </w:rPr>
      </w:pPr>
      <w:r>
        <w:rPr>
          <w:rFonts w:ascii="Arial" w:hAnsi="Arial"/>
        </w:rPr>
        <w:t xml:space="preserve">             в стаж муниципальной службы для назначения пенсии</w:t>
      </w:r>
    </w:p>
    <w:p w:rsidR="00A160FB" w:rsidRDefault="00101A47">
      <w:pPr>
        <w:pStyle w:val="ConsPlusNonformat"/>
        <w:jc w:val="both"/>
        <w:rPr>
          <w:rFonts w:ascii="Arial" w:hAnsi="Arial"/>
        </w:rPr>
      </w:pPr>
      <w:r>
        <w:rPr>
          <w:rFonts w:ascii="Arial" w:hAnsi="Arial"/>
        </w:rPr>
        <w:t xml:space="preserve">                              за выслугу лет</w:t>
      </w:r>
    </w:p>
    <w:p w:rsidR="00A160FB" w:rsidRDefault="00101A47">
      <w:pPr>
        <w:pStyle w:val="ConsPlusNonformat"/>
        <w:jc w:val="both"/>
        <w:rPr>
          <w:rFonts w:ascii="Arial" w:hAnsi="Arial"/>
        </w:rPr>
      </w:pPr>
      <w:r>
        <w:rPr>
          <w:rFonts w:ascii="Arial" w:hAnsi="Arial"/>
        </w:rPr>
        <w:t>___________________________________________________________________________</w:t>
      </w:r>
    </w:p>
    <w:p w:rsidR="00A160FB" w:rsidRDefault="00101A47">
      <w:pPr>
        <w:pStyle w:val="ConsPlusNonformat"/>
        <w:jc w:val="both"/>
        <w:rPr>
          <w:rFonts w:ascii="Arial" w:hAnsi="Arial"/>
        </w:rPr>
      </w:pPr>
      <w:r>
        <w:rPr>
          <w:rFonts w:ascii="Arial" w:hAnsi="Arial"/>
        </w:rPr>
        <w:t xml:space="preserve">                              фамилия, имя, отчество</w:t>
      </w:r>
    </w:p>
    <w:p w:rsidR="00A160FB" w:rsidRDefault="00101A47">
      <w:pPr>
        <w:pStyle w:val="ConsPlusNonformat"/>
        <w:jc w:val="both"/>
        <w:rPr>
          <w:rFonts w:ascii="Arial" w:hAnsi="Arial"/>
        </w:rPr>
      </w:pPr>
      <w:r>
        <w:rPr>
          <w:rFonts w:ascii="Arial" w:hAnsi="Arial"/>
        </w:rPr>
        <w:t>замещавшего должность _____________________________________________________</w:t>
      </w:r>
    </w:p>
    <w:p w:rsidR="00A160FB" w:rsidRDefault="00101A47">
      <w:pPr>
        <w:pStyle w:val="ConsPlusNonformat"/>
        <w:jc w:val="both"/>
        <w:rPr>
          <w:rFonts w:ascii="Arial" w:hAnsi="Arial"/>
        </w:rPr>
      </w:pPr>
      <w:r>
        <w:rPr>
          <w:rFonts w:ascii="Arial" w:hAnsi="Arial"/>
        </w:rPr>
        <w:t xml:space="preserve">                                                                 наименование должности</w:t>
      </w:r>
    </w:p>
    <w:p w:rsidR="00A160FB" w:rsidRDefault="00A160FB">
      <w:pPr>
        <w:pStyle w:val="ConsPlusNormal"/>
        <w:jc w:val="center"/>
      </w:pPr>
    </w:p>
    <w:tbl>
      <w:tblPr>
        <w:tblW w:w="13606" w:type="dxa"/>
        <w:tblInd w:w="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17" w:type="dxa"/>
          <w:bottom w:w="102" w:type="dxa"/>
          <w:right w:w="62" w:type="dxa"/>
        </w:tblCellMar>
        <w:tblLook w:val="0000"/>
      </w:tblPr>
      <w:tblGrid>
        <w:gridCol w:w="566"/>
        <w:gridCol w:w="1303"/>
        <w:gridCol w:w="682"/>
        <w:gridCol w:w="909"/>
        <w:gridCol w:w="909"/>
        <w:gridCol w:w="1475"/>
        <w:gridCol w:w="1928"/>
        <w:gridCol w:w="2894"/>
        <w:gridCol w:w="852"/>
        <w:gridCol w:w="1190"/>
        <w:gridCol w:w="898"/>
      </w:tblGrid>
      <w:tr w:rsidR="00A160FB">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101A4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3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101A47">
            <w:pPr>
              <w:pStyle w:val="ConsPlusNormal"/>
              <w:jc w:val="center"/>
            </w:pPr>
            <w:r>
              <w:t>N записи в трудовой книжке</w:t>
            </w:r>
          </w:p>
        </w:tc>
        <w:tc>
          <w:tcPr>
            <w:tcW w:w="2498" w:type="dxa"/>
            <w:gridSpan w:val="3"/>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101A47">
            <w:pPr>
              <w:pStyle w:val="ConsPlusNormal"/>
              <w:jc w:val="center"/>
            </w:pPr>
            <w:r>
              <w:t>Дата</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101A47">
            <w:pPr>
              <w:pStyle w:val="ConsPlusNormal"/>
              <w:jc w:val="center"/>
            </w:pPr>
            <w:r>
              <w:t>Замещаемая должность</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101A47">
            <w:pPr>
              <w:pStyle w:val="ConsPlusNormal"/>
              <w:jc w:val="center"/>
            </w:pPr>
            <w:r>
              <w:t>Наименование организации</w:t>
            </w:r>
          </w:p>
        </w:tc>
        <w:tc>
          <w:tcPr>
            <w:tcW w:w="2894"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101A47">
            <w:pPr>
              <w:pStyle w:val="ConsPlusNormal"/>
              <w:jc w:val="center"/>
            </w:pPr>
            <w:r>
              <w:t>Сведения о приеме на работу, перемещениях по работе и увольнении (с указанием причин)</w:t>
            </w:r>
          </w:p>
        </w:tc>
        <w:tc>
          <w:tcPr>
            <w:tcW w:w="2939" w:type="dxa"/>
            <w:gridSpan w:val="3"/>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101A47">
            <w:pPr>
              <w:pStyle w:val="ConsPlusNormal"/>
              <w:jc w:val="center"/>
            </w:pPr>
            <w:r>
              <w:t xml:space="preserve">Стаж муниципальной службы, </w:t>
            </w:r>
            <w:proofErr w:type="gramStart"/>
            <w:r>
              <w:t>принимаемый</w:t>
            </w:r>
            <w:proofErr w:type="gramEnd"/>
            <w:r>
              <w:t xml:space="preserve"> для исчисления размера пенсии за выслугу лет</w:t>
            </w:r>
          </w:p>
        </w:tc>
      </w:tr>
      <w:tr w:rsidR="00A160FB">
        <w:trPr>
          <w:trHeight w:val="509"/>
        </w:trPr>
        <w:tc>
          <w:tcPr>
            <w:tcW w:w="567" w:type="dxa"/>
            <w:vMerge/>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tc>
        <w:tc>
          <w:tcPr>
            <w:tcW w:w="1303" w:type="dxa"/>
            <w:vMerge/>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tc>
        <w:tc>
          <w:tcPr>
            <w:tcW w:w="682" w:type="dxa"/>
            <w:vMerge w:val="restart"/>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101A47">
            <w:pPr>
              <w:pStyle w:val="ConsPlusNormal"/>
              <w:jc w:val="center"/>
            </w:pPr>
            <w:r>
              <w:t>год</w:t>
            </w:r>
          </w:p>
        </w:tc>
        <w:tc>
          <w:tcPr>
            <w:tcW w:w="9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101A47">
            <w:pPr>
              <w:pStyle w:val="ConsPlusNormal"/>
              <w:jc w:val="center"/>
            </w:pPr>
            <w:r>
              <w:t>месяц</w:t>
            </w:r>
          </w:p>
        </w:tc>
        <w:tc>
          <w:tcPr>
            <w:tcW w:w="9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101A47">
            <w:pPr>
              <w:pStyle w:val="ConsPlusNormal"/>
              <w:jc w:val="center"/>
            </w:pPr>
            <w:r>
              <w:t>число</w:t>
            </w: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tc>
        <w:tc>
          <w:tcPr>
            <w:tcW w:w="2891"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tc>
        <w:tc>
          <w:tcPr>
            <w:tcW w:w="2940" w:type="dxa"/>
            <w:gridSpan w:val="3"/>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tc>
      </w:tr>
      <w:tr w:rsidR="00A160FB">
        <w:tc>
          <w:tcPr>
            <w:tcW w:w="567" w:type="dxa"/>
            <w:vMerge/>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tc>
        <w:tc>
          <w:tcPr>
            <w:tcW w:w="1303" w:type="dxa"/>
            <w:vMerge/>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tc>
        <w:tc>
          <w:tcPr>
            <w:tcW w:w="682" w:type="dxa"/>
            <w:vMerge/>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tc>
        <w:tc>
          <w:tcPr>
            <w:tcW w:w="909" w:type="dxa"/>
            <w:vMerge/>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tc>
        <w:tc>
          <w:tcPr>
            <w:tcW w:w="909" w:type="dxa"/>
            <w:vMerge/>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tc>
        <w:tc>
          <w:tcPr>
            <w:tcW w:w="2891"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101A47">
            <w:pPr>
              <w:pStyle w:val="ConsPlusNormal"/>
              <w:jc w:val="center"/>
            </w:pPr>
            <w:r>
              <w:t>лет</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101A47">
            <w:pPr>
              <w:pStyle w:val="ConsPlusNormal"/>
              <w:jc w:val="center"/>
            </w:pPr>
            <w:r>
              <w:t>месяцев</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101A47">
            <w:pPr>
              <w:pStyle w:val="ConsPlusNormal"/>
              <w:jc w:val="center"/>
            </w:pPr>
            <w:r>
              <w:t>дней</w:t>
            </w:r>
          </w:p>
        </w:tc>
      </w:tr>
      <w:tr w:rsidR="00A160FB">
        <w:tc>
          <w:tcPr>
            <w:tcW w:w="567"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jc w:val="center"/>
            </w:pPr>
          </w:p>
        </w:tc>
        <w:tc>
          <w:tcPr>
            <w:tcW w:w="1303"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jc w:val="center"/>
            </w:pPr>
          </w:p>
        </w:tc>
        <w:tc>
          <w:tcPr>
            <w:tcW w:w="682"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jc w:val="center"/>
            </w:pP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jc w:val="center"/>
            </w:pP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jc w:val="center"/>
            </w:pPr>
          </w:p>
        </w:tc>
        <w:tc>
          <w:tcPr>
            <w:tcW w:w="1475"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jc w:val="cente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jc w:val="center"/>
            </w:pPr>
          </w:p>
        </w:tc>
        <w:tc>
          <w:tcPr>
            <w:tcW w:w="2891"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jc w:val="cente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jc w:val="cente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jc w:val="center"/>
            </w:pP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17" w:type="dxa"/>
            </w:tcMar>
          </w:tcPr>
          <w:p w:rsidR="00A160FB" w:rsidRDefault="00A160FB">
            <w:pPr>
              <w:pStyle w:val="ConsPlusNormal"/>
              <w:jc w:val="center"/>
            </w:pPr>
          </w:p>
        </w:tc>
      </w:tr>
    </w:tbl>
    <w:p w:rsidR="00A160FB" w:rsidRDefault="00A160FB">
      <w:pPr>
        <w:pStyle w:val="ConsPlusNormal"/>
        <w:jc w:val="both"/>
      </w:pPr>
    </w:p>
    <w:p w:rsidR="00A160FB" w:rsidRDefault="00101A47">
      <w:pPr>
        <w:pStyle w:val="ConsPlusNonformat"/>
        <w:jc w:val="both"/>
        <w:rPr>
          <w:rFonts w:ascii="Arial" w:hAnsi="Arial"/>
        </w:rPr>
      </w:pPr>
      <w:r>
        <w:rPr>
          <w:rFonts w:ascii="Arial" w:hAnsi="Arial"/>
        </w:rPr>
        <w:t>Общий стаж муниципальной службы _________</w:t>
      </w:r>
    </w:p>
    <w:p w:rsidR="00A160FB" w:rsidRDefault="00A160FB">
      <w:pPr>
        <w:pStyle w:val="ConsPlusNonformat"/>
        <w:jc w:val="both"/>
        <w:rPr>
          <w:rFonts w:ascii="Arial" w:hAnsi="Arial"/>
        </w:rPr>
      </w:pPr>
    </w:p>
    <w:p w:rsidR="00A160FB" w:rsidRDefault="00101A47">
      <w:pPr>
        <w:pStyle w:val="ConsPlusNonformat"/>
        <w:jc w:val="both"/>
        <w:rPr>
          <w:rFonts w:ascii="Arial" w:hAnsi="Arial"/>
        </w:rPr>
      </w:pPr>
      <w:r>
        <w:rPr>
          <w:rFonts w:ascii="Arial" w:hAnsi="Arial"/>
        </w:rPr>
        <w:t>Специалист   _____________________________ ________________________</w:t>
      </w:r>
    </w:p>
    <w:p w:rsidR="00A160FB" w:rsidRDefault="00101A47">
      <w:pPr>
        <w:pStyle w:val="ConsPlusNonformat"/>
        <w:jc w:val="both"/>
        <w:rPr>
          <w:rFonts w:ascii="Arial" w:hAnsi="Arial"/>
        </w:rPr>
        <w:sectPr w:rsidR="00A160FB">
          <w:headerReference w:type="default" r:id="rId27"/>
          <w:footerReference w:type="default" r:id="rId28"/>
          <w:pgSz w:w="16838" w:h="11906" w:orient="landscape"/>
          <w:pgMar w:top="1701" w:right="1134" w:bottom="850" w:left="1134" w:header="0" w:footer="0" w:gutter="0"/>
          <w:cols w:space="720"/>
          <w:formProt w:val="0"/>
          <w:docGrid w:linePitch="240" w:charSpace="-2049"/>
        </w:sectPr>
      </w:pPr>
      <w:r>
        <w:rPr>
          <w:rFonts w:ascii="Arial" w:hAnsi="Arial"/>
        </w:rPr>
        <w:t>М.П</w:t>
      </w:r>
      <w:r w:rsidR="00224052">
        <w:rPr>
          <w:rFonts w:ascii="Arial" w:hAnsi="Arial"/>
        </w:rPr>
        <w:t>.</w:t>
      </w:r>
      <w:r>
        <w:rPr>
          <w:rFonts w:ascii="Arial" w:hAnsi="Arial"/>
        </w:rPr>
        <w:t xml:space="preserve"> фамилия, имя, отчество              подпись</w:t>
      </w:r>
    </w:p>
    <w:p w:rsidR="00A160FB" w:rsidRDefault="00A160FB">
      <w:pPr>
        <w:pStyle w:val="ConsPlusNormal"/>
        <w:ind w:firstLine="540"/>
        <w:jc w:val="both"/>
      </w:pPr>
    </w:p>
    <w:p w:rsidR="00A160FB" w:rsidRDefault="00A160FB">
      <w:pPr>
        <w:pStyle w:val="ConsPlusNormal"/>
        <w:ind w:firstLine="540"/>
        <w:jc w:val="both"/>
      </w:pPr>
    </w:p>
    <w:p w:rsidR="00A160FB" w:rsidRDefault="00101A47">
      <w:pPr>
        <w:pStyle w:val="ConsPlusNormal"/>
        <w:jc w:val="right"/>
        <w:outlineLvl w:val="1"/>
        <w:rPr>
          <w:sz w:val="26"/>
          <w:szCs w:val="26"/>
        </w:rPr>
      </w:pPr>
      <w:r>
        <w:rPr>
          <w:sz w:val="26"/>
          <w:szCs w:val="26"/>
        </w:rPr>
        <w:t>Приложение N 4</w:t>
      </w:r>
    </w:p>
    <w:p w:rsidR="00A160FB" w:rsidRDefault="00101A47">
      <w:pPr>
        <w:pStyle w:val="ConsPlusNormal"/>
        <w:jc w:val="right"/>
        <w:rPr>
          <w:sz w:val="26"/>
          <w:szCs w:val="26"/>
        </w:rPr>
      </w:pPr>
      <w:r>
        <w:rPr>
          <w:sz w:val="26"/>
          <w:szCs w:val="26"/>
        </w:rPr>
        <w:t>к Положению об определении</w:t>
      </w:r>
    </w:p>
    <w:p w:rsidR="00A160FB" w:rsidRDefault="00101A47">
      <w:pPr>
        <w:pStyle w:val="ConsPlusNormal"/>
        <w:jc w:val="right"/>
        <w:rPr>
          <w:sz w:val="26"/>
          <w:szCs w:val="26"/>
        </w:rPr>
      </w:pPr>
      <w:r>
        <w:rPr>
          <w:sz w:val="26"/>
          <w:szCs w:val="26"/>
        </w:rPr>
        <w:t>условий предоставления и порядка</w:t>
      </w:r>
    </w:p>
    <w:p w:rsidR="00A160FB" w:rsidRDefault="00101A47">
      <w:pPr>
        <w:pStyle w:val="ConsPlusNormal"/>
        <w:jc w:val="right"/>
        <w:rPr>
          <w:sz w:val="26"/>
          <w:szCs w:val="26"/>
        </w:rPr>
      </w:pPr>
      <w:r>
        <w:rPr>
          <w:sz w:val="26"/>
          <w:szCs w:val="26"/>
        </w:rPr>
        <w:t>выплаты пенсии за выслугу лет лицам,</w:t>
      </w:r>
    </w:p>
    <w:p w:rsidR="00A160FB" w:rsidRDefault="00101A47">
      <w:pPr>
        <w:pStyle w:val="ConsPlusNormal"/>
        <w:jc w:val="right"/>
        <w:rPr>
          <w:sz w:val="26"/>
          <w:szCs w:val="26"/>
        </w:rPr>
      </w:pPr>
      <w:r>
        <w:rPr>
          <w:sz w:val="26"/>
          <w:szCs w:val="26"/>
        </w:rPr>
        <w:t>замещавшим должности муниципальной</w:t>
      </w:r>
    </w:p>
    <w:p w:rsidR="00A160FB" w:rsidRDefault="00101A47">
      <w:pPr>
        <w:pStyle w:val="ConsPlusNormal"/>
        <w:jc w:val="right"/>
        <w:rPr>
          <w:sz w:val="26"/>
          <w:szCs w:val="26"/>
        </w:rPr>
      </w:pPr>
      <w:proofErr w:type="gramStart"/>
      <w:r>
        <w:rPr>
          <w:sz w:val="26"/>
          <w:szCs w:val="26"/>
        </w:rPr>
        <w:t>службы (муниципальные должности</w:t>
      </w:r>
      <w:proofErr w:type="gramEnd"/>
    </w:p>
    <w:p w:rsidR="00A160FB" w:rsidRDefault="00101A47">
      <w:pPr>
        <w:pStyle w:val="ConsPlusNormal"/>
        <w:jc w:val="right"/>
        <w:rPr>
          <w:sz w:val="26"/>
          <w:szCs w:val="26"/>
        </w:rPr>
      </w:pPr>
      <w:r>
        <w:rPr>
          <w:sz w:val="26"/>
          <w:szCs w:val="26"/>
        </w:rPr>
        <w:t>муниципальной службы) в администрации</w:t>
      </w:r>
    </w:p>
    <w:p w:rsidR="00A160FB" w:rsidRDefault="00224052">
      <w:pPr>
        <w:pStyle w:val="ConsPlusNormal"/>
        <w:jc w:val="right"/>
        <w:rPr>
          <w:sz w:val="26"/>
          <w:szCs w:val="26"/>
        </w:rPr>
      </w:pPr>
      <w:r>
        <w:rPr>
          <w:sz w:val="26"/>
          <w:szCs w:val="26"/>
        </w:rPr>
        <w:t xml:space="preserve">Красноярского </w:t>
      </w:r>
      <w:r w:rsidR="00101A47">
        <w:rPr>
          <w:sz w:val="26"/>
          <w:szCs w:val="26"/>
        </w:rPr>
        <w:t xml:space="preserve"> сельского поселения</w:t>
      </w:r>
    </w:p>
    <w:p w:rsidR="00A160FB" w:rsidRDefault="00A160FB">
      <w:pPr>
        <w:pStyle w:val="ConsPlusNormal"/>
        <w:jc w:val="center"/>
      </w:pPr>
    </w:p>
    <w:p w:rsidR="00A160FB" w:rsidRDefault="00101A47">
      <w:pPr>
        <w:pStyle w:val="ConsPlusNonformat"/>
        <w:jc w:val="center"/>
      </w:pPr>
      <w:r>
        <w:t xml:space="preserve">  </w:t>
      </w:r>
      <w:r>
        <w:rPr>
          <w:rFonts w:ascii="Arial" w:hAnsi="Arial"/>
        </w:rPr>
        <w:t xml:space="preserve"> Герб Уватского муниципального района</w:t>
      </w:r>
    </w:p>
    <w:p w:rsidR="00A160FB" w:rsidRDefault="00A160FB">
      <w:pPr>
        <w:pStyle w:val="ConsPlusNonformat"/>
        <w:jc w:val="center"/>
        <w:rPr>
          <w:rFonts w:ascii="Arial" w:hAnsi="Arial"/>
        </w:rPr>
      </w:pPr>
    </w:p>
    <w:p w:rsidR="00A160FB" w:rsidRDefault="00101A47">
      <w:pPr>
        <w:pStyle w:val="ConsPlusNonformat"/>
        <w:jc w:val="center"/>
        <w:rPr>
          <w:rFonts w:ascii="Arial" w:hAnsi="Arial"/>
        </w:rPr>
      </w:pPr>
      <w:r>
        <w:rPr>
          <w:rFonts w:ascii="Arial" w:hAnsi="Arial"/>
        </w:rPr>
        <w:t xml:space="preserve">                   АДМИНИСТРАЦИЯ </w:t>
      </w:r>
      <w:r w:rsidR="00224052">
        <w:rPr>
          <w:rFonts w:ascii="Arial" w:hAnsi="Arial"/>
        </w:rPr>
        <w:t xml:space="preserve">КРАСНОЯРСКОГО </w:t>
      </w:r>
      <w:r>
        <w:rPr>
          <w:rFonts w:ascii="Arial" w:hAnsi="Arial"/>
        </w:rPr>
        <w:t xml:space="preserve"> СЕЛЬСКОГО ПОСЕЛЕНИЯ          </w:t>
      </w:r>
    </w:p>
    <w:p w:rsidR="00A160FB" w:rsidRDefault="00A160FB">
      <w:pPr>
        <w:pStyle w:val="ConsPlusNonformat"/>
        <w:jc w:val="center"/>
        <w:rPr>
          <w:rFonts w:ascii="Arial" w:hAnsi="Arial"/>
        </w:rPr>
      </w:pPr>
    </w:p>
    <w:p w:rsidR="00A160FB" w:rsidRDefault="00101A47">
      <w:pPr>
        <w:pStyle w:val="ConsPlusNonformat"/>
        <w:jc w:val="center"/>
        <w:rPr>
          <w:rFonts w:ascii="Arial" w:hAnsi="Arial"/>
        </w:rPr>
      </w:pPr>
      <w:bookmarkStart w:id="7" w:name="P372"/>
      <w:bookmarkEnd w:id="7"/>
      <w:r>
        <w:rPr>
          <w:rFonts w:ascii="Arial" w:hAnsi="Arial"/>
        </w:rPr>
        <w:t xml:space="preserve">  </w:t>
      </w:r>
      <w:r>
        <w:rPr>
          <w:rFonts w:ascii="Arial" w:hAnsi="Arial"/>
        </w:rPr>
        <w:tab/>
        <w:t xml:space="preserve">  РАСПОРЯЖЕНИЕ</w:t>
      </w:r>
    </w:p>
    <w:p w:rsidR="00A160FB" w:rsidRDefault="00A160FB">
      <w:pPr>
        <w:pStyle w:val="ConsPlusNonformat"/>
        <w:jc w:val="center"/>
        <w:rPr>
          <w:rFonts w:ascii="Arial" w:hAnsi="Arial"/>
        </w:rPr>
      </w:pPr>
    </w:p>
    <w:p w:rsidR="00A160FB" w:rsidRDefault="00101A47">
      <w:pPr>
        <w:pStyle w:val="ConsPlusNonformat"/>
        <w:jc w:val="both"/>
        <w:rPr>
          <w:rFonts w:ascii="Arial" w:hAnsi="Arial"/>
        </w:rPr>
      </w:pPr>
      <w:r>
        <w:rPr>
          <w:rFonts w:ascii="Arial" w:hAnsi="Arial"/>
        </w:rPr>
        <w:t>"_</w:t>
      </w:r>
      <w:r w:rsidR="00224052">
        <w:rPr>
          <w:rFonts w:ascii="Arial" w:hAnsi="Arial"/>
        </w:rPr>
        <w:t xml:space="preserve">_" __________                              </w:t>
      </w:r>
      <w:r>
        <w:rPr>
          <w:rFonts w:ascii="Arial" w:hAnsi="Arial"/>
        </w:rPr>
        <w:t xml:space="preserve">         </w:t>
      </w:r>
      <w:r w:rsidR="00224052">
        <w:rPr>
          <w:rFonts w:ascii="Arial" w:hAnsi="Arial"/>
        </w:rPr>
        <w:t xml:space="preserve"> </w:t>
      </w:r>
      <w:r>
        <w:rPr>
          <w:rFonts w:ascii="Arial" w:hAnsi="Arial"/>
        </w:rPr>
        <w:t xml:space="preserve">с. </w:t>
      </w:r>
      <w:r w:rsidR="00224052">
        <w:rPr>
          <w:rFonts w:ascii="Arial" w:hAnsi="Arial"/>
        </w:rPr>
        <w:t xml:space="preserve">Красный Яр                      </w:t>
      </w:r>
      <w:r>
        <w:rPr>
          <w:rFonts w:ascii="Arial" w:hAnsi="Arial"/>
        </w:rPr>
        <w:t xml:space="preserve">                           N ____</w:t>
      </w:r>
    </w:p>
    <w:p w:rsidR="00A160FB" w:rsidRDefault="00101A47">
      <w:pPr>
        <w:pStyle w:val="ConsPlusNonformat"/>
        <w:jc w:val="both"/>
        <w:rPr>
          <w:rFonts w:ascii="Arial" w:hAnsi="Arial"/>
        </w:rPr>
      </w:pPr>
      <w:r>
        <w:rPr>
          <w:rFonts w:ascii="Arial" w:hAnsi="Arial"/>
        </w:rPr>
        <w:t xml:space="preserve">            </w:t>
      </w:r>
    </w:p>
    <w:p w:rsidR="00A160FB" w:rsidRDefault="00A160FB">
      <w:pPr>
        <w:pStyle w:val="ConsPlusNonformat"/>
        <w:jc w:val="both"/>
        <w:rPr>
          <w:rFonts w:ascii="Arial" w:hAnsi="Arial"/>
        </w:rPr>
      </w:pPr>
    </w:p>
    <w:p w:rsidR="00A160FB" w:rsidRDefault="00101A47">
      <w:pPr>
        <w:pStyle w:val="ConsPlusNonformat"/>
        <w:jc w:val="both"/>
      </w:pPr>
      <w:r>
        <w:rPr>
          <w:rFonts w:ascii="Arial" w:hAnsi="Arial"/>
        </w:rPr>
        <w:tab/>
      </w:r>
      <w:r>
        <w:rPr>
          <w:rFonts w:ascii="Arial" w:eastAsia="Calibri" w:hAnsi="Arial" w:cs="Arial"/>
          <w:sz w:val="26"/>
          <w:szCs w:val="26"/>
          <w:lang w:eastAsia="en-US"/>
        </w:rPr>
        <w:t xml:space="preserve">В  соответствии  с  Федеральным  </w:t>
      </w:r>
      <w:hyperlink r:id="rId29">
        <w:r>
          <w:rPr>
            <w:rStyle w:val="-"/>
            <w:rFonts w:ascii="Arial" w:eastAsia="Calibri" w:hAnsi="Arial" w:cs="Arial"/>
            <w:color w:val="00000A"/>
            <w:sz w:val="26"/>
            <w:szCs w:val="26"/>
            <w:u w:val="none"/>
            <w:lang w:eastAsia="en-US"/>
          </w:rPr>
          <w:t>законом</w:t>
        </w:r>
      </w:hyperlink>
      <w:r>
        <w:rPr>
          <w:rFonts w:ascii="Arial" w:eastAsia="Calibri" w:hAnsi="Arial" w:cs="Arial"/>
          <w:sz w:val="26"/>
          <w:szCs w:val="26"/>
          <w:lang w:eastAsia="en-US"/>
        </w:rPr>
        <w:t xml:space="preserve">  "О государственном пенсионном обеспечении   в   Российской   Федерации",  </w:t>
      </w:r>
      <w:hyperlink r:id="rId30">
        <w:r>
          <w:rPr>
            <w:rStyle w:val="-"/>
            <w:rFonts w:ascii="Arial" w:eastAsia="Calibri" w:hAnsi="Arial" w:cs="Arial"/>
            <w:color w:val="00000A"/>
            <w:sz w:val="26"/>
            <w:szCs w:val="26"/>
            <w:u w:val="none"/>
            <w:lang w:eastAsia="en-US"/>
          </w:rPr>
          <w:t>Законом</w:t>
        </w:r>
      </w:hyperlink>
      <w:r>
        <w:rPr>
          <w:rFonts w:ascii="Arial" w:eastAsia="Calibri" w:hAnsi="Arial" w:cs="Arial"/>
          <w:sz w:val="26"/>
          <w:szCs w:val="26"/>
          <w:lang w:eastAsia="en-US"/>
        </w:rPr>
        <w:t xml:space="preserve">  Тюменской  области  "О муниципальной  службе  в  Тюменской  области",  </w:t>
      </w:r>
      <w:hyperlink r:id="rId31">
        <w:r>
          <w:rPr>
            <w:rStyle w:val="-"/>
            <w:rFonts w:ascii="Arial" w:eastAsia="Calibri" w:hAnsi="Arial" w:cs="Arial"/>
            <w:color w:val="00000A"/>
            <w:sz w:val="26"/>
            <w:szCs w:val="26"/>
            <w:u w:val="none"/>
            <w:lang w:eastAsia="en-US"/>
          </w:rPr>
          <w:t>Положением</w:t>
        </w:r>
      </w:hyperlink>
      <w:r>
        <w:rPr>
          <w:rFonts w:ascii="Arial" w:eastAsia="Calibri" w:hAnsi="Arial" w:cs="Arial"/>
          <w:sz w:val="26"/>
          <w:szCs w:val="26"/>
          <w:lang w:eastAsia="en-US"/>
        </w:rPr>
        <w:t xml:space="preserve">  о муниципальной службе  в  администрации ___ сельского поселения  и  на основании решения комиссии по установлению стажа муниципальной службы и пенсии за выслугу лет администрации ___ сельского поселения  от ________________ N _________:</w:t>
      </w:r>
    </w:p>
    <w:p w:rsidR="00A160FB" w:rsidRDefault="00101A47">
      <w:pPr>
        <w:pStyle w:val="ConsPlusNonformat"/>
        <w:jc w:val="both"/>
        <w:rPr>
          <w:rFonts w:ascii="Arial" w:eastAsia="Calibri" w:hAnsi="Arial" w:cs="Arial"/>
          <w:sz w:val="26"/>
          <w:szCs w:val="26"/>
          <w:lang w:eastAsia="en-US"/>
        </w:rPr>
      </w:pPr>
      <w:r>
        <w:rPr>
          <w:rFonts w:ascii="Arial" w:eastAsia="Calibri" w:hAnsi="Arial" w:cs="Arial"/>
          <w:sz w:val="26"/>
          <w:szCs w:val="26"/>
          <w:lang w:eastAsia="en-US"/>
        </w:rPr>
        <w:t xml:space="preserve">    </w:t>
      </w:r>
      <w:r>
        <w:rPr>
          <w:rFonts w:ascii="Arial" w:eastAsia="Calibri" w:hAnsi="Arial" w:cs="Arial"/>
          <w:sz w:val="26"/>
          <w:szCs w:val="26"/>
          <w:lang w:eastAsia="en-US"/>
        </w:rPr>
        <w:tab/>
        <w:t>Назначить</w:t>
      </w:r>
    </w:p>
    <w:p w:rsidR="00A160FB" w:rsidRDefault="00101A47">
      <w:pPr>
        <w:pStyle w:val="ConsPlusNonformat"/>
        <w:jc w:val="both"/>
        <w:rPr>
          <w:rFonts w:ascii="Arial" w:eastAsia="Calibri" w:hAnsi="Arial" w:cs="Arial"/>
          <w:sz w:val="26"/>
          <w:szCs w:val="26"/>
          <w:lang w:eastAsia="en-US"/>
        </w:rPr>
      </w:pPr>
      <w:r>
        <w:rPr>
          <w:rFonts w:ascii="Arial" w:eastAsia="Calibri" w:hAnsi="Arial" w:cs="Arial"/>
          <w:sz w:val="26"/>
          <w:szCs w:val="26"/>
          <w:lang w:eastAsia="en-US"/>
        </w:rPr>
        <w:t>________________________________________________________________</w:t>
      </w:r>
    </w:p>
    <w:p w:rsidR="00A160FB" w:rsidRDefault="00101A47">
      <w:pPr>
        <w:pStyle w:val="ConsPlusNonformat"/>
        <w:jc w:val="both"/>
        <w:rPr>
          <w:rFonts w:ascii="Arial" w:eastAsia="Calibri" w:hAnsi="Arial" w:cs="Arial"/>
          <w:sz w:val="26"/>
          <w:szCs w:val="26"/>
          <w:lang w:eastAsia="en-US"/>
        </w:rPr>
      </w:pPr>
      <w:r>
        <w:rPr>
          <w:rFonts w:ascii="Arial" w:eastAsia="Calibri" w:hAnsi="Arial" w:cs="Arial"/>
          <w:sz w:val="26"/>
          <w:szCs w:val="26"/>
          <w:lang w:eastAsia="en-US"/>
        </w:rPr>
        <w:t xml:space="preserve">                                              (фамилия, имя, отчество)</w:t>
      </w:r>
    </w:p>
    <w:p w:rsidR="00A160FB" w:rsidRDefault="00101A47">
      <w:pPr>
        <w:pStyle w:val="ConsPlusNonformat"/>
        <w:jc w:val="both"/>
        <w:rPr>
          <w:rFonts w:ascii="Arial" w:eastAsia="Calibri" w:hAnsi="Arial" w:cs="Arial"/>
          <w:sz w:val="26"/>
          <w:szCs w:val="26"/>
          <w:lang w:eastAsia="en-US"/>
        </w:rPr>
      </w:pPr>
      <w:r>
        <w:rPr>
          <w:rFonts w:ascii="Arial" w:eastAsia="Calibri" w:hAnsi="Arial" w:cs="Arial"/>
          <w:sz w:val="26"/>
          <w:szCs w:val="26"/>
          <w:lang w:eastAsia="en-US"/>
        </w:rPr>
        <w:t>пенсию за выслугу лет_____________________________________________</w:t>
      </w:r>
    </w:p>
    <w:p w:rsidR="00A160FB" w:rsidRDefault="00101A47">
      <w:pPr>
        <w:pStyle w:val="ConsPlusNonformat"/>
        <w:jc w:val="both"/>
        <w:rPr>
          <w:rFonts w:ascii="Arial" w:eastAsia="Calibri" w:hAnsi="Arial" w:cs="Arial"/>
          <w:sz w:val="26"/>
          <w:szCs w:val="26"/>
          <w:lang w:eastAsia="en-US"/>
        </w:rPr>
      </w:pPr>
      <w:r>
        <w:rPr>
          <w:rFonts w:ascii="Arial" w:eastAsia="Calibri" w:hAnsi="Arial" w:cs="Arial"/>
          <w:sz w:val="26"/>
          <w:szCs w:val="26"/>
          <w:lang w:eastAsia="en-US"/>
        </w:rPr>
        <w:tab/>
      </w:r>
      <w:r>
        <w:rPr>
          <w:rFonts w:ascii="Arial" w:eastAsia="Calibri" w:hAnsi="Arial" w:cs="Arial"/>
          <w:sz w:val="26"/>
          <w:szCs w:val="26"/>
          <w:lang w:eastAsia="en-US"/>
        </w:rPr>
        <w:tab/>
      </w:r>
      <w:r>
        <w:rPr>
          <w:rFonts w:ascii="Arial" w:eastAsia="Calibri" w:hAnsi="Arial" w:cs="Arial"/>
          <w:sz w:val="26"/>
          <w:szCs w:val="26"/>
          <w:lang w:eastAsia="en-US"/>
        </w:rPr>
        <w:tab/>
      </w:r>
      <w:r>
        <w:rPr>
          <w:rFonts w:ascii="Arial" w:eastAsia="Calibri" w:hAnsi="Arial" w:cs="Arial"/>
          <w:sz w:val="26"/>
          <w:szCs w:val="26"/>
          <w:lang w:eastAsia="en-US"/>
        </w:rPr>
        <w:tab/>
      </w:r>
      <w:r>
        <w:rPr>
          <w:rFonts w:ascii="Arial" w:eastAsia="Calibri" w:hAnsi="Arial" w:cs="Arial"/>
          <w:sz w:val="26"/>
          <w:szCs w:val="26"/>
          <w:lang w:eastAsia="en-US"/>
        </w:rPr>
        <w:tab/>
      </w:r>
      <w:r>
        <w:rPr>
          <w:rFonts w:ascii="Arial" w:eastAsia="Calibri" w:hAnsi="Arial" w:cs="Arial"/>
          <w:sz w:val="26"/>
          <w:szCs w:val="26"/>
          <w:lang w:eastAsia="en-US"/>
        </w:rPr>
        <w:tab/>
        <w:t>(день, месяц, год)</w:t>
      </w:r>
    </w:p>
    <w:p w:rsidR="00A160FB" w:rsidRDefault="00101A47">
      <w:pPr>
        <w:pStyle w:val="ConsPlusNonformat"/>
        <w:jc w:val="both"/>
        <w:rPr>
          <w:rFonts w:ascii="Arial" w:eastAsia="Calibri" w:hAnsi="Arial" w:cs="Arial"/>
          <w:sz w:val="26"/>
          <w:szCs w:val="26"/>
          <w:lang w:eastAsia="en-US"/>
        </w:rPr>
      </w:pPr>
      <w:r>
        <w:rPr>
          <w:rFonts w:ascii="Arial" w:eastAsia="Calibri" w:hAnsi="Arial" w:cs="Arial"/>
          <w:sz w:val="26"/>
          <w:szCs w:val="26"/>
          <w:lang w:eastAsia="en-US"/>
        </w:rPr>
        <w:t>в сумме _______________________ руб. ________ коп.</w:t>
      </w:r>
    </w:p>
    <w:p w:rsidR="00A160FB" w:rsidRDefault="00A160FB">
      <w:pPr>
        <w:pStyle w:val="ConsPlusNonformat"/>
        <w:jc w:val="both"/>
        <w:rPr>
          <w:rFonts w:ascii="Arial" w:eastAsia="Calibri" w:hAnsi="Arial" w:cs="Arial"/>
          <w:sz w:val="26"/>
          <w:szCs w:val="26"/>
          <w:lang w:eastAsia="en-US"/>
        </w:rPr>
      </w:pPr>
    </w:p>
    <w:p w:rsidR="00A160FB" w:rsidRDefault="00101A47">
      <w:pPr>
        <w:pStyle w:val="ConsPlusNonformat"/>
        <w:jc w:val="both"/>
        <w:rPr>
          <w:rFonts w:ascii="Arial" w:eastAsia="Calibri" w:hAnsi="Arial" w:cs="Arial"/>
          <w:sz w:val="26"/>
          <w:szCs w:val="26"/>
          <w:lang w:eastAsia="en-US"/>
        </w:rPr>
      </w:pPr>
      <w:r>
        <w:rPr>
          <w:rFonts w:ascii="Arial" w:eastAsia="Calibri" w:hAnsi="Arial" w:cs="Arial"/>
          <w:sz w:val="26"/>
          <w:szCs w:val="26"/>
          <w:lang w:eastAsia="en-US"/>
        </w:rPr>
        <w:t>_____________ _________________________</w:t>
      </w:r>
    </w:p>
    <w:p w:rsidR="00A160FB" w:rsidRDefault="00101A47">
      <w:pPr>
        <w:pStyle w:val="ConsPlusNonformat"/>
        <w:jc w:val="both"/>
        <w:rPr>
          <w:rFonts w:ascii="Arial" w:eastAsia="Calibri" w:hAnsi="Arial" w:cs="Arial"/>
          <w:sz w:val="26"/>
          <w:szCs w:val="26"/>
          <w:lang w:eastAsia="en-US"/>
        </w:rPr>
      </w:pPr>
      <w:r>
        <w:rPr>
          <w:rFonts w:ascii="Arial" w:eastAsia="Calibri" w:hAnsi="Arial" w:cs="Arial"/>
          <w:sz w:val="26"/>
          <w:szCs w:val="26"/>
          <w:lang w:eastAsia="en-US"/>
        </w:rPr>
        <w:t xml:space="preserve">       (подпись)               (и.о</w:t>
      </w:r>
      <w:proofErr w:type="gramStart"/>
      <w:r>
        <w:rPr>
          <w:rFonts w:ascii="Arial" w:eastAsia="Calibri" w:hAnsi="Arial" w:cs="Arial"/>
          <w:sz w:val="26"/>
          <w:szCs w:val="26"/>
          <w:lang w:eastAsia="en-US"/>
        </w:rPr>
        <w:t>.ф</w:t>
      </w:r>
      <w:proofErr w:type="gramEnd"/>
      <w:r>
        <w:rPr>
          <w:rFonts w:ascii="Arial" w:eastAsia="Calibri" w:hAnsi="Arial" w:cs="Arial"/>
          <w:sz w:val="26"/>
          <w:szCs w:val="26"/>
          <w:lang w:eastAsia="en-US"/>
        </w:rPr>
        <w:t>амилия)</w:t>
      </w:r>
    </w:p>
    <w:p w:rsidR="00A160FB" w:rsidRDefault="00A160FB">
      <w:pPr>
        <w:pStyle w:val="ConsPlusNonformat"/>
        <w:jc w:val="both"/>
        <w:rPr>
          <w:rFonts w:ascii="Arial" w:eastAsia="Calibri" w:hAnsi="Arial" w:cs="Arial"/>
          <w:sz w:val="26"/>
          <w:szCs w:val="26"/>
          <w:lang w:eastAsia="en-US"/>
        </w:rPr>
      </w:pPr>
    </w:p>
    <w:p w:rsidR="00A160FB" w:rsidRDefault="00101A47">
      <w:pPr>
        <w:pStyle w:val="ConsPlusNonformat"/>
        <w:jc w:val="both"/>
        <w:rPr>
          <w:rFonts w:ascii="Arial" w:eastAsia="Calibri" w:hAnsi="Arial" w:cs="Arial"/>
          <w:sz w:val="26"/>
          <w:szCs w:val="26"/>
          <w:lang w:eastAsia="en-US"/>
        </w:rPr>
      </w:pPr>
      <w:r>
        <w:rPr>
          <w:rFonts w:ascii="Arial" w:eastAsia="Calibri" w:hAnsi="Arial" w:cs="Arial"/>
          <w:sz w:val="26"/>
          <w:szCs w:val="26"/>
          <w:lang w:eastAsia="en-US"/>
        </w:rPr>
        <w:t>Примечание:  в  случае  прекращения,  возобновления выплаты пенсии издается распоряжение  о  прекращении, возобновлении выплаты пенсии за выслугу лет к трудовой пенсии с определенной даты с указанием основания.</w:t>
      </w:r>
    </w:p>
    <w:p w:rsidR="00A160FB" w:rsidRDefault="00A160FB">
      <w:pPr>
        <w:pStyle w:val="ConsPlusNormal"/>
        <w:jc w:val="both"/>
      </w:pPr>
    </w:p>
    <w:p w:rsidR="00A160FB" w:rsidRDefault="00A160FB">
      <w:pPr>
        <w:pStyle w:val="ConsPlusNormal"/>
        <w:jc w:val="right"/>
      </w:pPr>
    </w:p>
    <w:p w:rsidR="00A160FB" w:rsidRDefault="00A160FB">
      <w:pPr>
        <w:pStyle w:val="ConsPlusNormal"/>
        <w:jc w:val="right"/>
      </w:pPr>
    </w:p>
    <w:p w:rsidR="00A160FB" w:rsidRDefault="00A160FB">
      <w:pPr>
        <w:pStyle w:val="ConsPlusNormal"/>
        <w:jc w:val="right"/>
      </w:pPr>
    </w:p>
    <w:p w:rsidR="00A160FB" w:rsidRDefault="00A160FB">
      <w:pPr>
        <w:pStyle w:val="ConsPlusNormal"/>
        <w:jc w:val="right"/>
      </w:pPr>
    </w:p>
    <w:p w:rsidR="00A160FB" w:rsidRDefault="00A160FB">
      <w:pPr>
        <w:pStyle w:val="ConsPlusNormal"/>
        <w:jc w:val="right"/>
      </w:pPr>
    </w:p>
    <w:p w:rsidR="00A160FB" w:rsidRDefault="00A160FB">
      <w:pPr>
        <w:pStyle w:val="ConsPlusNormal"/>
        <w:jc w:val="right"/>
      </w:pPr>
    </w:p>
    <w:p w:rsidR="00A160FB" w:rsidRDefault="00A160FB">
      <w:pPr>
        <w:pStyle w:val="ConsPlusNormal"/>
        <w:jc w:val="right"/>
      </w:pPr>
    </w:p>
    <w:p w:rsidR="00A160FB" w:rsidRDefault="00A160FB">
      <w:pPr>
        <w:pStyle w:val="ConsPlusNormal"/>
        <w:jc w:val="right"/>
      </w:pPr>
    </w:p>
    <w:p w:rsidR="00A160FB" w:rsidRDefault="00A160FB">
      <w:pPr>
        <w:pStyle w:val="ConsPlusNormal"/>
        <w:jc w:val="right"/>
      </w:pPr>
    </w:p>
    <w:p w:rsidR="00A160FB" w:rsidRDefault="00A160FB">
      <w:pPr>
        <w:pStyle w:val="ConsPlusNormal"/>
        <w:jc w:val="right"/>
      </w:pPr>
    </w:p>
    <w:p w:rsidR="00A160FB" w:rsidRDefault="00A160FB">
      <w:pPr>
        <w:pStyle w:val="ConsPlusNormal"/>
        <w:jc w:val="right"/>
      </w:pPr>
    </w:p>
    <w:p w:rsidR="00A160FB" w:rsidRDefault="00A160FB">
      <w:pPr>
        <w:pStyle w:val="ConsPlusNormal"/>
        <w:jc w:val="right"/>
      </w:pPr>
    </w:p>
    <w:p w:rsidR="00A160FB" w:rsidRDefault="00101A47">
      <w:pPr>
        <w:pStyle w:val="ConsPlusNormal"/>
        <w:jc w:val="right"/>
        <w:outlineLvl w:val="1"/>
        <w:rPr>
          <w:sz w:val="26"/>
          <w:szCs w:val="26"/>
        </w:rPr>
      </w:pPr>
      <w:r>
        <w:rPr>
          <w:sz w:val="26"/>
          <w:szCs w:val="26"/>
        </w:rPr>
        <w:t>Приложение N 5</w:t>
      </w:r>
    </w:p>
    <w:p w:rsidR="00A160FB" w:rsidRDefault="00101A47">
      <w:pPr>
        <w:pStyle w:val="ConsPlusNormal"/>
        <w:jc w:val="right"/>
        <w:rPr>
          <w:sz w:val="26"/>
          <w:szCs w:val="26"/>
        </w:rPr>
      </w:pPr>
      <w:r>
        <w:rPr>
          <w:sz w:val="26"/>
          <w:szCs w:val="26"/>
        </w:rPr>
        <w:t>к Положению об определении</w:t>
      </w:r>
    </w:p>
    <w:p w:rsidR="00A160FB" w:rsidRDefault="00101A47">
      <w:pPr>
        <w:pStyle w:val="ConsPlusNormal"/>
        <w:jc w:val="right"/>
        <w:rPr>
          <w:sz w:val="26"/>
          <w:szCs w:val="26"/>
        </w:rPr>
      </w:pPr>
      <w:r>
        <w:rPr>
          <w:sz w:val="26"/>
          <w:szCs w:val="26"/>
        </w:rPr>
        <w:t>условий предоставления и порядка</w:t>
      </w:r>
    </w:p>
    <w:p w:rsidR="00A160FB" w:rsidRDefault="00101A47">
      <w:pPr>
        <w:pStyle w:val="ConsPlusNormal"/>
        <w:jc w:val="right"/>
        <w:rPr>
          <w:sz w:val="26"/>
          <w:szCs w:val="26"/>
        </w:rPr>
      </w:pPr>
      <w:r>
        <w:rPr>
          <w:sz w:val="26"/>
          <w:szCs w:val="26"/>
        </w:rPr>
        <w:t>выплаты пенсии за выслугу лет лицам,</w:t>
      </w:r>
    </w:p>
    <w:p w:rsidR="00A160FB" w:rsidRDefault="00101A47">
      <w:pPr>
        <w:pStyle w:val="ConsPlusNormal"/>
        <w:jc w:val="right"/>
        <w:rPr>
          <w:sz w:val="26"/>
          <w:szCs w:val="26"/>
        </w:rPr>
      </w:pPr>
      <w:r>
        <w:rPr>
          <w:sz w:val="26"/>
          <w:szCs w:val="26"/>
        </w:rPr>
        <w:t>замещавшим должности муниципальной</w:t>
      </w:r>
    </w:p>
    <w:p w:rsidR="00A160FB" w:rsidRDefault="00101A47">
      <w:pPr>
        <w:pStyle w:val="ConsPlusNormal"/>
        <w:jc w:val="right"/>
        <w:rPr>
          <w:sz w:val="26"/>
          <w:szCs w:val="26"/>
        </w:rPr>
      </w:pPr>
      <w:proofErr w:type="gramStart"/>
      <w:r>
        <w:rPr>
          <w:sz w:val="26"/>
          <w:szCs w:val="26"/>
        </w:rPr>
        <w:t>службы (муниципальные должности</w:t>
      </w:r>
      <w:proofErr w:type="gramEnd"/>
    </w:p>
    <w:p w:rsidR="00A160FB" w:rsidRDefault="00101A47">
      <w:pPr>
        <w:pStyle w:val="ConsPlusNormal"/>
        <w:jc w:val="right"/>
        <w:rPr>
          <w:sz w:val="26"/>
          <w:szCs w:val="26"/>
        </w:rPr>
      </w:pPr>
      <w:r>
        <w:rPr>
          <w:sz w:val="26"/>
          <w:szCs w:val="26"/>
        </w:rPr>
        <w:t xml:space="preserve">муниципальной службы) в администрации </w:t>
      </w:r>
    </w:p>
    <w:p w:rsidR="00A160FB" w:rsidRDefault="00224052">
      <w:pPr>
        <w:pStyle w:val="ConsPlusNormal"/>
        <w:jc w:val="right"/>
        <w:rPr>
          <w:sz w:val="26"/>
          <w:szCs w:val="26"/>
        </w:rPr>
      </w:pPr>
      <w:r>
        <w:rPr>
          <w:sz w:val="26"/>
          <w:szCs w:val="26"/>
        </w:rPr>
        <w:t xml:space="preserve">Красноярского </w:t>
      </w:r>
      <w:r w:rsidR="00101A47">
        <w:rPr>
          <w:sz w:val="26"/>
          <w:szCs w:val="26"/>
        </w:rPr>
        <w:t>сельского поселения</w:t>
      </w:r>
    </w:p>
    <w:p w:rsidR="00A160FB" w:rsidRDefault="00A160FB">
      <w:pPr>
        <w:pStyle w:val="ConsPlusNormal"/>
        <w:jc w:val="right"/>
        <w:rPr>
          <w:sz w:val="26"/>
          <w:szCs w:val="26"/>
        </w:rPr>
      </w:pPr>
    </w:p>
    <w:p w:rsidR="00A160FB" w:rsidRDefault="00101A47">
      <w:pPr>
        <w:pStyle w:val="ConsPlusNonformat"/>
        <w:jc w:val="both"/>
      </w:pPr>
      <w:r>
        <w:t xml:space="preserve">                  </w:t>
      </w:r>
      <w:r>
        <w:rPr>
          <w:rFonts w:ascii="Arial" w:hAnsi="Arial"/>
        </w:rPr>
        <w:t xml:space="preserve"> Герб Уватского муниципального района</w:t>
      </w:r>
    </w:p>
    <w:p w:rsidR="00A160FB" w:rsidRDefault="00A160FB">
      <w:pPr>
        <w:pStyle w:val="ConsPlusNonformat"/>
        <w:jc w:val="both"/>
        <w:rPr>
          <w:rFonts w:ascii="Arial" w:hAnsi="Arial"/>
        </w:rPr>
      </w:pPr>
    </w:p>
    <w:p w:rsidR="00A160FB" w:rsidRDefault="00101A47">
      <w:pPr>
        <w:pStyle w:val="ConsPlusNonformat"/>
        <w:jc w:val="both"/>
        <w:rPr>
          <w:rFonts w:ascii="Arial" w:hAnsi="Arial"/>
        </w:rPr>
      </w:pPr>
      <w:r>
        <w:rPr>
          <w:rFonts w:ascii="Arial" w:hAnsi="Arial"/>
        </w:rPr>
        <w:t xml:space="preserve">                           АДМИНИСТРАЦИЯ </w:t>
      </w:r>
      <w:r w:rsidR="00224052">
        <w:rPr>
          <w:rFonts w:ascii="Arial" w:hAnsi="Arial"/>
        </w:rPr>
        <w:t xml:space="preserve">КРАСНОЯРСКОГО </w:t>
      </w:r>
      <w:r>
        <w:rPr>
          <w:rFonts w:ascii="Arial" w:hAnsi="Arial"/>
        </w:rPr>
        <w:t xml:space="preserve"> СЕЛЬСКОГО ПОСЕЛЕНИЯ         </w:t>
      </w:r>
    </w:p>
    <w:p w:rsidR="00A160FB" w:rsidRDefault="00A160FB">
      <w:pPr>
        <w:pStyle w:val="ConsPlusNonformat"/>
        <w:jc w:val="both"/>
        <w:rPr>
          <w:rFonts w:ascii="Arial" w:hAnsi="Arial"/>
        </w:rPr>
      </w:pPr>
    </w:p>
    <w:p w:rsidR="00A160FB" w:rsidRDefault="00101A47">
      <w:pPr>
        <w:pStyle w:val="ConsPlusNonformat"/>
        <w:jc w:val="both"/>
        <w:rPr>
          <w:rFonts w:ascii="Arial" w:hAnsi="Arial"/>
        </w:rPr>
      </w:pPr>
      <w:bookmarkStart w:id="8" w:name="P415"/>
      <w:bookmarkEnd w:id="8"/>
      <w:r>
        <w:rPr>
          <w:rFonts w:ascii="Arial" w:hAnsi="Arial"/>
        </w:rPr>
        <w:t xml:space="preserve">                                                      РАСПОРЯЖЕНИЕ</w:t>
      </w:r>
    </w:p>
    <w:p w:rsidR="00A160FB" w:rsidRDefault="00A160FB">
      <w:pPr>
        <w:pStyle w:val="ConsPlusNonformat"/>
        <w:jc w:val="both"/>
        <w:rPr>
          <w:rFonts w:ascii="Arial" w:hAnsi="Arial"/>
        </w:rPr>
      </w:pPr>
    </w:p>
    <w:p w:rsidR="00A160FB" w:rsidRDefault="00101A47">
      <w:pPr>
        <w:pStyle w:val="ConsPlusNonformat"/>
        <w:jc w:val="both"/>
        <w:rPr>
          <w:rFonts w:ascii="Arial" w:hAnsi="Arial"/>
        </w:rPr>
      </w:pPr>
      <w:r>
        <w:rPr>
          <w:rFonts w:ascii="Arial" w:hAnsi="Arial"/>
        </w:rPr>
        <w:t>"___" _____</w:t>
      </w:r>
      <w:r w:rsidR="00224052">
        <w:rPr>
          <w:rFonts w:ascii="Arial" w:hAnsi="Arial"/>
        </w:rPr>
        <w:t xml:space="preserve">______                     </w:t>
      </w:r>
      <w:r>
        <w:rPr>
          <w:rFonts w:ascii="Arial" w:hAnsi="Arial"/>
        </w:rPr>
        <w:t xml:space="preserve">      с. </w:t>
      </w:r>
      <w:r w:rsidR="00224052">
        <w:rPr>
          <w:rFonts w:ascii="Arial" w:hAnsi="Arial"/>
        </w:rPr>
        <w:t xml:space="preserve">Красный Яр       </w:t>
      </w:r>
      <w:r>
        <w:rPr>
          <w:rFonts w:ascii="Arial" w:hAnsi="Arial"/>
        </w:rPr>
        <w:t xml:space="preserve">                                          N ______</w:t>
      </w:r>
    </w:p>
    <w:p w:rsidR="00A160FB" w:rsidRDefault="00A160FB">
      <w:pPr>
        <w:pStyle w:val="ConsPlusNonformat"/>
        <w:jc w:val="both"/>
        <w:rPr>
          <w:rFonts w:ascii="Arial" w:hAnsi="Arial"/>
        </w:rPr>
      </w:pPr>
    </w:p>
    <w:p w:rsidR="00A160FB" w:rsidRDefault="00A160FB">
      <w:pPr>
        <w:pStyle w:val="ConsPlusNonformat"/>
        <w:jc w:val="both"/>
        <w:rPr>
          <w:rFonts w:ascii="Arial" w:hAnsi="Arial"/>
        </w:rPr>
      </w:pPr>
    </w:p>
    <w:p w:rsidR="00A160FB" w:rsidRDefault="00101A47">
      <w:pPr>
        <w:pStyle w:val="ConsPlusNonformat"/>
        <w:jc w:val="both"/>
        <w:rPr>
          <w:rFonts w:ascii="Arial" w:hAnsi="Arial"/>
        </w:rPr>
      </w:pPr>
      <w:r>
        <w:rPr>
          <w:rFonts w:ascii="Arial" w:hAnsi="Arial"/>
        </w:rPr>
        <w:t xml:space="preserve">                                     </w:t>
      </w:r>
      <w:r>
        <w:rPr>
          <w:rFonts w:ascii="Arial" w:hAnsi="Arial"/>
          <w:sz w:val="26"/>
          <w:szCs w:val="26"/>
        </w:rPr>
        <w:t xml:space="preserve"> Об отказе в назначении пенсии за выслугу лет</w:t>
      </w:r>
    </w:p>
    <w:p w:rsidR="00A160FB" w:rsidRDefault="00A160FB">
      <w:pPr>
        <w:pStyle w:val="ConsPlusNonformat"/>
        <w:jc w:val="both"/>
        <w:rPr>
          <w:rFonts w:ascii="Arial" w:hAnsi="Arial"/>
        </w:rPr>
      </w:pPr>
    </w:p>
    <w:p w:rsidR="00A160FB" w:rsidRDefault="00101A47">
      <w:pPr>
        <w:pStyle w:val="ConsPlusNonformat"/>
        <w:jc w:val="both"/>
      </w:pPr>
      <w:r>
        <w:rPr>
          <w:rFonts w:ascii="Arial" w:eastAsia="Calibri" w:hAnsi="Arial" w:cs="Arial"/>
          <w:sz w:val="26"/>
          <w:szCs w:val="26"/>
          <w:lang w:eastAsia="en-US"/>
        </w:rPr>
        <w:tab/>
      </w:r>
      <w:proofErr w:type="gramStart"/>
      <w:r>
        <w:rPr>
          <w:rFonts w:ascii="Arial" w:eastAsia="Calibri" w:hAnsi="Arial" w:cs="Arial"/>
          <w:sz w:val="26"/>
          <w:szCs w:val="26"/>
          <w:lang w:eastAsia="en-US"/>
        </w:rPr>
        <w:t xml:space="preserve">В   соответствии   с  Федеральным  </w:t>
      </w:r>
      <w:hyperlink r:id="rId32">
        <w:r>
          <w:rPr>
            <w:rStyle w:val="-"/>
            <w:rFonts w:ascii="Arial" w:eastAsia="Calibri" w:hAnsi="Arial" w:cs="Arial"/>
            <w:color w:val="00000A"/>
            <w:sz w:val="26"/>
            <w:szCs w:val="26"/>
            <w:u w:val="none"/>
            <w:lang w:eastAsia="en-US"/>
          </w:rPr>
          <w:t>законом</w:t>
        </w:r>
      </w:hyperlink>
      <w:r>
        <w:rPr>
          <w:rFonts w:ascii="Arial" w:eastAsia="Calibri" w:hAnsi="Arial" w:cs="Arial"/>
          <w:sz w:val="26"/>
          <w:szCs w:val="26"/>
          <w:lang w:eastAsia="en-US"/>
        </w:rPr>
        <w:t xml:space="preserve">  "О  государственном  пенсионном обеспечении   в   Российской   Федерации",  </w:t>
      </w:r>
      <w:hyperlink r:id="rId33">
        <w:r>
          <w:rPr>
            <w:rStyle w:val="-"/>
            <w:rFonts w:ascii="Arial" w:eastAsia="Calibri" w:hAnsi="Arial" w:cs="Arial"/>
            <w:color w:val="00000A"/>
            <w:sz w:val="26"/>
            <w:szCs w:val="26"/>
            <w:u w:val="none"/>
            <w:lang w:eastAsia="en-US"/>
          </w:rPr>
          <w:t>Законом</w:t>
        </w:r>
      </w:hyperlink>
      <w:r>
        <w:rPr>
          <w:rFonts w:ascii="Arial" w:eastAsia="Calibri" w:hAnsi="Arial" w:cs="Arial"/>
          <w:sz w:val="26"/>
          <w:szCs w:val="26"/>
          <w:lang w:eastAsia="en-US"/>
        </w:rPr>
        <w:t xml:space="preserve">  Тюменской  области  "О государственной  гражданской  службе  Тюменской области", </w:t>
      </w:r>
      <w:hyperlink r:id="rId34">
        <w:r>
          <w:rPr>
            <w:rStyle w:val="-"/>
            <w:rFonts w:ascii="Arial" w:eastAsia="Calibri" w:hAnsi="Arial" w:cs="Arial"/>
            <w:color w:val="00000A"/>
            <w:sz w:val="26"/>
            <w:szCs w:val="26"/>
            <w:u w:val="none"/>
            <w:lang w:eastAsia="en-US"/>
          </w:rPr>
          <w:t>Законом</w:t>
        </w:r>
      </w:hyperlink>
      <w:r>
        <w:rPr>
          <w:rFonts w:ascii="Arial" w:eastAsia="Calibri" w:hAnsi="Arial" w:cs="Arial"/>
          <w:sz w:val="26"/>
          <w:szCs w:val="26"/>
          <w:lang w:eastAsia="en-US"/>
        </w:rPr>
        <w:t xml:space="preserve"> Тюменской области   "О  муниципальной  службе  в  Тюменской  области",  </w:t>
      </w:r>
      <w:hyperlink r:id="rId35">
        <w:r>
          <w:rPr>
            <w:rStyle w:val="-"/>
            <w:rFonts w:ascii="Arial" w:eastAsia="Calibri" w:hAnsi="Arial" w:cs="Arial"/>
            <w:color w:val="00000A"/>
            <w:sz w:val="26"/>
            <w:szCs w:val="26"/>
            <w:u w:val="none"/>
            <w:lang w:eastAsia="en-US"/>
          </w:rPr>
          <w:t>Положением</w:t>
        </w:r>
      </w:hyperlink>
      <w:r>
        <w:rPr>
          <w:rFonts w:ascii="Arial" w:eastAsia="Calibri" w:hAnsi="Arial" w:cs="Arial"/>
          <w:sz w:val="26"/>
          <w:szCs w:val="26"/>
          <w:lang w:eastAsia="en-US"/>
        </w:rPr>
        <w:t xml:space="preserve">  о муниципальной  службе в администрации ___ сельского поселения и на основании решения  комиссии  по  установлению  стажа муниципальной службы и пенсии за выслугу лет администрации сельского поселения от __________ N _______:</w:t>
      </w:r>
      <w:proofErr w:type="gramEnd"/>
    </w:p>
    <w:p w:rsidR="00A160FB" w:rsidRDefault="00101A47">
      <w:pPr>
        <w:pStyle w:val="ConsPlusNonformat"/>
        <w:jc w:val="both"/>
        <w:rPr>
          <w:rFonts w:ascii="Arial" w:eastAsia="Calibri" w:hAnsi="Arial" w:cs="Arial"/>
          <w:sz w:val="26"/>
          <w:szCs w:val="26"/>
          <w:lang w:eastAsia="en-US"/>
        </w:rPr>
      </w:pPr>
      <w:r>
        <w:rPr>
          <w:rFonts w:ascii="Arial" w:eastAsia="Calibri" w:hAnsi="Arial" w:cs="Arial"/>
          <w:sz w:val="26"/>
          <w:szCs w:val="26"/>
          <w:lang w:eastAsia="en-US"/>
        </w:rPr>
        <w:t xml:space="preserve">    Отказать в назначении пенсии за выслугу лет</w:t>
      </w:r>
    </w:p>
    <w:p w:rsidR="00A160FB" w:rsidRDefault="00101A47">
      <w:pPr>
        <w:pStyle w:val="ConsPlusNonformat"/>
        <w:jc w:val="both"/>
        <w:rPr>
          <w:rFonts w:ascii="Arial" w:eastAsia="Calibri" w:hAnsi="Arial" w:cs="Arial"/>
          <w:sz w:val="26"/>
          <w:szCs w:val="26"/>
          <w:lang w:eastAsia="en-US"/>
        </w:rPr>
      </w:pPr>
      <w:r>
        <w:rPr>
          <w:rFonts w:ascii="Arial" w:eastAsia="Calibri" w:hAnsi="Arial" w:cs="Arial"/>
          <w:sz w:val="26"/>
          <w:szCs w:val="26"/>
          <w:lang w:eastAsia="en-US"/>
        </w:rPr>
        <w:t>________________________________________________________________,</w:t>
      </w:r>
    </w:p>
    <w:p w:rsidR="00A160FB" w:rsidRDefault="00101A47">
      <w:pPr>
        <w:pStyle w:val="ConsPlusNonformat"/>
        <w:jc w:val="both"/>
        <w:rPr>
          <w:rFonts w:ascii="Arial" w:eastAsia="Calibri" w:hAnsi="Arial" w:cs="Arial"/>
          <w:sz w:val="26"/>
          <w:szCs w:val="26"/>
          <w:lang w:eastAsia="en-US"/>
        </w:rPr>
      </w:pPr>
      <w:r>
        <w:rPr>
          <w:rFonts w:ascii="Arial" w:eastAsia="Calibri" w:hAnsi="Arial" w:cs="Arial"/>
          <w:sz w:val="26"/>
          <w:szCs w:val="26"/>
          <w:lang w:eastAsia="en-US"/>
        </w:rPr>
        <w:t xml:space="preserve">                         (фамилия, имя, отчество)</w:t>
      </w:r>
    </w:p>
    <w:p w:rsidR="00A160FB" w:rsidRDefault="00101A47">
      <w:pPr>
        <w:pStyle w:val="ConsPlusNonformat"/>
        <w:jc w:val="both"/>
        <w:rPr>
          <w:rFonts w:ascii="Arial" w:eastAsia="Calibri" w:hAnsi="Arial" w:cs="Arial"/>
          <w:sz w:val="26"/>
          <w:szCs w:val="26"/>
          <w:lang w:eastAsia="en-US"/>
        </w:rPr>
      </w:pPr>
      <w:r>
        <w:rPr>
          <w:rFonts w:ascii="Arial" w:eastAsia="Calibri" w:hAnsi="Arial" w:cs="Arial"/>
          <w:sz w:val="26"/>
          <w:szCs w:val="26"/>
          <w:lang w:eastAsia="en-US"/>
        </w:rPr>
        <w:t>замещавшему должность _________________________________________</w:t>
      </w:r>
    </w:p>
    <w:p w:rsidR="00A160FB" w:rsidRDefault="00101A47">
      <w:pPr>
        <w:pStyle w:val="ConsPlusNonformat"/>
        <w:jc w:val="both"/>
        <w:rPr>
          <w:rFonts w:ascii="Arial" w:eastAsia="Calibri" w:hAnsi="Arial" w:cs="Arial"/>
          <w:sz w:val="26"/>
          <w:szCs w:val="26"/>
          <w:lang w:eastAsia="en-US"/>
        </w:rPr>
      </w:pPr>
      <w:r>
        <w:rPr>
          <w:rFonts w:ascii="Arial" w:eastAsia="Calibri" w:hAnsi="Arial" w:cs="Arial"/>
          <w:sz w:val="26"/>
          <w:szCs w:val="26"/>
          <w:lang w:eastAsia="en-US"/>
        </w:rPr>
        <w:t xml:space="preserve">                                                        (наименование должности)</w:t>
      </w:r>
    </w:p>
    <w:p w:rsidR="00A160FB" w:rsidRDefault="00101A47">
      <w:pPr>
        <w:pStyle w:val="ConsPlusNonformat"/>
        <w:jc w:val="both"/>
        <w:rPr>
          <w:rFonts w:ascii="Arial" w:eastAsia="Calibri" w:hAnsi="Arial" w:cs="Arial"/>
          <w:sz w:val="26"/>
          <w:szCs w:val="26"/>
          <w:lang w:eastAsia="en-US"/>
        </w:rPr>
      </w:pPr>
      <w:r>
        <w:rPr>
          <w:rFonts w:ascii="Arial" w:eastAsia="Calibri" w:hAnsi="Arial" w:cs="Arial"/>
          <w:sz w:val="26"/>
          <w:szCs w:val="26"/>
          <w:lang w:eastAsia="en-US"/>
        </w:rPr>
        <w:t>________________________________________________________________</w:t>
      </w:r>
    </w:p>
    <w:p w:rsidR="00A160FB" w:rsidRDefault="00101A47">
      <w:pPr>
        <w:pStyle w:val="ConsPlusNonformat"/>
        <w:jc w:val="both"/>
        <w:rPr>
          <w:rFonts w:ascii="Arial" w:eastAsia="Calibri" w:hAnsi="Arial" w:cs="Arial"/>
          <w:sz w:val="26"/>
          <w:szCs w:val="26"/>
          <w:lang w:eastAsia="en-US"/>
        </w:rPr>
      </w:pPr>
      <w:r>
        <w:rPr>
          <w:rFonts w:ascii="Arial" w:eastAsia="Calibri" w:hAnsi="Arial" w:cs="Arial"/>
          <w:sz w:val="26"/>
          <w:szCs w:val="26"/>
          <w:lang w:eastAsia="en-US"/>
        </w:rPr>
        <w:t xml:space="preserve">               (наименование органа местного самоуправления)</w:t>
      </w:r>
    </w:p>
    <w:p w:rsidR="00A160FB" w:rsidRDefault="00101A47">
      <w:pPr>
        <w:pStyle w:val="ConsPlusNonformat"/>
        <w:jc w:val="both"/>
        <w:rPr>
          <w:rFonts w:ascii="Arial" w:eastAsia="Calibri" w:hAnsi="Arial" w:cs="Arial"/>
          <w:sz w:val="26"/>
          <w:szCs w:val="26"/>
          <w:lang w:eastAsia="en-US"/>
        </w:rPr>
      </w:pPr>
      <w:r>
        <w:rPr>
          <w:rFonts w:ascii="Arial" w:eastAsia="Calibri" w:hAnsi="Arial" w:cs="Arial"/>
          <w:sz w:val="26"/>
          <w:szCs w:val="26"/>
          <w:lang w:eastAsia="en-US"/>
        </w:rPr>
        <w:t xml:space="preserve">в </w:t>
      </w:r>
      <w:proofErr w:type="spellStart"/>
      <w:r>
        <w:rPr>
          <w:rFonts w:ascii="Arial" w:eastAsia="Calibri" w:hAnsi="Arial" w:cs="Arial"/>
          <w:sz w:val="26"/>
          <w:szCs w:val="26"/>
          <w:lang w:eastAsia="en-US"/>
        </w:rPr>
        <w:t>связи__________________________________________________________</w:t>
      </w:r>
      <w:proofErr w:type="spellEnd"/>
      <w:r>
        <w:rPr>
          <w:rFonts w:ascii="Arial" w:eastAsia="Calibri" w:hAnsi="Arial" w:cs="Arial"/>
          <w:sz w:val="26"/>
          <w:szCs w:val="26"/>
          <w:lang w:eastAsia="en-US"/>
        </w:rPr>
        <w:t>.</w:t>
      </w:r>
    </w:p>
    <w:p w:rsidR="00A160FB" w:rsidRDefault="00101A47">
      <w:pPr>
        <w:pStyle w:val="ConsPlusNonformat"/>
        <w:jc w:val="both"/>
        <w:rPr>
          <w:rFonts w:ascii="Arial" w:eastAsia="Calibri" w:hAnsi="Arial" w:cs="Arial"/>
          <w:sz w:val="26"/>
          <w:szCs w:val="26"/>
          <w:lang w:eastAsia="en-US"/>
        </w:rPr>
      </w:pPr>
      <w:r>
        <w:rPr>
          <w:rFonts w:ascii="Arial" w:eastAsia="Calibri" w:hAnsi="Arial" w:cs="Arial"/>
          <w:sz w:val="26"/>
          <w:szCs w:val="26"/>
          <w:lang w:eastAsia="en-US"/>
        </w:rPr>
        <w:t xml:space="preserve">                                                         (основание отказа)</w:t>
      </w:r>
    </w:p>
    <w:p w:rsidR="00A160FB" w:rsidRDefault="00A160FB">
      <w:pPr>
        <w:pStyle w:val="ConsPlusNonformat"/>
        <w:jc w:val="both"/>
        <w:rPr>
          <w:rFonts w:ascii="Arial" w:eastAsia="Calibri" w:hAnsi="Arial" w:cs="Arial"/>
          <w:sz w:val="26"/>
          <w:szCs w:val="26"/>
          <w:lang w:eastAsia="en-US"/>
        </w:rPr>
      </w:pPr>
    </w:p>
    <w:p w:rsidR="00A160FB" w:rsidRDefault="00101A47">
      <w:pPr>
        <w:pStyle w:val="ConsPlusNonformat"/>
        <w:jc w:val="both"/>
        <w:rPr>
          <w:rFonts w:ascii="Arial" w:eastAsia="Calibri" w:hAnsi="Arial" w:cs="Arial"/>
          <w:sz w:val="26"/>
          <w:szCs w:val="26"/>
          <w:lang w:eastAsia="en-US"/>
        </w:rPr>
      </w:pPr>
      <w:r>
        <w:rPr>
          <w:rFonts w:ascii="Arial" w:eastAsia="Calibri" w:hAnsi="Arial" w:cs="Arial"/>
          <w:sz w:val="26"/>
          <w:szCs w:val="26"/>
          <w:lang w:eastAsia="en-US"/>
        </w:rPr>
        <w:t>_____________ _________________________</w:t>
      </w:r>
    </w:p>
    <w:p w:rsidR="00A160FB" w:rsidRDefault="00101A47">
      <w:pPr>
        <w:pStyle w:val="ConsPlusNonformat"/>
        <w:jc w:val="both"/>
        <w:rPr>
          <w:rFonts w:ascii="Arial" w:eastAsia="Calibri" w:hAnsi="Arial" w:cs="Arial"/>
          <w:sz w:val="26"/>
          <w:szCs w:val="26"/>
          <w:lang w:eastAsia="en-US"/>
        </w:rPr>
      </w:pPr>
      <w:r>
        <w:rPr>
          <w:rFonts w:ascii="Arial" w:eastAsia="Calibri" w:hAnsi="Arial" w:cs="Arial"/>
          <w:sz w:val="26"/>
          <w:szCs w:val="26"/>
          <w:lang w:eastAsia="en-US"/>
        </w:rPr>
        <w:t xml:space="preserve">  (подпись)                 (и.о</w:t>
      </w:r>
      <w:proofErr w:type="gramStart"/>
      <w:r>
        <w:rPr>
          <w:rFonts w:ascii="Arial" w:eastAsia="Calibri" w:hAnsi="Arial" w:cs="Arial"/>
          <w:sz w:val="26"/>
          <w:szCs w:val="26"/>
          <w:lang w:eastAsia="en-US"/>
        </w:rPr>
        <w:t>.ф</w:t>
      </w:r>
      <w:proofErr w:type="gramEnd"/>
      <w:r>
        <w:rPr>
          <w:rFonts w:ascii="Arial" w:eastAsia="Calibri" w:hAnsi="Arial" w:cs="Arial"/>
          <w:sz w:val="26"/>
          <w:szCs w:val="26"/>
          <w:lang w:eastAsia="en-US"/>
        </w:rPr>
        <w:t>амилия)</w:t>
      </w:r>
    </w:p>
    <w:p w:rsidR="00A160FB" w:rsidRDefault="00A160FB">
      <w:pPr>
        <w:pStyle w:val="ConsPlusNormal"/>
        <w:jc w:val="both"/>
        <w:rPr>
          <w:sz w:val="26"/>
          <w:szCs w:val="26"/>
        </w:rPr>
      </w:pPr>
    </w:p>
    <w:p w:rsidR="00A160FB" w:rsidRDefault="00A160FB">
      <w:pPr>
        <w:pStyle w:val="ConsPlusNormal"/>
        <w:jc w:val="both"/>
        <w:rPr>
          <w:sz w:val="26"/>
          <w:szCs w:val="26"/>
        </w:rPr>
      </w:pPr>
    </w:p>
    <w:p w:rsidR="00A160FB" w:rsidRDefault="00A160FB">
      <w:pPr>
        <w:pStyle w:val="ConsPlusNormal"/>
        <w:jc w:val="both"/>
      </w:pPr>
    </w:p>
    <w:p w:rsidR="00A160FB" w:rsidRDefault="00A160FB">
      <w:pPr>
        <w:pStyle w:val="ConsPlusNormal"/>
        <w:jc w:val="both"/>
      </w:pPr>
    </w:p>
    <w:p w:rsidR="00A160FB" w:rsidRDefault="00A160FB">
      <w:pPr>
        <w:pStyle w:val="ConsPlusNormal"/>
        <w:jc w:val="both"/>
      </w:pPr>
    </w:p>
    <w:p w:rsidR="00A160FB" w:rsidRDefault="00A160FB">
      <w:pPr>
        <w:pStyle w:val="ConsPlusNormal"/>
        <w:jc w:val="both"/>
      </w:pPr>
    </w:p>
    <w:p w:rsidR="00A160FB" w:rsidRDefault="00A160FB">
      <w:pPr>
        <w:pStyle w:val="ConsPlusNormal"/>
        <w:jc w:val="both"/>
      </w:pPr>
    </w:p>
    <w:p w:rsidR="00A160FB" w:rsidRDefault="00A160FB">
      <w:pPr>
        <w:pStyle w:val="ConsPlusNormal"/>
        <w:jc w:val="both"/>
      </w:pPr>
    </w:p>
    <w:p w:rsidR="00A160FB" w:rsidRDefault="00A160FB">
      <w:pPr>
        <w:pStyle w:val="ConsPlusNormal"/>
      </w:pPr>
    </w:p>
    <w:p w:rsidR="00A160FB" w:rsidRDefault="00A160FB">
      <w:pPr>
        <w:pStyle w:val="ConsPlusNormal"/>
      </w:pPr>
    </w:p>
    <w:p w:rsidR="00A160FB" w:rsidRDefault="00101A47">
      <w:pPr>
        <w:pStyle w:val="ConsPlusNormal"/>
        <w:jc w:val="right"/>
        <w:outlineLvl w:val="1"/>
        <w:rPr>
          <w:sz w:val="26"/>
          <w:szCs w:val="26"/>
        </w:rPr>
      </w:pPr>
      <w:r>
        <w:rPr>
          <w:sz w:val="26"/>
          <w:szCs w:val="26"/>
        </w:rPr>
        <w:t>Приложение N 6</w:t>
      </w:r>
    </w:p>
    <w:p w:rsidR="00A160FB" w:rsidRDefault="00101A47">
      <w:pPr>
        <w:pStyle w:val="ConsPlusNormal"/>
        <w:jc w:val="right"/>
        <w:rPr>
          <w:sz w:val="26"/>
          <w:szCs w:val="26"/>
        </w:rPr>
      </w:pPr>
      <w:r>
        <w:rPr>
          <w:sz w:val="26"/>
          <w:szCs w:val="26"/>
        </w:rPr>
        <w:t>к Положению об определении</w:t>
      </w:r>
    </w:p>
    <w:p w:rsidR="00A160FB" w:rsidRDefault="00101A47">
      <w:pPr>
        <w:pStyle w:val="ConsPlusNormal"/>
        <w:jc w:val="right"/>
        <w:rPr>
          <w:sz w:val="26"/>
          <w:szCs w:val="26"/>
        </w:rPr>
      </w:pPr>
      <w:r>
        <w:rPr>
          <w:sz w:val="26"/>
          <w:szCs w:val="26"/>
        </w:rPr>
        <w:t>условий предоставления и порядка</w:t>
      </w:r>
    </w:p>
    <w:p w:rsidR="00A160FB" w:rsidRDefault="00101A47">
      <w:pPr>
        <w:pStyle w:val="ConsPlusNormal"/>
        <w:jc w:val="right"/>
        <w:rPr>
          <w:sz w:val="26"/>
          <w:szCs w:val="26"/>
        </w:rPr>
      </w:pPr>
      <w:r>
        <w:rPr>
          <w:sz w:val="26"/>
          <w:szCs w:val="26"/>
        </w:rPr>
        <w:t>выплаты пенсии за выслугу лет лицам,</w:t>
      </w:r>
    </w:p>
    <w:p w:rsidR="00A160FB" w:rsidRDefault="00101A47">
      <w:pPr>
        <w:pStyle w:val="ConsPlusNormal"/>
        <w:jc w:val="right"/>
        <w:rPr>
          <w:sz w:val="26"/>
          <w:szCs w:val="26"/>
        </w:rPr>
      </w:pPr>
      <w:r>
        <w:rPr>
          <w:sz w:val="26"/>
          <w:szCs w:val="26"/>
        </w:rPr>
        <w:t>замещавшим должности муниципальной</w:t>
      </w:r>
    </w:p>
    <w:p w:rsidR="00A160FB" w:rsidRDefault="00101A47">
      <w:pPr>
        <w:pStyle w:val="ConsPlusNormal"/>
        <w:jc w:val="right"/>
        <w:rPr>
          <w:sz w:val="26"/>
          <w:szCs w:val="26"/>
        </w:rPr>
      </w:pPr>
      <w:proofErr w:type="gramStart"/>
      <w:r>
        <w:rPr>
          <w:sz w:val="26"/>
          <w:szCs w:val="26"/>
        </w:rPr>
        <w:t>службы (муниципальные должности</w:t>
      </w:r>
      <w:proofErr w:type="gramEnd"/>
    </w:p>
    <w:p w:rsidR="00A160FB" w:rsidRDefault="00101A47">
      <w:pPr>
        <w:pStyle w:val="ConsPlusNormal"/>
        <w:jc w:val="right"/>
        <w:rPr>
          <w:sz w:val="26"/>
          <w:szCs w:val="26"/>
        </w:rPr>
      </w:pPr>
      <w:r>
        <w:rPr>
          <w:sz w:val="26"/>
          <w:szCs w:val="26"/>
        </w:rPr>
        <w:t>муниципальной службы) в Думе  администрации</w:t>
      </w:r>
    </w:p>
    <w:p w:rsidR="00A160FB" w:rsidRDefault="006C5EF8">
      <w:pPr>
        <w:pStyle w:val="ConsPlusNormal"/>
        <w:jc w:val="right"/>
        <w:rPr>
          <w:sz w:val="26"/>
          <w:szCs w:val="26"/>
        </w:rPr>
      </w:pPr>
      <w:r>
        <w:rPr>
          <w:sz w:val="26"/>
          <w:szCs w:val="26"/>
        </w:rPr>
        <w:t xml:space="preserve">Красноярского </w:t>
      </w:r>
      <w:r w:rsidR="00101A47">
        <w:rPr>
          <w:sz w:val="26"/>
          <w:szCs w:val="26"/>
        </w:rPr>
        <w:t xml:space="preserve"> сельского поселения</w:t>
      </w:r>
    </w:p>
    <w:p w:rsidR="00A160FB" w:rsidRDefault="00A160FB">
      <w:pPr>
        <w:pStyle w:val="ConsPlusNormal"/>
      </w:pPr>
    </w:p>
    <w:p w:rsidR="00A160FB" w:rsidRDefault="00101A47">
      <w:pPr>
        <w:pStyle w:val="ConsPlusNonformat"/>
        <w:jc w:val="both"/>
        <w:rPr>
          <w:rFonts w:ascii="Arial" w:hAnsi="Arial"/>
        </w:rPr>
      </w:pPr>
      <w:r>
        <w:rPr>
          <w:rFonts w:ascii="Arial" w:hAnsi="Arial"/>
        </w:rPr>
        <w:t xml:space="preserve">                                            Герб Уватского муниципального района</w:t>
      </w:r>
    </w:p>
    <w:p w:rsidR="00A160FB" w:rsidRDefault="00A160FB">
      <w:pPr>
        <w:pStyle w:val="ConsPlusNonformat"/>
        <w:jc w:val="both"/>
        <w:rPr>
          <w:rFonts w:ascii="Arial" w:hAnsi="Arial"/>
        </w:rPr>
      </w:pPr>
    </w:p>
    <w:p w:rsidR="00A160FB" w:rsidRDefault="00101A47">
      <w:pPr>
        <w:pStyle w:val="ConsPlusNonformat"/>
        <w:jc w:val="both"/>
        <w:rPr>
          <w:rFonts w:ascii="Arial" w:hAnsi="Arial"/>
        </w:rPr>
      </w:pPr>
      <w:r>
        <w:rPr>
          <w:rFonts w:ascii="Arial" w:hAnsi="Arial"/>
        </w:rPr>
        <w:t xml:space="preserve">                                 АДМИНИСТРАЦИЯ </w:t>
      </w:r>
      <w:r w:rsidR="006C5EF8">
        <w:rPr>
          <w:rFonts w:ascii="Arial" w:hAnsi="Arial"/>
        </w:rPr>
        <w:t xml:space="preserve">КРАСНОЯРСКОГО  </w:t>
      </w:r>
      <w:r>
        <w:rPr>
          <w:rFonts w:ascii="Arial" w:hAnsi="Arial"/>
        </w:rPr>
        <w:t>СЕЛЬСКОГО ПОСЕЛЕНИЯ</w:t>
      </w:r>
    </w:p>
    <w:p w:rsidR="00A160FB" w:rsidRDefault="00A160FB">
      <w:pPr>
        <w:pStyle w:val="ConsPlusNonformat"/>
        <w:jc w:val="both"/>
        <w:rPr>
          <w:rFonts w:ascii="Arial" w:hAnsi="Arial"/>
        </w:rPr>
      </w:pPr>
    </w:p>
    <w:p w:rsidR="00A160FB" w:rsidRDefault="00A160FB">
      <w:pPr>
        <w:pStyle w:val="ConsPlusNonformat"/>
        <w:jc w:val="both"/>
        <w:rPr>
          <w:rFonts w:ascii="Arial" w:hAnsi="Arial"/>
        </w:rPr>
      </w:pPr>
    </w:p>
    <w:p w:rsidR="00A160FB" w:rsidRDefault="00101A47">
      <w:pPr>
        <w:pStyle w:val="ConsPlusNonformat"/>
        <w:jc w:val="both"/>
        <w:rPr>
          <w:rFonts w:ascii="Arial" w:hAnsi="Arial"/>
        </w:rPr>
      </w:pPr>
      <w:r>
        <w:rPr>
          <w:rFonts w:ascii="Arial" w:hAnsi="Arial"/>
        </w:rPr>
        <w:t>"___" ____________ 20___ г.</w:t>
      </w:r>
    </w:p>
    <w:p w:rsidR="00A160FB" w:rsidRDefault="00A160FB">
      <w:pPr>
        <w:pStyle w:val="ConsPlusNonformat"/>
        <w:jc w:val="both"/>
        <w:rPr>
          <w:rFonts w:ascii="Arial" w:hAnsi="Arial"/>
        </w:rPr>
      </w:pPr>
    </w:p>
    <w:p w:rsidR="00A160FB" w:rsidRDefault="00101A47">
      <w:pPr>
        <w:pStyle w:val="ConsPlusNonformat"/>
        <w:jc w:val="both"/>
        <w:rPr>
          <w:rFonts w:ascii="Arial" w:hAnsi="Arial"/>
        </w:rPr>
      </w:pPr>
      <w:r>
        <w:rPr>
          <w:rFonts w:ascii="Arial" w:hAnsi="Arial"/>
        </w:rPr>
        <w:t xml:space="preserve">                              </w:t>
      </w:r>
      <w:r>
        <w:rPr>
          <w:rFonts w:ascii="Arial" w:hAnsi="Arial"/>
        </w:rPr>
        <w:tab/>
      </w:r>
      <w:r>
        <w:rPr>
          <w:rFonts w:ascii="Arial" w:hAnsi="Arial"/>
        </w:rPr>
        <w:tab/>
      </w:r>
      <w:r>
        <w:rPr>
          <w:rFonts w:ascii="Arial" w:hAnsi="Arial"/>
        </w:rPr>
        <w:tab/>
        <w:t xml:space="preserve">  УВЕДОМЛЕНИЕ</w:t>
      </w:r>
    </w:p>
    <w:p w:rsidR="00A160FB" w:rsidRDefault="00A160FB">
      <w:pPr>
        <w:pStyle w:val="ConsPlusNonformat"/>
        <w:jc w:val="both"/>
        <w:rPr>
          <w:rFonts w:ascii="Arial" w:hAnsi="Arial"/>
        </w:rPr>
      </w:pPr>
    </w:p>
    <w:p w:rsidR="00A160FB" w:rsidRDefault="00101A47">
      <w:pPr>
        <w:pStyle w:val="ConsPlusNonformat"/>
        <w:jc w:val="both"/>
        <w:rPr>
          <w:rFonts w:ascii="Arial" w:hAnsi="Arial"/>
        </w:rPr>
      </w:pPr>
      <w:r>
        <w:rPr>
          <w:rFonts w:ascii="Arial" w:hAnsi="Arial"/>
        </w:rPr>
        <w:t xml:space="preserve">        Уважаемый (</w:t>
      </w:r>
      <w:proofErr w:type="spellStart"/>
      <w:r>
        <w:rPr>
          <w:rFonts w:ascii="Arial" w:hAnsi="Arial"/>
        </w:rPr>
        <w:t>ая</w:t>
      </w:r>
      <w:proofErr w:type="spellEnd"/>
      <w:r>
        <w:rPr>
          <w:rFonts w:ascii="Arial" w:hAnsi="Arial"/>
        </w:rPr>
        <w:t>) __________________________________________!</w:t>
      </w:r>
    </w:p>
    <w:p w:rsidR="00A160FB" w:rsidRDefault="00A160FB">
      <w:pPr>
        <w:pStyle w:val="ConsPlusNonformat"/>
        <w:jc w:val="both"/>
        <w:rPr>
          <w:rFonts w:ascii="Arial" w:eastAsia="Calibri" w:hAnsi="Arial" w:cs="Arial"/>
          <w:sz w:val="26"/>
          <w:szCs w:val="26"/>
          <w:lang w:eastAsia="en-US"/>
        </w:rPr>
      </w:pPr>
    </w:p>
    <w:p w:rsidR="00A160FB" w:rsidRDefault="00101A47">
      <w:pPr>
        <w:pStyle w:val="ConsPlusNonformat"/>
        <w:jc w:val="both"/>
        <w:rPr>
          <w:rFonts w:ascii="Arial" w:hAnsi="Arial"/>
        </w:rPr>
      </w:pPr>
      <w:bookmarkStart w:id="9" w:name="P466"/>
      <w:bookmarkEnd w:id="9"/>
      <w:r>
        <w:rPr>
          <w:rFonts w:ascii="Arial" w:hAnsi="Arial"/>
        </w:rPr>
        <w:t>ВАРИАНТ 1</w:t>
      </w:r>
    </w:p>
    <w:p w:rsidR="00A160FB" w:rsidRDefault="00A160FB">
      <w:pPr>
        <w:pStyle w:val="ConsPlusNonformat"/>
        <w:jc w:val="both"/>
        <w:rPr>
          <w:rFonts w:ascii="Arial" w:hAnsi="Arial"/>
        </w:rPr>
      </w:pPr>
    </w:p>
    <w:p w:rsidR="00A160FB" w:rsidRDefault="00101A47">
      <w:pPr>
        <w:pStyle w:val="ConsPlusNonformat"/>
        <w:jc w:val="both"/>
        <w:rPr>
          <w:rFonts w:ascii="Arial" w:hAnsi="Arial"/>
        </w:rPr>
      </w:pPr>
      <w:r>
        <w:rPr>
          <w:rFonts w:ascii="Arial" w:hAnsi="Arial"/>
        </w:rPr>
        <w:t xml:space="preserve">    </w:t>
      </w:r>
      <w:r>
        <w:rPr>
          <w:rFonts w:ascii="Arial" w:eastAsia="Calibri" w:hAnsi="Arial" w:cs="Arial"/>
          <w:sz w:val="26"/>
          <w:szCs w:val="26"/>
          <w:lang w:eastAsia="en-US"/>
        </w:rPr>
        <w:t xml:space="preserve">1.  Сообщаем,  что  </w:t>
      </w:r>
      <w:proofErr w:type="gramStart"/>
      <w:r>
        <w:rPr>
          <w:rFonts w:ascii="Arial" w:eastAsia="Calibri" w:hAnsi="Arial" w:cs="Arial"/>
          <w:sz w:val="26"/>
          <w:szCs w:val="26"/>
          <w:lang w:eastAsia="en-US"/>
        </w:rPr>
        <w:t>с</w:t>
      </w:r>
      <w:proofErr w:type="gramEnd"/>
      <w:r>
        <w:rPr>
          <w:rFonts w:ascii="Arial" w:eastAsia="Calibri" w:hAnsi="Arial" w:cs="Arial"/>
          <w:sz w:val="26"/>
          <w:szCs w:val="26"/>
          <w:lang w:eastAsia="en-US"/>
        </w:rPr>
        <w:t xml:space="preserve">  _______________________  </w:t>
      </w:r>
      <w:proofErr w:type="gramStart"/>
      <w:r>
        <w:rPr>
          <w:rFonts w:ascii="Arial" w:eastAsia="Calibri" w:hAnsi="Arial" w:cs="Arial"/>
          <w:sz w:val="26"/>
          <w:szCs w:val="26"/>
          <w:lang w:eastAsia="en-US"/>
        </w:rPr>
        <w:t>Вам</w:t>
      </w:r>
      <w:proofErr w:type="gramEnd"/>
      <w:r>
        <w:rPr>
          <w:rFonts w:ascii="Arial" w:eastAsia="Calibri" w:hAnsi="Arial" w:cs="Arial"/>
          <w:sz w:val="26"/>
          <w:szCs w:val="26"/>
          <w:lang w:eastAsia="en-US"/>
        </w:rPr>
        <w:t xml:space="preserve"> назначена пенсия за выслугу лет в размере __________________ рублей.</w:t>
      </w:r>
    </w:p>
    <w:p w:rsidR="00A160FB" w:rsidRDefault="00A160FB">
      <w:pPr>
        <w:pStyle w:val="ConsPlusNonformat"/>
        <w:jc w:val="both"/>
        <w:rPr>
          <w:rFonts w:ascii="Arial" w:eastAsia="Calibri" w:hAnsi="Arial" w:cs="Arial"/>
          <w:sz w:val="26"/>
          <w:szCs w:val="26"/>
          <w:lang w:eastAsia="en-US"/>
        </w:rPr>
      </w:pPr>
    </w:p>
    <w:p w:rsidR="00A160FB" w:rsidRDefault="00101A47">
      <w:pPr>
        <w:pStyle w:val="ConsPlusNonformat"/>
        <w:jc w:val="both"/>
        <w:rPr>
          <w:rFonts w:ascii="Arial" w:eastAsia="Calibri" w:hAnsi="Arial" w:cs="Arial"/>
          <w:sz w:val="26"/>
          <w:szCs w:val="26"/>
          <w:lang w:eastAsia="en-US"/>
        </w:rPr>
      </w:pPr>
      <w:r>
        <w:rPr>
          <w:rFonts w:ascii="Arial" w:eastAsia="Calibri" w:hAnsi="Arial" w:cs="Arial"/>
          <w:sz w:val="26"/>
          <w:szCs w:val="26"/>
          <w:lang w:eastAsia="en-US"/>
        </w:rPr>
        <w:t xml:space="preserve">    </w:t>
      </w:r>
      <w:proofErr w:type="gramStart"/>
      <w:r>
        <w:rPr>
          <w:rFonts w:ascii="Arial" w:eastAsia="Calibri" w:hAnsi="Arial" w:cs="Arial"/>
          <w:sz w:val="26"/>
          <w:szCs w:val="26"/>
          <w:lang w:eastAsia="en-US"/>
        </w:rPr>
        <w:t>Напоминаем,  что  в  соответствии  с  Положением об определении условий предоставления  и  порядка  выплаты пенсии за выслугу лет лицам, замещавшим должности   муниципальной  службы  (муниципальные  должности  муниципальной службы)  в  администрации ___ сельского поселения,  получатель  пенсии за выслугу лет обязан в течение 5 дней сообщить в администрацию ___ сельского поселения о наступлении одного  из  следующих событий, подав заявление с приложением подтверждающих документов:</w:t>
      </w:r>
      <w:proofErr w:type="gramEnd"/>
    </w:p>
    <w:p w:rsidR="00A160FB" w:rsidRDefault="00101A47">
      <w:pPr>
        <w:pStyle w:val="ConsPlusNonformat"/>
        <w:jc w:val="both"/>
        <w:rPr>
          <w:rFonts w:ascii="Arial" w:eastAsia="Calibri" w:hAnsi="Arial" w:cs="Arial"/>
          <w:sz w:val="26"/>
          <w:szCs w:val="26"/>
          <w:lang w:eastAsia="en-US"/>
        </w:rPr>
      </w:pPr>
      <w:r>
        <w:rPr>
          <w:rFonts w:ascii="Arial" w:eastAsia="Calibri" w:hAnsi="Arial" w:cs="Arial"/>
          <w:sz w:val="26"/>
          <w:szCs w:val="26"/>
          <w:lang w:eastAsia="en-US"/>
        </w:rPr>
        <w:t xml:space="preserve">    -   о   замещении   государственной   должности  Российской  Федерации,</w:t>
      </w:r>
    </w:p>
    <w:p w:rsidR="00A160FB" w:rsidRDefault="00101A47">
      <w:pPr>
        <w:pStyle w:val="ConsPlusNonformat"/>
        <w:jc w:val="both"/>
        <w:rPr>
          <w:rFonts w:ascii="Arial" w:eastAsia="Calibri" w:hAnsi="Arial" w:cs="Arial"/>
          <w:sz w:val="26"/>
          <w:szCs w:val="26"/>
          <w:lang w:eastAsia="en-US"/>
        </w:rPr>
      </w:pPr>
      <w:r>
        <w:rPr>
          <w:rFonts w:ascii="Arial" w:eastAsia="Calibri" w:hAnsi="Arial" w:cs="Arial"/>
          <w:sz w:val="26"/>
          <w:szCs w:val="26"/>
          <w:lang w:eastAsia="en-US"/>
        </w:rPr>
        <w:t>должности  федеральной  государственной гражданской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w:t>
      </w:r>
    </w:p>
    <w:p w:rsidR="00A160FB" w:rsidRDefault="00101A47">
      <w:pPr>
        <w:pStyle w:val="ConsPlusNonformat"/>
        <w:jc w:val="both"/>
        <w:rPr>
          <w:rFonts w:ascii="Arial" w:eastAsia="Calibri" w:hAnsi="Arial" w:cs="Arial"/>
          <w:sz w:val="26"/>
          <w:szCs w:val="26"/>
          <w:lang w:eastAsia="en-US"/>
        </w:rPr>
      </w:pPr>
      <w:r>
        <w:rPr>
          <w:rFonts w:ascii="Arial" w:eastAsia="Calibri" w:hAnsi="Arial" w:cs="Arial"/>
          <w:sz w:val="26"/>
          <w:szCs w:val="26"/>
          <w:lang w:eastAsia="en-US"/>
        </w:rPr>
        <w:t>замещаемой на постоянной основе, должности муниципальной службы;</w:t>
      </w:r>
    </w:p>
    <w:p w:rsidR="00A160FB" w:rsidRDefault="00101A47">
      <w:pPr>
        <w:pStyle w:val="ConsPlusNonformat"/>
        <w:jc w:val="both"/>
        <w:rPr>
          <w:rFonts w:ascii="Arial" w:eastAsia="Calibri" w:hAnsi="Arial" w:cs="Arial"/>
          <w:sz w:val="26"/>
          <w:szCs w:val="26"/>
          <w:lang w:eastAsia="en-US"/>
        </w:rPr>
      </w:pPr>
      <w:r>
        <w:rPr>
          <w:rFonts w:ascii="Arial" w:eastAsia="Calibri" w:hAnsi="Arial" w:cs="Arial"/>
          <w:sz w:val="26"/>
          <w:szCs w:val="26"/>
          <w:lang w:eastAsia="en-US"/>
        </w:rPr>
        <w:t xml:space="preserve">    -  о  выезде  на  постоянное  место  жительства  за  пределы территории</w:t>
      </w:r>
    </w:p>
    <w:p w:rsidR="00A160FB" w:rsidRDefault="00101A47">
      <w:pPr>
        <w:pStyle w:val="ConsPlusNonformat"/>
        <w:jc w:val="both"/>
        <w:rPr>
          <w:rFonts w:ascii="Arial" w:eastAsia="Calibri" w:hAnsi="Arial" w:cs="Arial"/>
          <w:sz w:val="26"/>
          <w:szCs w:val="26"/>
          <w:lang w:eastAsia="en-US"/>
        </w:rPr>
      </w:pPr>
      <w:r>
        <w:rPr>
          <w:rFonts w:ascii="Arial" w:eastAsia="Calibri" w:hAnsi="Arial" w:cs="Arial"/>
          <w:sz w:val="26"/>
          <w:szCs w:val="26"/>
          <w:lang w:eastAsia="en-US"/>
        </w:rPr>
        <w:t>Российской Федерации.</w:t>
      </w:r>
    </w:p>
    <w:p w:rsidR="00A160FB" w:rsidRDefault="00101A47">
      <w:pPr>
        <w:pStyle w:val="ConsPlusNonformat"/>
        <w:jc w:val="both"/>
        <w:rPr>
          <w:rFonts w:ascii="Arial" w:eastAsia="Calibri" w:hAnsi="Arial" w:cs="Arial"/>
          <w:sz w:val="26"/>
          <w:szCs w:val="26"/>
          <w:lang w:eastAsia="en-US"/>
        </w:rPr>
      </w:pPr>
      <w:r>
        <w:rPr>
          <w:rFonts w:ascii="Arial" w:eastAsia="Calibri" w:hAnsi="Arial" w:cs="Arial"/>
          <w:sz w:val="26"/>
          <w:szCs w:val="26"/>
          <w:lang w:eastAsia="en-US"/>
        </w:rPr>
        <w:t xml:space="preserve">    -  об  изменении  реквизитов  кредитной  организации и номера счета, на</w:t>
      </w:r>
    </w:p>
    <w:p w:rsidR="00A160FB" w:rsidRDefault="00101A47">
      <w:pPr>
        <w:pStyle w:val="ConsPlusNonformat"/>
        <w:jc w:val="both"/>
        <w:rPr>
          <w:rFonts w:ascii="Arial" w:eastAsia="Calibri" w:hAnsi="Arial" w:cs="Arial"/>
          <w:sz w:val="26"/>
          <w:szCs w:val="26"/>
          <w:lang w:eastAsia="en-US"/>
        </w:rPr>
      </w:pPr>
      <w:proofErr w:type="gramStart"/>
      <w:r>
        <w:rPr>
          <w:rFonts w:ascii="Arial" w:eastAsia="Calibri" w:hAnsi="Arial" w:cs="Arial"/>
          <w:sz w:val="26"/>
          <w:szCs w:val="26"/>
          <w:lang w:eastAsia="en-US"/>
        </w:rPr>
        <w:t>который</w:t>
      </w:r>
      <w:proofErr w:type="gramEnd"/>
      <w:r>
        <w:rPr>
          <w:rFonts w:ascii="Arial" w:eastAsia="Calibri" w:hAnsi="Arial" w:cs="Arial"/>
          <w:sz w:val="26"/>
          <w:szCs w:val="26"/>
          <w:lang w:eastAsia="en-US"/>
        </w:rPr>
        <w:t xml:space="preserve"> производится перечисление пенсии за выслугу лет;</w:t>
      </w:r>
    </w:p>
    <w:p w:rsidR="00A160FB" w:rsidRDefault="00101A47">
      <w:pPr>
        <w:pStyle w:val="ConsPlusNonformat"/>
        <w:jc w:val="both"/>
        <w:rPr>
          <w:rFonts w:ascii="Arial" w:eastAsia="Calibri" w:hAnsi="Arial" w:cs="Arial"/>
          <w:sz w:val="26"/>
          <w:szCs w:val="26"/>
          <w:lang w:eastAsia="en-US"/>
        </w:rPr>
      </w:pPr>
      <w:r>
        <w:rPr>
          <w:rFonts w:ascii="Arial" w:eastAsia="Calibri" w:hAnsi="Arial" w:cs="Arial"/>
          <w:sz w:val="26"/>
          <w:szCs w:val="26"/>
          <w:lang w:eastAsia="en-US"/>
        </w:rPr>
        <w:t xml:space="preserve">    -   об   изменении   трудовой   пенсии   по   старости  (инвалидности),</w:t>
      </w:r>
    </w:p>
    <w:p w:rsidR="00A160FB" w:rsidRDefault="00101A47">
      <w:pPr>
        <w:pStyle w:val="ConsPlusNonformat"/>
        <w:jc w:val="both"/>
        <w:rPr>
          <w:rFonts w:ascii="Arial" w:eastAsia="Calibri" w:hAnsi="Arial" w:cs="Arial"/>
          <w:sz w:val="26"/>
          <w:szCs w:val="26"/>
          <w:lang w:eastAsia="en-US"/>
        </w:rPr>
      </w:pPr>
      <w:r>
        <w:rPr>
          <w:rFonts w:ascii="Arial" w:eastAsia="Calibri" w:hAnsi="Arial" w:cs="Arial"/>
          <w:sz w:val="26"/>
          <w:szCs w:val="26"/>
          <w:lang w:eastAsia="en-US"/>
        </w:rPr>
        <w:t>выплачиваемой органами Пенсионного фонда Российской Федерации.</w:t>
      </w:r>
    </w:p>
    <w:p w:rsidR="00A160FB" w:rsidRDefault="00A160FB">
      <w:pPr>
        <w:pStyle w:val="ConsPlusNonformat"/>
        <w:jc w:val="both"/>
        <w:rPr>
          <w:rFonts w:ascii="Arial" w:eastAsia="Calibri" w:hAnsi="Arial" w:cs="Arial"/>
          <w:sz w:val="26"/>
          <w:szCs w:val="26"/>
          <w:lang w:eastAsia="en-US"/>
        </w:rPr>
      </w:pPr>
    </w:p>
    <w:p w:rsidR="00A160FB" w:rsidRDefault="00101A47">
      <w:pPr>
        <w:pStyle w:val="ConsPlusNonformat"/>
        <w:jc w:val="both"/>
        <w:rPr>
          <w:rFonts w:ascii="Arial" w:eastAsia="Calibri" w:hAnsi="Arial" w:cs="Arial"/>
          <w:sz w:val="26"/>
          <w:szCs w:val="26"/>
          <w:lang w:eastAsia="en-US"/>
        </w:rPr>
      </w:pPr>
      <w:r>
        <w:rPr>
          <w:rFonts w:ascii="Arial" w:eastAsia="Calibri" w:hAnsi="Arial" w:cs="Arial"/>
          <w:sz w:val="26"/>
          <w:szCs w:val="26"/>
          <w:lang w:eastAsia="en-US"/>
        </w:rPr>
        <w:tab/>
        <w:t>В  случае  непредставления  либо  несвоевременного  представления указанных сведений  выплата  пенсии  за  выслугу  лет  прекращается со дня, в котором наступили указанные события.</w:t>
      </w:r>
    </w:p>
    <w:p w:rsidR="00A160FB" w:rsidRDefault="00A160FB">
      <w:pPr>
        <w:pStyle w:val="ConsPlusNonformat"/>
        <w:jc w:val="both"/>
        <w:rPr>
          <w:rFonts w:ascii="Arial" w:eastAsia="Calibri" w:hAnsi="Arial" w:cs="Arial"/>
          <w:sz w:val="26"/>
          <w:szCs w:val="26"/>
          <w:lang w:eastAsia="en-US"/>
        </w:rPr>
      </w:pPr>
    </w:p>
    <w:p w:rsidR="00A160FB" w:rsidRDefault="00101A47">
      <w:pPr>
        <w:pStyle w:val="ConsPlusNonformat"/>
        <w:jc w:val="both"/>
        <w:rPr>
          <w:rFonts w:ascii="Arial" w:eastAsia="Calibri" w:hAnsi="Arial" w:cs="Arial"/>
          <w:sz w:val="26"/>
          <w:szCs w:val="26"/>
          <w:lang w:eastAsia="en-US"/>
        </w:rPr>
      </w:pPr>
      <w:bookmarkStart w:id="10" w:name="P495"/>
      <w:bookmarkEnd w:id="10"/>
      <w:r>
        <w:rPr>
          <w:rFonts w:ascii="Arial" w:eastAsia="Calibri" w:hAnsi="Arial" w:cs="Arial"/>
          <w:sz w:val="26"/>
          <w:szCs w:val="26"/>
          <w:lang w:eastAsia="en-US"/>
        </w:rPr>
        <w:t>ВАРИАНТ 2</w:t>
      </w:r>
    </w:p>
    <w:p w:rsidR="00A160FB" w:rsidRDefault="00A160FB">
      <w:pPr>
        <w:pStyle w:val="ConsPlusNonformat"/>
        <w:jc w:val="both"/>
        <w:rPr>
          <w:rFonts w:ascii="Arial" w:eastAsia="Calibri" w:hAnsi="Arial" w:cs="Arial"/>
          <w:sz w:val="26"/>
          <w:szCs w:val="26"/>
          <w:lang w:eastAsia="en-US"/>
        </w:rPr>
      </w:pPr>
    </w:p>
    <w:p w:rsidR="00A160FB" w:rsidRDefault="00101A47">
      <w:pPr>
        <w:pStyle w:val="ConsPlusNonformat"/>
        <w:jc w:val="both"/>
        <w:rPr>
          <w:rFonts w:ascii="Arial" w:eastAsia="Calibri" w:hAnsi="Arial" w:cs="Arial"/>
          <w:sz w:val="26"/>
          <w:szCs w:val="26"/>
          <w:lang w:eastAsia="en-US"/>
        </w:rPr>
      </w:pPr>
      <w:r>
        <w:rPr>
          <w:rFonts w:ascii="Arial" w:eastAsia="Calibri" w:hAnsi="Arial" w:cs="Arial"/>
          <w:sz w:val="26"/>
          <w:szCs w:val="26"/>
          <w:lang w:eastAsia="en-US"/>
        </w:rPr>
        <w:t xml:space="preserve">    2.  Извещаем  Вас  о  том, что Вам прекращена выплата пенсии за выслугу лет </w:t>
      </w:r>
      <w:proofErr w:type="gramStart"/>
      <w:r>
        <w:rPr>
          <w:rFonts w:ascii="Arial" w:eastAsia="Calibri" w:hAnsi="Arial" w:cs="Arial"/>
          <w:sz w:val="26"/>
          <w:szCs w:val="26"/>
          <w:lang w:eastAsia="en-US"/>
        </w:rPr>
        <w:t>с</w:t>
      </w:r>
      <w:proofErr w:type="gramEnd"/>
      <w:r>
        <w:rPr>
          <w:rFonts w:ascii="Arial" w:eastAsia="Calibri" w:hAnsi="Arial" w:cs="Arial"/>
          <w:sz w:val="26"/>
          <w:szCs w:val="26"/>
          <w:lang w:eastAsia="en-US"/>
        </w:rPr>
        <w:t xml:space="preserve"> __________________________ в связи с_________________</w:t>
      </w:r>
    </w:p>
    <w:p w:rsidR="00A160FB" w:rsidRDefault="00101A47">
      <w:pPr>
        <w:pStyle w:val="ConsPlusNonformat"/>
        <w:jc w:val="both"/>
        <w:rPr>
          <w:rFonts w:ascii="Arial" w:eastAsia="Calibri" w:hAnsi="Arial" w:cs="Arial"/>
          <w:sz w:val="26"/>
          <w:szCs w:val="26"/>
          <w:lang w:eastAsia="en-US"/>
        </w:rPr>
      </w:pPr>
      <w:r>
        <w:rPr>
          <w:rFonts w:ascii="Arial" w:eastAsia="Calibri" w:hAnsi="Arial" w:cs="Arial"/>
          <w:sz w:val="26"/>
          <w:szCs w:val="26"/>
          <w:lang w:eastAsia="en-US"/>
        </w:rPr>
        <w:t xml:space="preserve">                                     (дата)                                                (указать основание)</w:t>
      </w:r>
    </w:p>
    <w:p w:rsidR="00A160FB" w:rsidRDefault="00101A47">
      <w:pPr>
        <w:pStyle w:val="ConsPlusNonformat"/>
        <w:jc w:val="both"/>
        <w:rPr>
          <w:rFonts w:ascii="Arial" w:eastAsia="Calibri" w:hAnsi="Arial" w:cs="Arial"/>
          <w:sz w:val="26"/>
          <w:szCs w:val="26"/>
          <w:lang w:eastAsia="en-US"/>
        </w:rPr>
      </w:pPr>
      <w:r>
        <w:rPr>
          <w:rFonts w:ascii="Arial" w:eastAsia="Calibri" w:hAnsi="Arial" w:cs="Arial"/>
          <w:sz w:val="26"/>
          <w:szCs w:val="26"/>
          <w:lang w:eastAsia="en-US"/>
        </w:rPr>
        <w:t>________________________________________________________________.</w:t>
      </w:r>
    </w:p>
    <w:p w:rsidR="00A160FB" w:rsidRDefault="00A160FB">
      <w:pPr>
        <w:pStyle w:val="ConsPlusNonformat"/>
        <w:jc w:val="both"/>
        <w:rPr>
          <w:rFonts w:ascii="Arial" w:hAnsi="Arial"/>
        </w:rPr>
      </w:pPr>
    </w:p>
    <w:p w:rsidR="00A160FB" w:rsidRDefault="00101A47">
      <w:pPr>
        <w:pStyle w:val="ConsPlusNonformat"/>
        <w:jc w:val="both"/>
        <w:rPr>
          <w:rFonts w:ascii="Arial" w:hAnsi="Arial"/>
        </w:rPr>
      </w:pPr>
      <w:r>
        <w:rPr>
          <w:rFonts w:ascii="Arial" w:hAnsi="Arial"/>
        </w:rPr>
        <w:t xml:space="preserve"> </w:t>
      </w:r>
      <w:r>
        <w:rPr>
          <w:rFonts w:ascii="Arial" w:eastAsia="Calibri" w:hAnsi="Arial" w:cs="Arial"/>
          <w:sz w:val="26"/>
          <w:szCs w:val="26"/>
          <w:lang w:eastAsia="en-US"/>
        </w:rPr>
        <w:t xml:space="preserve">   Начисление  и  выплата  пенсии за выслугу лет могут быть возобновлены в случае  устранения  причин,  по  которым  они  были  прекращены  в порядке, предусмотренном настоящим Положением.</w:t>
      </w:r>
    </w:p>
    <w:p w:rsidR="00A160FB" w:rsidRDefault="00A160FB">
      <w:pPr>
        <w:pStyle w:val="ConsPlusNonformat"/>
        <w:jc w:val="both"/>
        <w:rPr>
          <w:rFonts w:ascii="Arial" w:eastAsia="Calibri" w:hAnsi="Arial" w:cs="Arial"/>
          <w:sz w:val="26"/>
          <w:szCs w:val="26"/>
          <w:lang w:eastAsia="en-US"/>
        </w:rPr>
      </w:pPr>
    </w:p>
    <w:p w:rsidR="00A160FB" w:rsidRDefault="00101A47">
      <w:pPr>
        <w:pStyle w:val="ConsPlusNonformat"/>
        <w:jc w:val="both"/>
        <w:rPr>
          <w:rFonts w:ascii="Arial" w:eastAsia="Calibri" w:hAnsi="Arial" w:cs="Arial"/>
          <w:sz w:val="26"/>
          <w:szCs w:val="26"/>
          <w:lang w:eastAsia="en-US"/>
        </w:rPr>
      </w:pPr>
      <w:bookmarkStart w:id="11" w:name="P506"/>
      <w:bookmarkEnd w:id="11"/>
      <w:r>
        <w:rPr>
          <w:rFonts w:ascii="Arial" w:eastAsia="Calibri" w:hAnsi="Arial" w:cs="Arial"/>
          <w:sz w:val="26"/>
          <w:szCs w:val="26"/>
          <w:lang w:eastAsia="en-US"/>
        </w:rPr>
        <w:t>ВАРИАНТ 3</w:t>
      </w:r>
    </w:p>
    <w:p w:rsidR="00A160FB" w:rsidRDefault="00A160FB">
      <w:pPr>
        <w:pStyle w:val="ConsPlusNonformat"/>
        <w:jc w:val="both"/>
        <w:rPr>
          <w:rFonts w:ascii="Arial" w:eastAsia="Calibri" w:hAnsi="Arial" w:cs="Arial"/>
          <w:sz w:val="26"/>
          <w:szCs w:val="26"/>
          <w:lang w:eastAsia="en-US"/>
        </w:rPr>
      </w:pPr>
    </w:p>
    <w:p w:rsidR="00A160FB" w:rsidRDefault="00101A47">
      <w:pPr>
        <w:pStyle w:val="ConsPlusNonformat"/>
        <w:jc w:val="both"/>
        <w:rPr>
          <w:rFonts w:ascii="Arial" w:eastAsia="Calibri" w:hAnsi="Arial" w:cs="Arial"/>
          <w:sz w:val="26"/>
          <w:szCs w:val="26"/>
          <w:lang w:eastAsia="en-US"/>
        </w:rPr>
      </w:pPr>
      <w:r>
        <w:rPr>
          <w:rFonts w:ascii="Arial" w:eastAsia="Calibri" w:hAnsi="Arial" w:cs="Arial"/>
          <w:sz w:val="26"/>
          <w:szCs w:val="26"/>
          <w:lang w:eastAsia="en-US"/>
        </w:rPr>
        <w:t xml:space="preserve">    3.  Извещаем  Вас  о  том, что Вам отказано в выплате пенсии за выслугу</w:t>
      </w:r>
    </w:p>
    <w:p w:rsidR="00A160FB" w:rsidRDefault="00101A47">
      <w:pPr>
        <w:pStyle w:val="ConsPlusNonformat"/>
        <w:jc w:val="both"/>
        <w:rPr>
          <w:rFonts w:ascii="Arial" w:eastAsia="Calibri" w:hAnsi="Arial" w:cs="Arial"/>
          <w:sz w:val="26"/>
          <w:szCs w:val="26"/>
          <w:lang w:eastAsia="en-US"/>
        </w:rPr>
      </w:pPr>
      <w:r>
        <w:rPr>
          <w:rFonts w:ascii="Arial" w:eastAsia="Calibri" w:hAnsi="Arial" w:cs="Arial"/>
          <w:sz w:val="26"/>
          <w:szCs w:val="26"/>
          <w:lang w:eastAsia="en-US"/>
        </w:rPr>
        <w:t xml:space="preserve">лет в связи </w:t>
      </w:r>
      <w:proofErr w:type="spellStart"/>
      <w:proofErr w:type="gramStart"/>
      <w:r>
        <w:rPr>
          <w:rFonts w:ascii="Arial" w:eastAsia="Calibri" w:hAnsi="Arial" w:cs="Arial"/>
          <w:sz w:val="26"/>
          <w:szCs w:val="26"/>
          <w:lang w:eastAsia="en-US"/>
        </w:rPr>
        <w:t>с</w:t>
      </w:r>
      <w:proofErr w:type="gramEnd"/>
      <w:r>
        <w:rPr>
          <w:rFonts w:ascii="Arial" w:eastAsia="Calibri" w:hAnsi="Arial" w:cs="Arial"/>
          <w:sz w:val="26"/>
          <w:szCs w:val="26"/>
          <w:lang w:eastAsia="en-US"/>
        </w:rPr>
        <w:t>_____________________________________________________</w:t>
      </w:r>
      <w:proofErr w:type="spellEnd"/>
      <w:r>
        <w:rPr>
          <w:rFonts w:ascii="Arial" w:eastAsia="Calibri" w:hAnsi="Arial" w:cs="Arial"/>
          <w:sz w:val="26"/>
          <w:szCs w:val="26"/>
          <w:lang w:eastAsia="en-US"/>
        </w:rPr>
        <w:t>.</w:t>
      </w:r>
    </w:p>
    <w:p w:rsidR="00A160FB" w:rsidRDefault="00101A47">
      <w:pPr>
        <w:pStyle w:val="ConsPlusNonformat"/>
        <w:jc w:val="both"/>
        <w:rPr>
          <w:rFonts w:ascii="Arial" w:eastAsia="Calibri" w:hAnsi="Arial" w:cs="Arial"/>
          <w:sz w:val="26"/>
          <w:szCs w:val="26"/>
          <w:lang w:eastAsia="en-US"/>
        </w:rPr>
      </w:pPr>
      <w:r>
        <w:rPr>
          <w:rFonts w:ascii="Arial" w:eastAsia="Calibri" w:hAnsi="Arial" w:cs="Arial"/>
          <w:sz w:val="26"/>
          <w:szCs w:val="26"/>
          <w:lang w:eastAsia="en-US"/>
        </w:rPr>
        <w:t xml:space="preserve">                                                      (указать причину)</w:t>
      </w:r>
    </w:p>
    <w:p w:rsidR="00A160FB" w:rsidRDefault="00A160FB">
      <w:pPr>
        <w:pStyle w:val="ConsPlusNonformat"/>
        <w:jc w:val="both"/>
        <w:rPr>
          <w:rFonts w:ascii="Arial" w:eastAsia="Calibri" w:hAnsi="Arial" w:cs="Arial"/>
          <w:sz w:val="26"/>
          <w:szCs w:val="26"/>
          <w:lang w:eastAsia="en-US"/>
        </w:rPr>
      </w:pPr>
    </w:p>
    <w:p w:rsidR="00A160FB" w:rsidRDefault="00101A47">
      <w:pPr>
        <w:pStyle w:val="ConsPlusNonformat"/>
        <w:jc w:val="both"/>
        <w:rPr>
          <w:rFonts w:ascii="Arial" w:eastAsia="Calibri" w:hAnsi="Arial" w:cs="Arial"/>
          <w:sz w:val="26"/>
          <w:szCs w:val="26"/>
          <w:lang w:eastAsia="en-US"/>
        </w:rPr>
      </w:pPr>
      <w:r>
        <w:rPr>
          <w:rFonts w:ascii="Arial" w:eastAsia="Calibri" w:hAnsi="Arial" w:cs="Arial"/>
          <w:sz w:val="26"/>
          <w:szCs w:val="26"/>
          <w:lang w:eastAsia="en-US"/>
        </w:rPr>
        <w:t>Глава сельского поселения_____________        ________________________</w:t>
      </w:r>
    </w:p>
    <w:p w:rsidR="00A160FB" w:rsidRDefault="00101A47">
      <w:pPr>
        <w:pStyle w:val="ConsPlusNonformat"/>
        <w:jc w:val="both"/>
        <w:rPr>
          <w:rFonts w:ascii="Arial" w:eastAsia="Calibri" w:hAnsi="Arial" w:cs="Arial"/>
          <w:sz w:val="26"/>
          <w:szCs w:val="26"/>
          <w:lang w:eastAsia="en-US"/>
        </w:rPr>
      </w:pPr>
      <w:r>
        <w:rPr>
          <w:rFonts w:ascii="Arial" w:eastAsia="Calibri" w:hAnsi="Arial" w:cs="Arial"/>
          <w:sz w:val="26"/>
          <w:szCs w:val="26"/>
          <w:lang w:eastAsia="en-US"/>
        </w:rPr>
        <w:t xml:space="preserve">                                                (подпись)                (и.о. фамилия)</w:t>
      </w:r>
    </w:p>
    <w:p w:rsidR="00A160FB" w:rsidRDefault="00A160FB">
      <w:pPr>
        <w:pStyle w:val="ConsPlusNonformat"/>
        <w:jc w:val="both"/>
        <w:rPr>
          <w:rFonts w:ascii="Arial" w:eastAsia="Calibri" w:hAnsi="Arial" w:cs="Arial"/>
          <w:sz w:val="26"/>
          <w:szCs w:val="26"/>
          <w:lang w:eastAsia="en-US"/>
        </w:rPr>
      </w:pPr>
    </w:p>
    <w:p w:rsidR="00A160FB" w:rsidRDefault="00A160FB">
      <w:pPr>
        <w:pStyle w:val="ConsPlusNonformat"/>
        <w:jc w:val="both"/>
        <w:rPr>
          <w:rFonts w:ascii="Arial" w:eastAsia="Calibri" w:hAnsi="Arial" w:cs="Arial"/>
          <w:sz w:val="26"/>
          <w:szCs w:val="26"/>
          <w:lang w:eastAsia="en-US"/>
        </w:rPr>
      </w:pPr>
    </w:p>
    <w:p w:rsidR="00A160FB" w:rsidRDefault="00A160FB">
      <w:pPr>
        <w:pStyle w:val="ConsPlusNonformat"/>
        <w:jc w:val="both"/>
        <w:rPr>
          <w:rFonts w:ascii="Arial" w:eastAsia="Calibri" w:hAnsi="Arial" w:cs="Arial"/>
          <w:sz w:val="26"/>
          <w:szCs w:val="26"/>
          <w:lang w:eastAsia="en-US"/>
        </w:rPr>
      </w:pPr>
    </w:p>
    <w:p w:rsidR="00A160FB" w:rsidRDefault="00101A47">
      <w:pPr>
        <w:pStyle w:val="ConsPlusNonformat"/>
        <w:jc w:val="both"/>
        <w:rPr>
          <w:rFonts w:ascii="Arial" w:eastAsia="Calibri" w:hAnsi="Arial" w:cs="Arial"/>
          <w:sz w:val="26"/>
          <w:szCs w:val="26"/>
          <w:lang w:eastAsia="en-US"/>
        </w:rPr>
      </w:pPr>
      <w:r>
        <w:rPr>
          <w:rFonts w:ascii="Arial" w:eastAsia="Calibri" w:hAnsi="Arial" w:cs="Arial"/>
          <w:sz w:val="26"/>
          <w:szCs w:val="26"/>
          <w:lang w:eastAsia="en-US"/>
        </w:rPr>
        <w:t>Ф.И.О., телефон исполнителя</w:t>
      </w:r>
    </w:p>
    <w:p w:rsidR="00A160FB" w:rsidRDefault="00A160FB">
      <w:pPr>
        <w:pStyle w:val="ConsPlusNormal"/>
        <w:rPr>
          <w:sz w:val="26"/>
          <w:szCs w:val="26"/>
        </w:rPr>
      </w:pPr>
    </w:p>
    <w:p w:rsidR="00A160FB" w:rsidRDefault="00A160FB">
      <w:pPr>
        <w:pStyle w:val="ConsPlusNormal"/>
        <w:rPr>
          <w:u w:val="single"/>
        </w:rPr>
      </w:pPr>
    </w:p>
    <w:p w:rsidR="00A160FB" w:rsidRDefault="00A160FB">
      <w:pPr>
        <w:pStyle w:val="ConsPlusNormal"/>
        <w:rPr>
          <w:u w:val="single"/>
        </w:rPr>
      </w:pPr>
    </w:p>
    <w:p w:rsidR="00A160FB" w:rsidRDefault="00A160FB">
      <w:pPr>
        <w:pStyle w:val="ConsPlusNormal"/>
        <w:rPr>
          <w:u w:val="single"/>
        </w:rPr>
      </w:pPr>
    </w:p>
    <w:p w:rsidR="00A160FB" w:rsidRDefault="00A160FB">
      <w:pPr>
        <w:pStyle w:val="ConsPlusNormal"/>
        <w:rPr>
          <w:u w:val="single"/>
        </w:rPr>
      </w:pPr>
    </w:p>
    <w:p w:rsidR="00A160FB" w:rsidRDefault="00A160FB">
      <w:pPr>
        <w:pStyle w:val="ConsPlusNormal"/>
        <w:rPr>
          <w:u w:val="single"/>
        </w:rPr>
      </w:pPr>
    </w:p>
    <w:p w:rsidR="00A160FB" w:rsidRDefault="00A160FB">
      <w:pPr>
        <w:pStyle w:val="ConsPlusNormal"/>
        <w:rPr>
          <w:sz w:val="26"/>
          <w:szCs w:val="26"/>
        </w:rPr>
      </w:pPr>
    </w:p>
    <w:p w:rsidR="00A160FB" w:rsidRDefault="00101A47">
      <w:pPr>
        <w:pStyle w:val="ConsPlusNonformat"/>
        <w:jc w:val="both"/>
      </w:pPr>
      <w:bookmarkStart w:id="12" w:name="P188"/>
      <w:bookmarkEnd w:id="12"/>
      <w:r>
        <w:rPr>
          <w:rFonts w:ascii="Arial" w:hAnsi="Arial"/>
          <w:sz w:val="26"/>
          <w:szCs w:val="26"/>
        </w:rPr>
        <w:t xml:space="preserve">                             </w:t>
      </w:r>
    </w:p>
    <w:sectPr w:rsidR="00A160FB" w:rsidSect="00A160FB">
      <w:headerReference w:type="default" r:id="rId36"/>
      <w:footerReference w:type="default" r:id="rId37"/>
      <w:pgSz w:w="11906" w:h="16838"/>
      <w:pgMar w:top="1134" w:right="850" w:bottom="1134" w:left="1701" w:header="0" w:footer="0" w:gutter="0"/>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A75" w:rsidRDefault="00440A75" w:rsidP="00A160FB">
      <w:pPr>
        <w:spacing w:after="0" w:line="240" w:lineRule="auto"/>
      </w:pPr>
      <w:r>
        <w:separator/>
      </w:r>
    </w:p>
  </w:endnote>
  <w:endnote w:type="continuationSeparator" w:id="0">
    <w:p w:rsidR="00440A75" w:rsidRDefault="00440A75" w:rsidP="00A160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FB" w:rsidRDefault="00A160F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FB" w:rsidRDefault="00A160FB">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FB" w:rsidRDefault="00A160F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A75" w:rsidRDefault="00440A75" w:rsidP="00A160FB">
      <w:pPr>
        <w:spacing w:after="0" w:line="240" w:lineRule="auto"/>
      </w:pPr>
      <w:r>
        <w:separator/>
      </w:r>
    </w:p>
  </w:footnote>
  <w:footnote w:type="continuationSeparator" w:id="0">
    <w:p w:rsidR="00440A75" w:rsidRDefault="00440A75" w:rsidP="00A160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FB" w:rsidRDefault="00A160FB">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FB" w:rsidRDefault="00A160FB">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FB" w:rsidRDefault="00A160FB">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60FB"/>
    <w:rsid w:val="000E6948"/>
    <w:rsid w:val="00101A47"/>
    <w:rsid w:val="00224052"/>
    <w:rsid w:val="002F2BDF"/>
    <w:rsid w:val="00356EBD"/>
    <w:rsid w:val="00440A75"/>
    <w:rsid w:val="00662BB7"/>
    <w:rsid w:val="006C5EF8"/>
    <w:rsid w:val="00A160FB"/>
    <w:rsid w:val="00B03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0FB"/>
    <w:pPr>
      <w:spacing w:after="200"/>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8C6EE8"/>
    <w:rPr>
      <w:rFonts w:ascii="Tahoma" w:hAnsi="Tahoma" w:cs="Tahoma"/>
      <w:sz w:val="16"/>
      <w:szCs w:val="16"/>
    </w:rPr>
  </w:style>
  <w:style w:type="character" w:customStyle="1" w:styleId="a4">
    <w:name w:val="Верхний колонтитул Знак"/>
    <w:basedOn w:val="a0"/>
    <w:uiPriority w:val="99"/>
    <w:qFormat/>
    <w:rsid w:val="00E94FB3"/>
  </w:style>
  <w:style w:type="character" w:customStyle="1" w:styleId="a5">
    <w:name w:val="Нижний колонтитул Знак"/>
    <w:basedOn w:val="a0"/>
    <w:uiPriority w:val="99"/>
    <w:qFormat/>
    <w:rsid w:val="00E94FB3"/>
  </w:style>
  <w:style w:type="character" w:customStyle="1" w:styleId="-">
    <w:name w:val="Интернет-ссылка"/>
    <w:rsid w:val="00A160FB"/>
    <w:rPr>
      <w:color w:val="000080"/>
      <w:u w:val="single"/>
    </w:rPr>
  </w:style>
  <w:style w:type="paragraph" w:customStyle="1" w:styleId="a6">
    <w:name w:val="Заголовок"/>
    <w:basedOn w:val="a"/>
    <w:next w:val="a7"/>
    <w:qFormat/>
    <w:rsid w:val="00A160FB"/>
    <w:pPr>
      <w:keepNext/>
      <w:spacing w:before="240" w:after="120"/>
    </w:pPr>
    <w:rPr>
      <w:rFonts w:ascii="Liberation Sans" w:eastAsia="Microsoft YaHei" w:hAnsi="Liberation Sans" w:cs="Mangal"/>
      <w:sz w:val="28"/>
      <w:szCs w:val="28"/>
    </w:rPr>
  </w:style>
  <w:style w:type="paragraph" w:styleId="a7">
    <w:name w:val="Body Text"/>
    <w:basedOn w:val="a"/>
    <w:rsid w:val="00A160FB"/>
    <w:pPr>
      <w:spacing w:after="140" w:line="288" w:lineRule="auto"/>
    </w:pPr>
  </w:style>
  <w:style w:type="paragraph" w:styleId="a8">
    <w:name w:val="List"/>
    <w:basedOn w:val="a7"/>
    <w:rsid w:val="00A160FB"/>
    <w:rPr>
      <w:rFonts w:cs="Mangal"/>
    </w:rPr>
  </w:style>
  <w:style w:type="paragraph" w:styleId="a9">
    <w:name w:val="Title"/>
    <w:basedOn w:val="a"/>
    <w:rsid w:val="00A160FB"/>
    <w:pPr>
      <w:suppressLineNumbers/>
      <w:spacing w:before="120" w:after="120"/>
    </w:pPr>
    <w:rPr>
      <w:rFonts w:cs="Mangal"/>
      <w:i/>
      <w:iCs/>
      <w:sz w:val="24"/>
      <w:szCs w:val="24"/>
    </w:rPr>
  </w:style>
  <w:style w:type="paragraph" w:styleId="aa">
    <w:name w:val="index heading"/>
    <w:basedOn w:val="a"/>
    <w:qFormat/>
    <w:rsid w:val="00A160FB"/>
    <w:pPr>
      <w:suppressLineNumbers/>
    </w:pPr>
    <w:rPr>
      <w:rFonts w:cs="Mangal"/>
    </w:rPr>
  </w:style>
  <w:style w:type="paragraph" w:customStyle="1" w:styleId="ab">
    <w:name w:val="Заглавие"/>
    <w:basedOn w:val="a"/>
    <w:rsid w:val="00A160FB"/>
    <w:pPr>
      <w:suppressLineNumbers/>
      <w:spacing w:before="120" w:after="120"/>
    </w:pPr>
    <w:rPr>
      <w:rFonts w:cs="Mangal"/>
      <w:i/>
      <w:iCs/>
      <w:sz w:val="24"/>
      <w:szCs w:val="24"/>
    </w:rPr>
  </w:style>
  <w:style w:type="paragraph" w:customStyle="1" w:styleId="ConsPlusNormal">
    <w:name w:val="ConsPlusNormal"/>
    <w:uiPriority w:val="99"/>
    <w:qFormat/>
    <w:rsid w:val="00EE049A"/>
    <w:pPr>
      <w:spacing w:line="240" w:lineRule="auto"/>
    </w:pPr>
    <w:rPr>
      <w:rFonts w:ascii="Arial" w:eastAsia="Calibri" w:hAnsi="Arial" w:cs="Arial"/>
      <w:color w:val="00000A"/>
      <w:sz w:val="22"/>
      <w:szCs w:val="20"/>
    </w:rPr>
  </w:style>
  <w:style w:type="paragraph" w:styleId="ac">
    <w:name w:val="Balloon Text"/>
    <w:basedOn w:val="a"/>
    <w:uiPriority w:val="99"/>
    <w:semiHidden/>
    <w:unhideWhenUsed/>
    <w:qFormat/>
    <w:rsid w:val="008C6EE8"/>
    <w:pPr>
      <w:spacing w:after="0" w:line="240" w:lineRule="auto"/>
    </w:pPr>
    <w:rPr>
      <w:rFonts w:ascii="Tahoma" w:hAnsi="Tahoma" w:cs="Tahoma"/>
      <w:sz w:val="16"/>
      <w:szCs w:val="16"/>
    </w:rPr>
  </w:style>
  <w:style w:type="paragraph" w:styleId="ad">
    <w:name w:val="List Paragraph"/>
    <w:basedOn w:val="a"/>
    <w:uiPriority w:val="34"/>
    <w:qFormat/>
    <w:rsid w:val="00230CCD"/>
    <w:pPr>
      <w:ind w:left="720"/>
      <w:contextualSpacing/>
    </w:pPr>
  </w:style>
  <w:style w:type="paragraph" w:styleId="ae">
    <w:name w:val="header"/>
    <w:basedOn w:val="a"/>
    <w:uiPriority w:val="99"/>
    <w:unhideWhenUsed/>
    <w:rsid w:val="00E94FB3"/>
    <w:pPr>
      <w:tabs>
        <w:tab w:val="center" w:pos="4677"/>
        <w:tab w:val="right" w:pos="9355"/>
      </w:tabs>
      <w:spacing w:after="0" w:line="240" w:lineRule="auto"/>
    </w:pPr>
  </w:style>
  <w:style w:type="paragraph" w:styleId="af">
    <w:name w:val="footer"/>
    <w:basedOn w:val="a"/>
    <w:uiPriority w:val="99"/>
    <w:unhideWhenUsed/>
    <w:rsid w:val="00E94FB3"/>
    <w:pPr>
      <w:tabs>
        <w:tab w:val="center" w:pos="4677"/>
        <w:tab w:val="right" w:pos="9355"/>
      </w:tabs>
      <w:spacing w:after="0" w:line="240" w:lineRule="auto"/>
    </w:pPr>
  </w:style>
  <w:style w:type="paragraph" w:customStyle="1" w:styleId="ConsPlusTitle">
    <w:name w:val="ConsPlusTitle"/>
    <w:qFormat/>
    <w:rsid w:val="00A160FB"/>
    <w:pPr>
      <w:widowControl w:val="0"/>
      <w:spacing w:line="240" w:lineRule="auto"/>
    </w:pPr>
    <w:rPr>
      <w:rFonts w:ascii="Calibri" w:eastAsia="Times New Roman" w:hAnsi="Calibri" w:cs="Calibri"/>
      <w:b/>
      <w:color w:val="00000A"/>
      <w:sz w:val="22"/>
      <w:szCs w:val="20"/>
      <w:lang w:eastAsia="ru-RU"/>
    </w:rPr>
  </w:style>
  <w:style w:type="paragraph" w:customStyle="1" w:styleId="ConsPlusNonformat">
    <w:name w:val="ConsPlusNonformat"/>
    <w:qFormat/>
    <w:rsid w:val="00A160FB"/>
    <w:pPr>
      <w:widowControl w:val="0"/>
      <w:spacing w:line="240" w:lineRule="auto"/>
    </w:pPr>
    <w:rPr>
      <w:rFonts w:ascii="Courier New" w:eastAsia="Times New Roman" w:hAnsi="Courier New" w:cs="Courier New"/>
      <w:color w:val="00000A"/>
      <w:sz w:val="22"/>
      <w:szCs w:val="20"/>
      <w:lang w:eastAsia="ru-RU"/>
    </w:rPr>
  </w:style>
  <w:style w:type="paragraph" w:customStyle="1" w:styleId="af0">
    <w:name w:val="Содержимое таблицы"/>
    <w:basedOn w:val="a"/>
    <w:qFormat/>
    <w:rsid w:val="00A160F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109545D3774D48B609D338D5E3E9630B0CBD3D8A309F26267B13C0B7F2726DF6914B350813E549AAR9F7E" TargetMode="External"/><Relationship Id="rId13" Type="http://schemas.openxmlformats.org/officeDocument/2006/relationships/hyperlink" Target="consultantplus://offline/ref=109545D3774D48B609D338D5E3E9630B0CBD3D88349126267B13C0B7F2726DF6914B350813E549AER9F9E" TargetMode="External"/><Relationship Id="rId18" Type="http://schemas.openxmlformats.org/officeDocument/2006/relationships/hyperlink" Target="consultantplus://offline/ref=109545D3774D48B609D326D8F5853D0408B6638137982C792E4FC6E0AD226BA3D1R0FBE" TargetMode="External"/><Relationship Id="rId26" Type="http://schemas.openxmlformats.org/officeDocument/2006/relationships/footer" Target="footer1.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2CE5C3C416710C360089392581C85565EB6EA2B2D1D523201D68ABD6A7Cu8M" TargetMode="External"/><Relationship Id="rId34" Type="http://schemas.openxmlformats.org/officeDocument/2006/relationships/hyperlink" Target="consultantplus://offline/ref=109545D3774D48B609D338D5E3E9630B0CBD3D88349126267B13C0B7F2R7F2E" TargetMode="External"/><Relationship Id="rId7" Type="http://schemas.openxmlformats.org/officeDocument/2006/relationships/image" Target="media/image1.jpeg"/><Relationship Id="rId12" Type="http://schemas.openxmlformats.org/officeDocument/2006/relationships/hyperlink" Target="consultantplus://offline/ref=109545D3774D48B609D338D5E3E9630B0FB83B85379826267B13C0B7F2R7F2E" TargetMode="External"/><Relationship Id="rId17" Type="http://schemas.openxmlformats.org/officeDocument/2006/relationships/hyperlink" Target="consultantplus://offline/ref=109545D3774D48B609D338D5E3E9630B0CBD3D88349126267B13C0B7F2R7F2E" TargetMode="External"/><Relationship Id="rId25" Type="http://schemas.openxmlformats.org/officeDocument/2006/relationships/header" Target="header1.xml"/><Relationship Id="rId33" Type="http://schemas.openxmlformats.org/officeDocument/2006/relationships/hyperlink" Target="consultantplus://offline/ref=109545D3774D48B609D326D8F5853D0408B6638137982C792E4FC6E0AD226BA3D1R0FB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09545D3774D48B609D338D5E3E9630B0CBD3D8A309F26267B13C0B7F2R7F2E" TargetMode="External"/><Relationship Id="rId20" Type="http://schemas.openxmlformats.org/officeDocument/2006/relationships/hyperlink" Target="consultantplus://offline/ref=62CE5C3C416710C360089392581C85565EBAED2A281D523201D68ABD6A7Cu8M" TargetMode="External"/><Relationship Id="rId29" Type="http://schemas.openxmlformats.org/officeDocument/2006/relationships/hyperlink" Target="consultantplus://offline/ref=109545D3774D48B609D338D5E3E9630B0CBD3D8A309F26267B13C0B7F2R7F2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09545D3774D48B609D326D8F5853D0408B6638137982C792E41C6E0AD226BA3D1R0FBE" TargetMode="External"/><Relationship Id="rId24" Type="http://schemas.openxmlformats.org/officeDocument/2006/relationships/hyperlink" Target="consultantplus://offline/ref=109545D3774D48B609D338D5E3E9630B0CBD3D88349126267B13C0B7F2R7F2E" TargetMode="External"/><Relationship Id="rId32" Type="http://schemas.openxmlformats.org/officeDocument/2006/relationships/hyperlink" Target="consultantplus://offline/ref=109545D3774D48B609D338D5E3E9630B0CBD3D8A309F26267B13C0B7F2R7F2E" TargetMode="Externa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109545D3774D48B609D326D8F5853D0408B6638137982C792E41C6E0AD226BA3D10B335D50A146AF90006E20RDF1E" TargetMode="External"/><Relationship Id="rId23" Type="http://schemas.openxmlformats.org/officeDocument/2006/relationships/hyperlink" Target="consultantplus://offline/ref=109545D3774D48B609D338D5E3E9630B0CBD3D8A309F26267B13C0B7F2R7F2E" TargetMode="External"/><Relationship Id="rId28" Type="http://schemas.openxmlformats.org/officeDocument/2006/relationships/footer" Target="footer2.xml"/><Relationship Id="rId36" Type="http://schemas.openxmlformats.org/officeDocument/2006/relationships/header" Target="header3.xml"/><Relationship Id="rId10" Type="http://schemas.openxmlformats.org/officeDocument/2006/relationships/hyperlink" Target="consultantplus://offline/ref=109545D3774D48B609D326D8F5853D0408B6638137982C792E4FC6E0AD226BA3D1R0FBE" TargetMode="External"/><Relationship Id="rId19" Type="http://schemas.openxmlformats.org/officeDocument/2006/relationships/hyperlink" Target="consultantplus://offline/ref=62CE5C3C416710C360089392581C85565EB6EA2B2D1D523201D68ABD6A7Cu8M" TargetMode="External"/><Relationship Id="rId31" Type="http://schemas.openxmlformats.org/officeDocument/2006/relationships/hyperlink" Target="consultantplus://offline/ref=109545D3774D48B609D326D8F5853D0408B66381309B2C73254C9BEAA57B67A1D6046C4A57E84AAE90016BR2F3E" TargetMode="External"/><Relationship Id="rId4" Type="http://schemas.openxmlformats.org/officeDocument/2006/relationships/webSettings" Target="webSettings.xml"/><Relationship Id="rId9" Type="http://schemas.openxmlformats.org/officeDocument/2006/relationships/hyperlink" Target="consultantplus://offline/ref=109545D3774D48B609D338D5E3E9630B0CBD3D88349126267B13C0B7F2726DF6914B350813E549AER9F5E" TargetMode="External"/><Relationship Id="rId14" Type="http://schemas.openxmlformats.org/officeDocument/2006/relationships/hyperlink" Target="consultantplus://offline/ref=109545D3774D48B609D326D8F5853D0408B6638137982C792E41C6E0AD226BA3D10B335D50A146AF90006F25RDFFE" TargetMode="External"/><Relationship Id="rId22" Type="http://schemas.openxmlformats.org/officeDocument/2006/relationships/hyperlink" Target="consultantplus://offline/ref=62CE5C3C416710C360089392581C85565EB6EA2B2D1D523201D68ABD6A7Cu8M" TargetMode="External"/><Relationship Id="rId27" Type="http://schemas.openxmlformats.org/officeDocument/2006/relationships/header" Target="header2.xml"/><Relationship Id="rId30" Type="http://schemas.openxmlformats.org/officeDocument/2006/relationships/hyperlink" Target="consultantplus://offline/ref=109545D3774D48B609D338D5E3E9630B0CBD3D88349126267B13C0B7F2R7F2E" TargetMode="External"/><Relationship Id="rId35" Type="http://schemas.openxmlformats.org/officeDocument/2006/relationships/hyperlink" Target="consultantplus://offline/ref=109545D3774D48B609D326D8F5853D0408B66381309B2C73254C9BEAA57B67A1D6046C4A57E84AAE90016BR2F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489E1-9CE3-4E2F-B8F6-0734405D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16</Pages>
  <Words>5251</Words>
  <Characters>29931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dc:description/>
  <cp:lastModifiedBy>User</cp:lastModifiedBy>
  <cp:revision>77</cp:revision>
  <cp:lastPrinted>2017-01-16T05:32:00Z</cp:lastPrinted>
  <dcterms:created xsi:type="dcterms:W3CDTF">2015-11-16T03:42:00Z</dcterms:created>
  <dcterms:modified xsi:type="dcterms:W3CDTF">2017-01-16T05:33:00Z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Your Company Name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